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04F8" w14:textId="6BF92EC9" w:rsidR="00902841" w:rsidRPr="00935D42" w:rsidRDefault="00B30503" w:rsidP="007B1351">
      <w:pPr>
        <w:spacing w:line="500" w:lineRule="exact"/>
        <w:jc w:val="center"/>
        <w:outlineLvl w:val="1"/>
        <w:rPr>
          <w:rFonts w:ascii="Times New Roman" w:eastAsia="標楷體" w:hAnsi="Times New Roman"/>
          <w:b/>
        </w:rPr>
      </w:pPr>
      <w:r w:rsidRPr="00935D42">
        <w:rPr>
          <w:rFonts w:ascii="Times New Roman" w:eastAsia="標楷體" w:hAnsi="Times New Roman"/>
          <w:b/>
          <w:sz w:val="32"/>
        </w:rPr>
        <w:t>【</w:t>
      </w:r>
      <w:r w:rsidR="00192C41" w:rsidRPr="00935D42">
        <w:rPr>
          <w:rFonts w:ascii="Times New Roman" w:eastAsia="標楷體" w:hAnsi="Times New Roman"/>
          <w:b/>
          <w:sz w:val="32"/>
        </w:rPr>
        <w:t>我要去網聚</w:t>
      </w:r>
      <w:r w:rsidRPr="00935D42">
        <w:rPr>
          <w:rFonts w:ascii="Times New Roman" w:eastAsia="標楷體" w:hAnsi="Times New Roman"/>
          <w:b/>
          <w:sz w:val="32"/>
        </w:rPr>
        <w:t>】</w:t>
      </w:r>
      <w:r w:rsidR="00902841" w:rsidRPr="00935D42">
        <w:rPr>
          <w:rFonts w:ascii="Times New Roman" w:eastAsia="標楷體" w:hAnsi="Times New Roman"/>
          <w:b/>
          <w:sz w:val="32"/>
          <w:szCs w:val="28"/>
        </w:rPr>
        <w:t>教案</w:t>
      </w:r>
    </w:p>
    <w:tbl>
      <w:tblPr>
        <w:tblStyle w:val="TableNormal1"/>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left w:w="85" w:type="dxa"/>
          <w:bottom w:w="85" w:type="dxa"/>
          <w:right w:w="85" w:type="dxa"/>
        </w:tblCellMar>
        <w:tblLook w:val="01E0" w:firstRow="1" w:lastRow="1" w:firstColumn="1" w:lastColumn="1" w:noHBand="0" w:noVBand="0"/>
      </w:tblPr>
      <w:tblGrid>
        <w:gridCol w:w="1108"/>
        <w:gridCol w:w="1134"/>
        <w:gridCol w:w="2406"/>
        <w:gridCol w:w="1270"/>
        <w:gridCol w:w="457"/>
        <w:gridCol w:w="3217"/>
      </w:tblGrid>
      <w:tr w:rsidR="00935D42" w:rsidRPr="00935D42" w14:paraId="2171DD19" w14:textId="77777777" w:rsidTr="000820C8">
        <w:trPr>
          <w:trHeight w:val="423"/>
        </w:trPr>
        <w:tc>
          <w:tcPr>
            <w:tcW w:w="1169" w:type="pct"/>
            <w:gridSpan w:val="2"/>
            <w:tcBorders>
              <w:bottom w:val="single" w:sz="8" w:space="0" w:color="000000"/>
              <w:right w:val="single" w:sz="8" w:space="0" w:color="000000"/>
            </w:tcBorders>
            <w:shd w:val="clear" w:color="auto" w:fill="D9D9D9"/>
            <w:vAlign w:val="center"/>
          </w:tcPr>
          <w:p w14:paraId="5231DBA2" w14:textId="731A6F94" w:rsidR="00902841" w:rsidRPr="00935D42" w:rsidRDefault="00902841" w:rsidP="000820C8">
            <w:pPr>
              <w:pStyle w:val="TableParagraph"/>
              <w:spacing w:before="63"/>
              <w:jc w:val="center"/>
              <w:rPr>
                <w:rFonts w:ascii="Times New Roman" w:eastAsia="標楷體" w:hAnsi="Times New Roman" w:cs="Times New Roman"/>
                <w:sz w:val="24"/>
              </w:rPr>
            </w:pPr>
            <w:r w:rsidRPr="00935D42">
              <w:rPr>
                <w:rFonts w:ascii="Times New Roman" w:eastAsia="標楷體" w:hAnsi="Times New Roman" w:cs="Times New Roman"/>
                <w:sz w:val="24"/>
              </w:rPr>
              <w:t>領域</w:t>
            </w:r>
            <w:r w:rsidRPr="00935D42">
              <w:rPr>
                <w:rFonts w:ascii="Times New Roman" w:eastAsia="標楷體" w:hAnsi="Times New Roman" w:cs="Times New Roman"/>
                <w:sz w:val="24"/>
              </w:rPr>
              <w:t>/</w:t>
            </w:r>
            <w:r w:rsidRPr="00935D42">
              <w:rPr>
                <w:rFonts w:ascii="Times New Roman" w:eastAsia="標楷體" w:hAnsi="Times New Roman" w:cs="Times New Roman"/>
              </w:rPr>
              <w:t>科目</w:t>
            </w:r>
          </w:p>
        </w:tc>
        <w:tc>
          <w:tcPr>
            <w:tcW w:w="1254" w:type="pct"/>
            <w:tcBorders>
              <w:left w:val="single" w:sz="8" w:space="0" w:color="000000"/>
              <w:bottom w:val="single" w:sz="8" w:space="0" w:color="000000"/>
              <w:right w:val="single" w:sz="8" w:space="0" w:color="000000"/>
            </w:tcBorders>
            <w:vAlign w:val="center"/>
          </w:tcPr>
          <w:p w14:paraId="5DC3B383" w14:textId="1A7E687D" w:rsidR="00902841" w:rsidRPr="00935D42" w:rsidRDefault="00FB269D" w:rsidP="00C342BE">
            <w:pPr>
              <w:pStyle w:val="TableParagraph"/>
              <w:snapToGrid w:val="0"/>
              <w:spacing w:before="72" w:line="276" w:lineRule="auto"/>
              <w:jc w:val="center"/>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科技領域</w:t>
            </w:r>
            <w:r w:rsidR="00937847" w:rsidRPr="00935D42">
              <w:rPr>
                <w:rFonts w:ascii="Times New Roman" w:eastAsia="標楷體" w:hAnsi="Times New Roman" w:cs="Times New Roman" w:hint="eastAsia"/>
                <w:sz w:val="24"/>
                <w:lang w:eastAsia="zh-TW"/>
              </w:rPr>
              <w:t>／</w:t>
            </w:r>
            <w:r w:rsidRPr="00935D42">
              <w:rPr>
                <w:rFonts w:ascii="Times New Roman" w:eastAsia="標楷體" w:hAnsi="Times New Roman" w:cs="Times New Roman" w:hint="eastAsia"/>
                <w:sz w:val="24"/>
                <w:lang w:eastAsia="zh-TW"/>
              </w:rPr>
              <w:t>資訊科技</w:t>
            </w:r>
          </w:p>
        </w:tc>
        <w:tc>
          <w:tcPr>
            <w:tcW w:w="900" w:type="pct"/>
            <w:gridSpan w:val="2"/>
            <w:tcBorders>
              <w:left w:val="single" w:sz="8" w:space="0" w:color="000000"/>
              <w:bottom w:val="single" w:sz="8" w:space="0" w:color="000000"/>
              <w:right w:val="single" w:sz="8" w:space="0" w:color="000000"/>
            </w:tcBorders>
            <w:shd w:val="clear" w:color="auto" w:fill="D9D9D9"/>
            <w:vAlign w:val="center"/>
          </w:tcPr>
          <w:p w14:paraId="6F454445" w14:textId="625BD2DC" w:rsidR="00902841" w:rsidRPr="00935D42" w:rsidRDefault="00902841" w:rsidP="000820C8">
            <w:pPr>
              <w:pStyle w:val="TableParagraph"/>
              <w:snapToGrid w:val="0"/>
              <w:spacing w:before="63" w:line="276" w:lineRule="auto"/>
              <w:jc w:val="center"/>
              <w:rPr>
                <w:rFonts w:ascii="Times New Roman" w:eastAsia="標楷體" w:hAnsi="Times New Roman" w:cs="Times New Roman"/>
                <w:sz w:val="24"/>
              </w:rPr>
            </w:pPr>
            <w:r w:rsidRPr="00935D42">
              <w:rPr>
                <w:rFonts w:ascii="Times New Roman" w:eastAsia="標楷體" w:hAnsi="Times New Roman" w:cs="Times New Roman"/>
                <w:sz w:val="24"/>
              </w:rPr>
              <w:t>設計者</w:t>
            </w:r>
          </w:p>
        </w:tc>
        <w:tc>
          <w:tcPr>
            <w:tcW w:w="1677" w:type="pct"/>
            <w:tcBorders>
              <w:left w:val="single" w:sz="8" w:space="0" w:color="000000"/>
              <w:bottom w:val="single" w:sz="8" w:space="0" w:color="000000"/>
            </w:tcBorders>
            <w:vAlign w:val="center"/>
          </w:tcPr>
          <w:p w14:paraId="4F58EC66" w14:textId="0ECEC341" w:rsidR="00902841" w:rsidRPr="00935D42" w:rsidRDefault="009A5324" w:rsidP="00C342BE">
            <w:pPr>
              <w:pStyle w:val="TableParagraph"/>
              <w:snapToGrid w:val="0"/>
              <w:spacing w:before="72" w:line="276" w:lineRule="auto"/>
              <w:jc w:val="center"/>
              <w:rPr>
                <w:rFonts w:ascii="Times New Roman" w:eastAsia="標楷體" w:hAnsi="Times New Roman" w:cs="Times New Roman"/>
                <w:sz w:val="24"/>
              </w:rPr>
            </w:pPr>
            <w:r w:rsidRPr="00935D42">
              <w:rPr>
                <w:rFonts w:ascii="Times New Roman" w:eastAsia="標楷體" w:hAnsi="Times New Roman" w:cs="Times New Roman" w:hint="eastAsia"/>
                <w:sz w:val="24"/>
              </w:rPr>
              <w:t>國立陽明交通大學</w:t>
            </w:r>
          </w:p>
        </w:tc>
      </w:tr>
      <w:tr w:rsidR="00935D42" w:rsidRPr="00935D42" w14:paraId="7F0BF714" w14:textId="77777777" w:rsidTr="000820C8">
        <w:trPr>
          <w:trHeight w:val="423"/>
        </w:trPr>
        <w:tc>
          <w:tcPr>
            <w:tcW w:w="1169" w:type="pct"/>
            <w:gridSpan w:val="2"/>
            <w:tcBorders>
              <w:top w:val="single" w:sz="8" w:space="0" w:color="000000"/>
              <w:right w:val="single" w:sz="8" w:space="0" w:color="000000"/>
            </w:tcBorders>
            <w:shd w:val="clear" w:color="auto" w:fill="D9D9D9"/>
            <w:vAlign w:val="center"/>
          </w:tcPr>
          <w:p w14:paraId="190CB24D" w14:textId="1B8DAC92" w:rsidR="00D359B3" w:rsidRPr="00935D42" w:rsidRDefault="00D359B3" w:rsidP="000820C8">
            <w:pPr>
              <w:pStyle w:val="TableParagraph"/>
              <w:spacing w:before="63"/>
              <w:jc w:val="center"/>
              <w:rPr>
                <w:rFonts w:ascii="Times New Roman" w:eastAsia="標楷體" w:hAnsi="Times New Roman" w:cs="Times New Roman"/>
                <w:sz w:val="24"/>
              </w:rPr>
            </w:pPr>
            <w:r w:rsidRPr="00935D42">
              <w:rPr>
                <w:rFonts w:ascii="Times New Roman" w:eastAsia="標楷體" w:hAnsi="Times New Roman" w:cs="Times New Roman" w:hint="eastAsia"/>
                <w:sz w:val="24"/>
                <w:lang w:eastAsia="zh-TW"/>
              </w:rPr>
              <w:t>適用年</w:t>
            </w:r>
            <w:r w:rsidRPr="00935D42">
              <w:rPr>
                <w:rFonts w:ascii="Times New Roman" w:eastAsia="標楷體" w:hAnsi="Times New Roman" w:cs="Times New Roman"/>
                <w:sz w:val="24"/>
              </w:rPr>
              <w:t>級</w:t>
            </w:r>
          </w:p>
        </w:tc>
        <w:tc>
          <w:tcPr>
            <w:tcW w:w="1254" w:type="pct"/>
            <w:tcBorders>
              <w:top w:val="single" w:sz="8" w:space="0" w:color="000000"/>
              <w:left w:val="single" w:sz="8" w:space="0" w:color="000000"/>
              <w:right w:val="single" w:sz="8" w:space="0" w:color="000000"/>
            </w:tcBorders>
            <w:vAlign w:val="center"/>
          </w:tcPr>
          <w:p w14:paraId="4E873541" w14:textId="1A37A010" w:rsidR="00D359B3" w:rsidRPr="00935D42" w:rsidRDefault="009B5F4C" w:rsidP="00C342BE">
            <w:pPr>
              <w:pStyle w:val="TableParagraph"/>
              <w:snapToGrid w:val="0"/>
              <w:spacing w:before="72" w:line="276" w:lineRule="auto"/>
              <w:jc w:val="center"/>
              <w:rPr>
                <w:rFonts w:ascii="Times New Roman" w:eastAsia="標楷體" w:hAnsi="Times New Roman" w:cs="Times New Roman"/>
                <w:sz w:val="24"/>
              </w:rPr>
            </w:pPr>
            <w:r w:rsidRPr="00935D42">
              <w:rPr>
                <w:rFonts w:ascii="Times New Roman" w:eastAsia="標楷體" w:hAnsi="Times New Roman" w:cs="Times New Roman" w:hint="eastAsia"/>
                <w:sz w:val="24"/>
              </w:rPr>
              <w:t>國中七至九年級</w:t>
            </w:r>
          </w:p>
        </w:tc>
        <w:tc>
          <w:tcPr>
            <w:tcW w:w="900" w:type="pct"/>
            <w:gridSpan w:val="2"/>
            <w:tcBorders>
              <w:top w:val="single" w:sz="8" w:space="0" w:color="000000"/>
              <w:left w:val="single" w:sz="8" w:space="0" w:color="000000"/>
              <w:right w:val="single" w:sz="8" w:space="0" w:color="000000"/>
            </w:tcBorders>
            <w:shd w:val="clear" w:color="auto" w:fill="D9D9D9"/>
            <w:vAlign w:val="center"/>
          </w:tcPr>
          <w:p w14:paraId="5217EB09" w14:textId="7BA3263D" w:rsidR="00D359B3" w:rsidRPr="00935D42" w:rsidRDefault="00D359B3" w:rsidP="000820C8">
            <w:pPr>
              <w:pStyle w:val="TableParagraph"/>
              <w:snapToGrid w:val="0"/>
              <w:spacing w:before="63" w:line="276" w:lineRule="auto"/>
              <w:jc w:val="center"/>
              <w:rPr>
                <w:rFonts w:ascii="Times New Roman" w:eastAsia="標楷體" w:hAnsi="Times New Roman" w:cs="Times New Roman"/>
                <w:sz w:val="24"/>
                <w:lang w:eastAsia="zh-TW"/>
              </w:rPr>
            </w:pPr>
            <w:r w:rsidRPr="00935D42">
              <w:rPr>
                <w:rFonts w:ascii="Times New Roman" w:eastAsia="標楷體" w:hAnsi="Times New Roman" w:cs="Times New Roman"/>
                <w:sz w:val="24"/>
                <w:lang w:eastAsia="zh-TW"/>
              </w:rPr>
              <w:t>總節數與時間</w:t>
            </w:r>
          </w:p>
        </w:tc>
        <w:tc>
          <w:tcPr>
            <w:tcW w:w="1677" w:type="pct"/>
            <w:tcBorders>
              <w:top w:val="single" w:sz="8" w:space="0" w:color="000000"/>
              <w:left w:val="single" w:sz="8" w:space="0" w:color="000000"/>
            </w:tcBorders>
            <w:vAlign w:val="center"/>
          </w:tcPr>
          <w:p w14:paraId="7AA09F4B" w14:textId="3AFAE018" w:rsidR="00D359B3" w:rsidRPr="00935D42" w:rsidRDefault="004A2DAC" w:rsidP="00C342BE">
            <w:pPr>
              <w:pStyle w:val="TableParagraph"/>
              <w:snapToGrid w:val="0"/>
              <w:spacing w:before="72" w:line="276" w:lineRule="auto"/>
              <w:jc w:val="center"/>
              <w:rPr>
                <w:rFonts w:ascii="Times New Roman" w:eastAsia="標楷體" w:hAnsi="Times New Roman" w:cs="Times New Roman"/>
                <w:sz w:val="24"/>
                <w:lang w:eastAsia="zh-TW"/>
              </w:rPr>
            </w:pPr>
            <w:r w:rsidRPr="00935D42">
              <w:rPr>
                <w:rFonts w:ascii="Times New Roman" w:eastAsia="標楷體" w:hAnsi="Times New Roman" w:cs="Times New Roman"/>
                <w:sz w:val="24"/>
                <w:lang w:eastAsia="zh-TW"/>
              </w:rPr>
              <w:t>1</w:t>
            </w:r>
            <w:r w:rsidRPr="00935D42">
              <w:rPr>
                <w:rFonts w:ascii="Times New Roman" w:eastAsia="標楷體" w:hAnsi="Times New Roman" w:cs="Times New Roman" w:hint="eastAsia"/>
                <w:sz w:val="24"/>
                <w:lang w:eastAsia="zh-TW"/>
              </w:rPr>
              <w:t>節課，</w:t>
            </w:r>
            <w:r w:rsidRPr="00935D42">
              <w:rPr>
                <w:rFonts w:ascii="Times New Roman" w:eastAsia="標楷體" w:hAnsi="Times New Roman" w:cs="Times New Roman"/>
                <w:sz w:val="24"/>
                <w:lang w:eastAsia="zh-TW"/>
              </w:rPr>
              <w:t>45</w:t>
            </w:r>
            <w:r w:rsidRPr="00935D42">
              <w:rPr>
                <w:rFonts w:ascii="Times New Roman" w:eastAsia="標楷體" w:hAnsi="Times New Roman" w:cs="Times New Roman" w:hint="eastAsia"/>
                <w:sz w:val="24"/>
                <w:lang w:eastAsia="zh-TW"/>
              </w:rPr>
              <w:t>分鐘</w:t>
            </w:r>
          </w:p>
        </w:tc>
      </w:tr>
      <w:tr w:rsidR="00935D42" w:rsidRPr="00935D42" w14:paraId="3C40C6CD" w14:textId="77777777" w:rsidTr="000820C8">
        <w:trPr>
          <w:trHeight w:val="423"/>
        </w:trPr>
        <w:tc>
          <w:tcPr>
            <w:tcW w:w="1169" w:type="pct"/>
            <w:gridSpan w:val="2"/>
            <w:tcBorders>
              <w:top w:val="single" w:sz="8" w:space="0" w:color="000000"/>
              <w:bottom w:val="single" w:sz="8" w:space="0" w:color="000000"/>
              <w:right w:val="single" w:sz="8" w:space="0" w:color="000000"/>
            </w:tcBorders>
            <w:shd w:val="clear" w:color="auto" w:fill="D9D9D9"/>
            <w:vAlign w:val="center"/>
          </w:tcPr>
          <w:p w14:paraId="46E675EC" w14:textId="270B87B0" w:rsidR="00902841" w:rsidRPr="00935D42" w:rsidRDefault="00902841" w:rsidP="000820C8">
            <w:pPr>
              <w:pStyle w:val="TableParagraph"/>
              <w:spacing w:before="63"/>
              <w:jc w:val="center"/>
              <w:rPr>
                <w:rFonts w:ascii="Times New Roman" w:eastAsia="標楷體" w:hAnsi="Times New Roman" w:cs="Times New Roman"/>
                <w:sz w:val="24"/>
              </w:rPr>
            </w:pPr>
            <w:r w:rsidRPr="00935D42">
              <w:rPr>
                <w:rFonts w:ascii="Times New Roman" w:eastAsia="標楷體" w:hAnsi="Times New Roman" w:cs="Times New Roman"/>
                <w:sz w:val="24"/>
              </w:rPr>
              <w:t>單元名稱</w:t>
            </w:r>
          </w:p>
        </w:tc>
        <w:tc>
          <w:tcPr>
            <w:tcW w:w="3831" w:type="pct"/>
            <w:gridSpan w:val="4"/>
            <w:tcBorders>
              <w:top w:val="single" w:sz="8" w:space="0" w:color="000000"/>
              <w:left w:val="single" w:sz="8" w:space="0" w:color="000000"/>
              <w:bottom w:val="single" w:sz="8" w:space="0" w:color="000000"/>
            </w:tcBorders>
            <w:vAlign w:val="center"/>
          </w:tcPr>
          <w:p w14:paraId="1246ABFD" w14:textId="2D8CB991" w:rsidR="00902841" w:rsidRPr="00935D42" w:rsidRDefault="001565C6" w:rsidP="00C342BE">
            <w:pPr>
              <w:pStyle w:val="TableParagraph"/>
              <w:snapToGrid w:val="0"/>
              <w:spacing w:before="72" w:line="276" w:lineRule="auto"/>
              <w:jc w:val="center"/>
              <w:rPr>
                <w:rFonts w:ascii="Times New Roman" w:eastAsia="標楷體" w:hAnsi="Times New Roman" w:cs="Times New Roman"/>
                <w:sz w:val="24"/>
              </w:rPr>
            </w:pPr>
            <w:r w:rsidRPr="00935D42">
              <w:rPr>
                <w:rFonts w:ascii="Times New Roman" w:eastAsia="標楷體" w:hAnsi="Times New Roman" w:cs="Times New Roman" w:hint="eastAsia"/>
                <w:sz w:val="24"/>
              </w:rPr>
              <w:t>我要去網聚</w:t>
            </w:r>
          </w:p>
        </w:tc>
      </w:tr>
      <w:tr w:rsidR="00935D42" w:rsidRPr="00935D42" w14:paraId="2D7364A7" w14:textId="77777777" w:rsidTr="007B3B57">
        <w:trPr>
          <w:trHeight w:val="2494"/>
        </w:trPr>
        <w:tc>
          <w:tcPr>
            <w:tcW w:w="1169" w:type="pct"/>
            <w:gridSpan w:val="2"/>
            <w:tcBorders>
              <w:top w:val="single" w:sz="8" w:space="0" w:color="000000"/>
              <w:bottom w:val="single" w:sz="8" w:space="0" w:color="000000"/>
              <w:right w:val="single" w:sz="8" w:space="0" w:color="000000"/>
            </w:tcBorders>
            <w:shd w:val="clear" w:color="auto" w:fill="D9D9D9"/>
            <w:vAlign w:val="center"/>
          </w:tcPr>
          <w:p w14:paraId="1C1781AA" w14:textId="77777777" w:rsidR="00902841" w:rsidRPr="00935D42" w:rsidRDefault="00902841" w:rsidP="00EE4C00">
            <w:pPr>
              <w:pStyle w:val="TableParagraph"/>
              <w:spacing w:before="63"/>
              <w:jc w:val="center"/>
              <w:rPr>
                <w:rFonts w:ascii="Times New Roman" w:eastAsia="標楷體" w:hAnsi="Times New Roman" w:cs="Times New Roman"/>
                <w:sz w:val="24"/>
                <w:lang w:eastAsia="zh-TW"/>
              </w:rPr>
            </w:pPr>
            <w:r w:rsidRPr="00935D42">
              <w:rPr>
                <w:rFonts w:ascii="Times New Roman" w:eastAsia="標楷體" w:hAnsi="Times New Roman" w:cs="Times New Roman"/>
                <w:sz w:val="24"/>
                <w:lang w:eastAsia="zh-TW"/>
              </w:rPr>
              <w:t>設計理念</w:t>
            </w:r>
          </w:p>
          <w:p w14:paraId="4AA6CDB8" w14:textId="18281FCD" w:rsidR="001C65A2" w:rsidRPr="00935D42" w:rsidRDefault="00746704" w:rsidP="00EE4C00">
            <w:pPr>
              <w:pStyle w:val="TableParagraph"/>
              <w:spacing w:before="67"/>
              <w:jc w:val="center"/>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w:t>
            </w:r>
            <w:r w:rsidR="001C65A2" w:rsidRPr="00935D42">
              <w:rPr>
                <w:rFonts w:ascii="Times New Roman" w:eastAsia="標楷體" w:hAnsi="Times New Roman" w:cs="Times New Roman" w:hint="eastAsia"/>
                <w:sz w:val="24"/>
                <w:lang w:eastAsia="zh-TW"/>
              </w:rPr>
              <w:t>可包含數位工具與生成式</w:t>
            </w:r>
            <w:r w:rsidR="001C65A2" w:rsidRPr="00935D42">
              <w:rPr>
                <w:rFonts w:ascii="Times New Roman" w:eastAsia="標楷體" w:hAnsi="Times New Roman" w:cs="Times New Roman" w:hint="eastAsia"/>
                <w:sz w:val="24"/>
                <w:lang w:eastAsia="zh-TW"/>
              </w:rPr>
              <w:t xml:space="preserve"> AI</w:t>
            </w:r>
            <w:r w:rsidR="001C65A2" w:rsidRPr="00935D42">
              <w:rPr>
                <w:rFonts w:ascii="Times New Roman" w:eastAsia="標楷體" w:hAnsi="Times New Roman" w:cs="Times New Roman" w:hint="eastAsia"/>
                <w:sz w:val="24"/>
                <w:lang w:eastAsia="zh-TW"/>
              </w:rPr>
              <w:t>之應用及使用規範</w:t>
            </w:r>
            <w:r w:rsidRPr="00935D42">
              <w:rPr>
                <w:rFonts w:ascii="Times New Roman" w:eastAsia="標楷體" w:hAnsi="Times New Roman" w:cs="Times New Roman" w:hint="eastAsia"/>
                <w:sz w:val="24"/>
                <w:lang w:eastAsia="zh-TW"/>
              </w:rPr>
              <w:t>）</w:t>
            </w:r>
          </w:p>
        </w:tc>
        <w:tc>
          <w:tcPr>
            <w:tcW w:w="3831" w:type="pct"/>
            <w:gridSpan w:val="4"/>
            <w:tcBorders>
              <w:top w:val="single" w:sz="8" w:space="0" w:color="000000"/>
              <w:left w:val="single" w:sz="8" w:space="0" w:color="000000"/>
              <w:bottom w:val="single" w:sz="8" w:space="0" w:color="000000"/>
            </w:tcBorders>
            <w:vAlign w:val="center"/>
          </w:tcPr>
          <w:p w14:paraId="7C2EE0CF" w14:textId="3498A853" w:rsidR="00902841" w:rsidRPr="00935D42" w:rsidRDefault="002136E6" w:rsidP="00C342BE">
            <w:pPr>
              <w:pStyle w:val="TableParagraph"/>
              <w:snapToGrid w:val="0"/>
              <w:spacing w:before="72" w:line="276" w:lineRule="auto"/>
              <w:jc w:val="both"/>
              <w:rPr>
                <w:rFonts w:ascii="Times New Roman" w:eastAsia="標楷體" w:hAnsi="Times New Roman" w:cs="Times New Roman"/>
                <w:sz w:val="24"/>
                <w:szCs w:val="24"/>
                <w:lang w:eastAsia="zh-TW"/>
              </w:rPr>
            </w:pPr>
            <w:r w:rsidRPr="00935D42">
              <w:rPr>
                <w:rFonts w:ascii="Times New Roman" w:eastAsia="標楷體" w:hAnsi="Times New Roman" w:cs="Times New Roman"/>
                <w:sz w:val="24"/>
                <w:szCs w:val="24"/>
                <w:lang w:eastAsia="zh-TW"/>
              </w:rPr>
              <w:t>本教案旨在引導學生深入探討網路交友的潛在風險與安全守則，特別是將虛擬關係延伸至實體網聚時所面臨的人身與隱私危機。透過情境討論，培養學生的批判思考與數位安全意識，並強調在網路交友過程中保持警戒的關鍵責任，引導學生落實「不輕信、要查證、結伴同行」的安全原則。同時，指導學生熟練運用辨識網路陷阱、設定安全界線與主動求助通報等實務防護步驟，進而在享受網路社交便利的同時，為自己建立完善的人身與數位安全防護網。</w:t>
            </w:r>
          </w:p>
        </w:tc>
      </w:tr>
      <w:tr w:rsidR="00935D42" w:rsidRPr="00935D42" w14:paraId="1367F2B6"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16"/>
        </w:trPr>
        <w:tc>
          <w:tcPr>
            <w:tcW w:w="5000" w:type="pct"/>
            <w:gridSpan w:val="6"/>
            <w:tcBorders>
              <w:left w:val="single" w:sz="18" w:space="0" w:color="000000"/>
              <w:right w:val="single" w:sz="18" w:space="0" w:color="000000"/>
            </w:tcBorders>
            <w:shd w:val="clear" w:color="auto" w:fill="D9D9D9"/>
          </w:tcPr>
          <w:p w14:paraId="3EE93375" w14:textId="77777777" w:rsidR="00902841" w:rsidRPr="00935D42" w:rsidRDefault="00902841" w:rsidP="00C342BE">
            <w:pPr>
              <w:pStyle w:val="TableParagraph"/>
              <w:snapToGrid w:val="0"/>
              <w:spacing w:before="63" w:line="276" w:lineRule="auto"/>
              <w:jc w:val="center"/>
              <w:rPr>
                <w:rFonts w:ascii="Times New Roman" w:eastAsia="標楷體" w:hAnsi="Times New Roman" w:cs="Times New Roman"/>
                <w:b/>
                <w:bCs/>
                <w:sz w:val="24"/>
              </w:rPr>
            </w:pPr>
            <w:r w:rsidRPr="00935D42">
              <w:rPr>
                <w:rFonts w:ascii="Times New Roman" w:eastAsia="標楷體" w:hAnsi="Times New Roman" w:cs="Times New Roman"/>
                <w:sz w:val="24"/>
              </w:rPr>
              <w:t>設計依據</w:t>
            </w:r>
          </w:p>
        </w:tc>
      </w:tr>
      <w:tr w:rsidR="00935D42" w:rsidRPr="00935D42" w14:paraId="5EB2A31B" w14:textId="77777777" w:rsidTr="005458D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00"/>
        </w:trPr>
        <w:tc>
          <w:tcPr>
            <w:tcW w:w="1169" w:type="pct"/>
            <w:gridSpan w:val="2"/>
            <w:vMerge w:val="restart"/>
            <w:tcBorders>
              <w:left w:val="single" w:sz="18" w:space="0" w:color="000000"/>
            </w:tcBorders>
            <w:shd w:val="clear" w:color="auto" w:fill="D9D9D9"/>
            <w:vAlign w:val="center"/>
          </w:tcPr>
          <w:p w14:paraId="1A9560BE" w14:textId="3DBC2931" w:rsidR="00902841" w:rsidRPr="00935D42" w:rsidRDefault="00902841" w:rsidP="000820C8">
            <w:pPr>
              <w:pStyle w:val="TableParagraph"/>
              <w:spacing w:before="63"/>
              <w:jc w:val="center"/>
              <w:rPr>
                <w:rFonts w:ascii="Times New Roman" w:eastAsia="標楷體" w:hAnsi="Times New Roman" w:cs="Times New Roman"/>
                <w:sz w:val="24"/>
                <w:highlight w:val="yellow"/>
              </w:rPr>
            </w:pPr>
            <w:r w:rsidRPr="00935D42">
              <w:rPr>
                <w:rFonts w:ascii="Times New Roman" w:eastAsia="標楷體" w:hAnsi="Times New Roman" w:cs="Times New Roman"/>
                <w:sz w:val="24"/>
              </w:rPr>
              <w:t>核心素養</w:t>
            </w:r>
          </w:p>
        </w:tc>
        <w:tc>
          <w:tcPr>
            <w:tcW w:w="1916" w:type="pct"/>
            <w:gridSpan w:val="2"/>
            <w:vAlign w:val="center"/>
          </w:tcPr>
          <w:p w14:paraId="630C4288" w14:textId="77777777" w:rsidR="007B3B57" w:rsidRPr="00935D42" w:rsidRDefault="00902841" w:rsidP="00F60101">
            <w:pPr>
              <w:pStyle w:val="TableParagraph"/>
              <w:snapToGrid w:val="0"/>
              <w:spacing w:before="63" w:line="276" w:lineRule="auto"/>
              <w:jc w:val="center"/>
              <w:rPr>
                <w:rFonts w:ascii="Times New Roman" w:eastAsia="標楷體" w:hAnsi="Times New Roman" w:cs="Times New Roman"/>
                <w:sz w:val="24"/>
                <w:u w:val="single"/>
                <w:lang w:eastAsia="zh-TW"/>
              </w:rPr>
            </w:pPr>
            <w:r w:rsidRPr="00935D42">
              <w:rPr>
                <w:rFonts w:ascii="Times New Roman" w:eastAsia="標楷體" w:hAnsi="Times New Roman" w:cs="Times New Roman"/>
                <w:sz w:val="24"/>
                <w:u w:val="single"/>
                <w:lang w:eastAsia="zh-TW"/>
              </w:rPr>
              <w:t>總綱</w:t>
            </w:r>
            <w:r w:rsidRPr="00935D42">
              <w:rPr>
                <w:rFonts w:ascii="Times New Roman" w:eastAsia="標楷體" w:hAnsi="Times New Roman" w:cs="Times New Roman"/>
                <w:b/>
                <w:sz w:val="24"/>
                <w:u w:val="single"/>
                <w:lang w:eastAsia="zh-TW"/>
              </w:rPr>
              <w:t>/</w:t>
            </w:r>
            <w:r w:rsidRPr="00935D42">
              <w:rPr>
                <w:rFonts w:ascii="Times New Roman" w:eastAsia="標楷體" w:hAnsi="Times New Roman" w:cs="Times New Roman"/>
                <w:sz w:val="24"/>
                <w:u w:val="single"/>
                <w:lang w:eastAsia="zh-TW"/>
              </w:rPr>
              <w:t>領域</w:t>
            </w:r>
            <w:r w:rsidRPr="00935D42">
              <w:rPr>
                <w:rFonts w:ascii="Times New Roman" w:eastAsia="標楷體" w:hAnsi="Times New Roman" w:cs="Times New Roman"/>
                <w:b/>
                <w:sz w:val="24"/>
                <w:u w:val="single"/>
                <w:lang w:eastAsia="zh-TW"/>
              </w:rPr>
              <w:t>/</w:t>
            </w:r>
            <w:r w:rsidRPr="00935D42">
              <w:rPr>
                <w:rFonts w:ascii="Times New Roman" w:eastAsia="標楷體" w:hAnsi="Times New Roman" w:cs="Times New Roman"/>
                <w:sz w:val="24"/>
                <w:u w:val="single"/>
                <w:lang w:eastAsia="zh-TW"/>
              </w:rPr>
              <w:t>群科</w:t>
            </w:r>
          </w:p>
          <w:p w14:paraId="6FAD26B9" w14:textId="4C5E91CD" w:rsidR="00902841" w:rsidRPr="00935D42" w:rsidRDefault="00017658" w:rsidP="00F60101">
            <w:pPr>
              <w:pStyle w:val="TableParagraph"/>
              <w:snapToGrid w:val="0"/>
              <w:spacing w:before="63" w:line="276" w:lineRule="auto"/>
              <w:jc w:val="center"/>
              <w:rPr>
                <w:rFonts w:ascii="Times New Roman" w:eastAsia="標楷體" w:hAnsi="Times New Roman" w:cs="Times New Roman"/>
                <w:b/>
                <w:sz w:val="24"/>
                <w:lang w:eastAsia="zh-TW"/>
              </w:rPr>
            </w:pPr>
            <w:r w:rsidRPr="00935D42">
              <w:rPr>
                <w:rFonts w:ascii="Times New Roman" w:eastAsia="標楷體" w:hAnsi="Times New Roman" w:cs="Times New Roman" w:hint="eastAsia"/>
                <w:sz w:val="24"/>
                <w:u w:val="single"/>
                <w:lang w:eastAsia="zh-TW"/>
              </w:rPr>
              <w:t>（</w:t>
            </w:r>
            <w:r w:rsidR="00902841" w:rsidRPr="00935D42">
              <w:rPr>
                <w:rFonts w:ascii="Times New Roman" w:eastAsia="標楷體" w:hAnsi="Times New Roman" w:cs="Times New Roman"/>
                <w:sz w:val="24"/>
                <w:u w:val="single"/>
                <w:lang w:eastAsia="zh-TW"/>
              </w:rPr>
              <w:t>視課程性質選用</w:t>
            </w:r>
            <w:r w:rsidRPr="00935D42">
              <w:rPr>
                <w:rFonts w:ascii="Times New Roman" w:eastAsia="標楷體" w:hAnsi="Times New Roman" w:cs="Times New Roman" w:hint="eastAsia"/>
                <w:sz w:val="24"/>
                <w:u w:val="single"/>
                <w:lang w:eastAsia="zh-TW"/>
              </w:rPr>
              <w:t>）</w:t>
            </w:r>
          </w:p>
        </w:tc>
        <w:tc>
          <w:tcPr>
            <w:tcW w:w="1915" w:type="pct"/>
            <w:gridSpan w:val="2"/>
            <w:tcBorders>
              <w:right w:val="single" w:sz="18" w:space="0" w:color="000000"/>
            </w:tcBorders>
            <w:vAlign w:val="center"/>
          </w:tcPr>
          <w:p w14:paraId="60B36EE8" w14:textId="34E39CBA" w:rsidR="00902841" w:rsidRPr="00935D42" w:rsidRDefault="00902841" w:rsidP="00F60101">
            <w:pPr>
              <w:pStyle w:val="TableParagraph"/>
              <w:snapToGrid w:val="0"/>
              <w:spacing w:before="63" w:line="276" w:lineRule="auto"/>
              <w:jc w:val="center"/>
              <w:rPr>
                <w:rFonts w:ascii="Times New Roman" w:eastAsia="標楷體" w:hAnsi="Times New Roman" w:cs="Times New Roman"/>
                <w:sz w:val="24"/>
              </w:rPr>
            </w:pPr>
            <w:r w:rsidRPr="00935D42">
              <w:rPr>
                <w:rFonts w:ascii="Times New Roman" w:eastAsia="標楷體" w:hAnsi="Times New Roman" w:cs="Times New Roman"/>
                <w:sz w:val="24"/>
                <w:lang w:eastAsia="zh-TW"/>
              </w:rPr>
              <w:t>呼應之</w:t>
            </w:r>
            <w:r w:rsidRPr="00935D42">
              <w:rPr>
                <w:rFonts w:ascii="Times New Roman" w:eastAsia="標楷體" w:hAnsi="Times New Roman" w:cs="Times New Roman"/>
                <w:sz w:val="24"/>
              </w:rPr>
              <w:t>數位</w:t>
            </w:r>
            <w:r w:rsidRPr="00935D42">
              <w:rPr>
                <w:rFonts w:ascii="Times New Roman" w:eastAsia="標楷體" w:hAnsi="Times New Roman" w:cs="Times New Roman"/>
                <w:sz w:val="24"/>
                <w:lang w:eastAsia="zh-TW"/>
              </w:rPr>
              <w:t>素養</w:t>
            </w:r>
          </w:p>
        </w:tc>
      </w:tr>
      <w:tr w:rsidR="00935D42" w:rsidRPr="00935D42" w14:paraId="4E3B6F44" w14:textId="77777777" w:rsidTr="005458D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1"/>
        </w:trPr>
        <w:tc>
          <w:tcPr>
            <w:tcW w:w="1169" w:type="pct"/>
            <w:gridSpan w:val="2"/>
            <w:vMerge/>
            <w:tcBorders>
              <w:top w:val="nil"/>
              <w:left w:val="single" w:sz="18" w:space="0" w:color="000000"/>
            </w:tcBorders>
            <w:shd w:val="clear" w:color="auto" w:fill="D9D9D9"/>
          </w:tcPr>
          <w:p w14:paraId="06282112" w14:textId="77777777" w:rsidR="00902841" w:rsidRPr="00935D42" w:rsidRDefault="00902841" w:rsidP="0044758F">
            <w:pPr>
              <w:rPr>
                <w:rFonts w:ascii="Times New Roman" w:eastAsia="標楷體" w:hAnsi="Times New Roman" w:cs="Times New Roman"/>
                <w:sz w:val="2"/>
                <w:szCs w:val="2"/>
              </w:rPr>
            </w:pPr>
          </w:p>
        </w:tc>
        <w:tc>
          <w:tcPr>
            <w:tcW w:w="1916" w:type="pct"/>
            <w:gridSpan w:val="2"/>
          </w:tcPr>
          <w:p w14:paraId="2E39BB23" w14:textId="77777777" w:rsidR="00246933" w:rsidRPr="00935D42" w:rsidRDefault="00246933" w:rsidP="00246933">
            <w:pPr>
              <w:pStyle w:val="TableParagraph"/>
              <w:snapToGrid w:val="0"/>
              <w:spacing w:line="276" w:lineRule="auto"/>
              <w:jc w:val="both"/>
              <w:rPr>
                <w:rFonts w:ascii="Times New Roman" w:eastAsia="標楷體" w:hAnsi="Times New Roman" w:cs="Times New Roman"/>
                <w:sz w:val="24"/>
                <w:szCs w:val="24"/>
                <w:lang w:eastAsia="zh-TW"/>
              </w:rPr>
            </w:pPr>
            <w:r w:rsidRPr="00935D42">
              <w:rPr>
                <w:rFonts w:ascii="Times New Roman" w:eastAsia="標楷體" w:hAnsi="Times New Roman" w:cs="Times New Roman"/>
                <w:sz w:val="24"/>
                <w:szCs w:val="24"/>
                <w:lang w:eastAsia="zh-TW"/>
              </w:rPr>
              <w:t>B2</w:t>
            </w:r>
            <w:r w:rsidRPr="00935D42">
              <w:rPr>
                <w:rFonts w:ascii="Times New Roman" w:eastAsia="標楷體" w:hAnsi="Times New Roman" w:cs="Times New Roman"/>
                <w:sz w:val="24"/>
                <w:szCs w:val="24"/>
                <w:lang w:eastAsia="zh-TW"/>
              </w:rPr>
              <w:t>科技資訊與媒體素養</w:t>
            </w:r>
          </w:p>
          <w:p w14:paraId="77CCF977" w14:textId="77777777" w:rsidR="00246933" w:rsidRPr="00935D42" w:rsidRDefault="00246933" w:rsidP="00246933">
            <w:pPr>
              <w:pStyle w:val="TableParagraph"/>
              <w:snapToGrid w:val="0"/>
              <w:spacing w:line="276" w:lineRule="auto"/>
              <w:jc w:val="both"/>
              <w:rPr>
                <w:rFonts w:ascii="Times New Roman" w:eastAsia="標楷體" w:hAnsi="Times New Roman" w:cs="Times New Roman"/>
                <w:sz w:val="24"/>
                <w:szCs w:val="24"/>
                <w:lang w:eastAsia="zh-TW"/>
              </w:rPr>
            </w:pPr>
            <w:r w:rsidRPr="00935D42">
              <w:rPr>
                <w:rFonts w:ascii="Times New Roman" w:eastAsia="標楷體" w:hAnsi="Times New Roman" w:cs="Times New Roman"/>
                <w:sz w:val="24"/>
                <w:szCs w:val="24"/>
                <w:lang w:eastAsia="zh-TW"/>
              </w:rPr>
              <w:t>科</w:t>
            </w:r>
            <w:r w:rsidRPr="00935D42">
              <w:rPr>
                <w:rFonts w:ascii="Times New Roman" w:eastAsia="標楷體" w:hAnsi="Times New Roman" w:cs="Times New Roman"/>
                <w:sz w:val="24"/>
                <w:szCs w:val="24"/>
                <w:lang w:eastAsia="zh-TW"/>
              </w:rPr>
              <w:t>-J-B2</w:t>
            </w:r>
            <w:r w:rsidRPr="00935D42">
              <w:rPr>
                <w:rFonts w:ascii="Times New Roman" w:eastAsia="標楷體" w:hAnsi="Times New Roman" w:cs="Times New Roman"/>
                <w:sz w:val="24"/>
                <w:szCs w:val="24"/>
                <w:lang w:eastAsia="zh-TW"/>
              </w:rPr>
              <w:t>理解資訊與科技的基本原理，具備媒體識讀的能力，並能了解人與科技、資訊、媒體的互動關係。</w:t>
            </w:r>
          </w:p>
          <w:p w14:paraId="0D8B3C93" w14:textId="77777777" w:rsidR="00246933" w:rsidRPr="00935D42" w:rsidRDefault="00246933" w:rsidP="00246933">
            <w:pPr>
              <w:pStyle w:val="TableParagraph"/>
              <w:snapToGrid w:val="0"/>
              <w:spacing w:line="276" w:lineRule="auto"/>
              <w:jc w:val="both"/>
              <w:rPr>
                <w:rFonts w:ascii="Times New Roman" w:eastAsia="標楷體" w:hAnsi="Times New Roman" w:cs="Times New Roman"/>
                <w:sz w:val="24"/>
                <w:szCs w:val="24"/>
                <w:lang w:eastAsia="zh-TW"/>
              </w:rPr>
            </w:pPr>
          </w:p>
          <w:p w14:paraId="319F8E13" w14:textId="77777777" w:rsidR="00246933" w:rsidRPr="00935D42" w:rsidRDefault="00246933" w:rsidP="00246933">
            <w:pPr>
              <w:pStyle w:val="TableParagraph"/>
              <w:snapToGrid w:val="0"/>
              <w:spacing w:line="276" w:lineRule="auto"/>
              <w:jc w:val="both"/>
              <w:rPr>
                <w:rFonts w:ascii="Times New Roman" w:eastAsia="標楷體" w:hAnsi="Times New Roman" w:cs="Times New Roman"/>
                <w:sz w:val="24"/>
                <w:szCs w:val="24"/>
                <w:lang w:eastAsia="zh-TW"/>
              </w:rPr>
            </w:pPr>
            <w:r w:rsidRPr="00935D42">
              <w:rPr>
                <w:rFonts w:ascii="Times New Roman" w:eastAsia="標楷體" w:hAnsi="Times New Roman" w:cs="Times New Roman"/>
                <w:sz w:val="24"/>
                <w:szCs w:val="24"/>
                <w:lang w:eastAsia="zh-TW"/>
              </w:rPr>
              <w:t>C1</w:t>
            </w:r>
            <w:r w:rsidRPr="00935D42">
              <w:rPr>
                <w:rFonts w:ascii="Times New Roman" w:eastAsia="標楷體" w:hAnsi="Times New Roman" w:cs="Times New Roman"/>
                <w:sz w:val="24"/>
                <w:szCs w:val="24"/>
                <w:lang w:eastAsia="zh-TW"/>
              </w:rPr>
              <w:t>道德實踐與公民意識</w:t>
            </w:r>
          </w:p>
          <w:p w14:paraId="508E00C2" w14:textId="36E4DF18" w:rsidR="00902841" w:rsidRPr="00935D42" w:rsidRDefault="00745086" w:rsidP="00246933">
            <w:pPr>
              <w:pStyle w:val="TableParagraph"/>
              <w:snapToGrid w:val="0"/>
              <w:spacing w:line="276" w:lineRule="auto"/>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科</w:t>
            </w:r>
            <w:r w:rsidRPr="00935D42">
              <w:rPr>
                <w:rFonts w:ascii="Times New Roman" w:eastAsia="標楷體" w:hAnsi="Times New Roman"/>
                <w:sz w:val="24"/>
                <w:szCs w:val="24"/>
                <w:lang w:eastAsia="zh-TW"/>
              </w:rPr>
              <w:t>-J-C2</w:t>
            </w:r>
            <w:r w:rsidRPr="00935D42">
              <w:rPr>
                <w:rFonts w:ascii="Times New Roman" w:eastAsia="標楷體" w:hAnsi="Times New Roman"/>
                <w:sz w:val="24"/>
                <w:szCs w:val="24"/>
                <w:lang w:eastAsia="zh-TW"/>
              </w:rPr>
              <w:t>具備利用科技與他人互動及合作的能力，並了解資訊倫理與科技相關的法律議題。</w:t>
            </w:r>
          </w:p>
        </w:tc>
        <w:tc>
          <w:tcPr>
            <w:tcW w:w="1915" w:type="pct"/>
            <w:gridSpan w:val="2"/>
            <w:tcBorders>
              <w:right w:val="single" w:sz="18" w:space="0" w:color="000000"/>
            </w:tcBorders>
          </w:tcPr>
          <w:p w14:paraId="72BFF6CE" w14:textId="2D4D0A32" w:rsidR="00902841" w:rsidRPr="00935D42" w:rsidRDefault="00DA3D46" w:rsidP="003A49D1">
            <w:pPr>
              <w:snapToGrid w:val="0"/>
              <w:spacing w:line="276" w:lineRule="auto"/>
              <w:jc w:val="both"/>
              <w:rPr>
                <w:rFonts w:ascii="Times New Roman" w:eastAsia="標楷體" w:hAnsi="Times New Roman"/>
                <w:szCs w:val="24"/>
                <w:lang w:eastAsia="zh-TW"/>
              </w:rPr>
            </w:pPr>
            <w:r w:rsidRPr="00935D42">
              <w:rPr>
                <w:rFonts w:ascii="Times New Roman" w:eastAsia="標楷體" w:hAnsi="Times New Roman" w:cs="Times New Roman"/>
                <w:szCs w:val="24"/>
                <w:lang w:eastAsia="zh-TW"/>
              </w:rPr>
              <w:t>■</w:t>
            </w:r>
            <w:r w:rsidRPr="00935D42">
              <w:rPr>
                <w:rFonts w:ascii="Times New Roman" w:eastAsia="標楷體" w:hAnsi="Times New Roman" w:cs="Times New Roman" w:hint="eastAsia"/>
                <w:szCs w:val="24"/>
                <w:lang w:eastAsia="zh-TW"/>
              </w:rPr>
              <w:t xml:space="preserve"> </w:t>
            </w:r>
            <w:r w:rsidR="00902841" w:rsidRPr="00935D42">
              <w:rPr>
                <w:rFonts w:ascii="Times New Roman" w:eastAsia="標楷體" w:hAnsi="Times New Roman"/>
                <w:szCs w:val="24"/>
                <w:lang w:eastAsia="zh-TW"/>
              </w:rPr>
              <w:t>數位安全、法規與倫理</w:t>
            </w:r>
          </w:p>
          <w:p w14:paraId="5E5CEA2A" w14:textId="00CA60E8" w:rsidR="00DA3D46" w:rsidRPr="00935D42" w:rsidRDefault="00DA3D46" w:rsidP="003A49D1">
            <w:pPr>
              <w:snapToGrid w:val="0"/>
              <w:spacing w:line="276" w:lineRule="auto"/>
              <w:jc w:val="both"/>
              <w:rPr>
                <w:rFonts w:ascii="Times New Roman" w:eastAsia="標楷體" w:hAnsi="Times New Roman"/>
                <w:szCs w:val="24"/>
                <w:lang w:eastAsia="zh-TW"/>
              </w:rPr>
            </w:pPr>
            <w:r w:rsidRPr="00935D42">
              <w:rPr>
                <w:rFonts w:ascii="Times New Roman" w:eastAsia="標楷體" w:hAnsi="Times New Roman"/>
                <w:szCs w:val="24"/>
                <w:lang w:eastAsia="zh-TW"/>
              </w:rPr>
              <w:t>辨識網路交友的潛在風險與虛擬身分的偽裝性，建立保護隱私與人身安全的防護意識以防範社交陷阱；同時學習在網路社群中劃定健康的數位交友界線，落實不輕信、要查證、結伴同行的安全原則，進而具備處理網路社交危機的應變能力。</w:t>
            </w:r>
          </w:p>
          <w:p w14:paraId="496C1EFE" w14:textId="77777777" w:rsidR="00902841" w:rsidRPr="00935D42" w:rsidRDefault="00902841" w:rsidP="003A49D1">
            <w:pPr>
              <w:snapToGrid w:val="0"/>
              <w:spacing w:line="276" w:lineRule="auto"/>
              <w:jc w:val="both"/>
              <w:rPr>
                <w:rFonts w:ascii="Times New Roman" w:eastAsia="標楷體" w:hAnsi="Times New Roman" w:cs="Times New Roman"/>
                <w:szCs w:val="24"/>
                <w:lang w:eastAsia="zh-TW"/>
              </w:rPr>
            </w:pPr>
            <w:r w:rsidRPr="00935D42">
              <w:rPr>
                <w:rFonts w:ascii="Times New Roman" w:eastAsia="標楷體" w:hAnsi="Times New Roman" w:cs="Times New Roman"/>
                <w:szCs w:val="24"/>
                <w:lang w:eastAsia="zh-TW"/>
              </w:rPr>
              <w:t xml:space="preserve">□ </w:t>
            </w:r>
            <w:r w:rsidRPr="00935D42">
              <w:rPr>
                <w:rFonts w:ascii="Times New Roman" w:eastAsia="標楷體" w:hAnsi="Times New Roman" w:cs="Times New Roman"/>
                <w:szCs w:val="24"/>
                <w:lang w:eastAsia="zh-TW"/>
              </w:rPr>
              <w:t>數位技能與資料處理</w:t>
            </w:r>
          </w:p>
          <w:p w14:paraId="53EDCE50" w14:textId="77777777" w:rsidR="00902841" w:rsidRPr="00935D42" w:rsidRDefault="00902841" w:rsidP="003A49D1">
            <w:pPr>
              <w:snapToGrid w:val="0"/>
              <w:spacing w:line="276" w:lineRule="auto"/>
              <w:jc w:val="both"/>
              <w:rPr>
                <w:rFonts w:ascii="Times New Roman" w:eastAsia="標楷體" w:hAnsi="Times New Roman" w:cs="Times New Roman"/>
                <w:szCs w:val="24"/>
                <w:lang w:eastAsia="zh-TW"/>
              </w:rPr>
            </w:pPr>
            <w:r w:rsidRPr="00935D42">
              <w:rPr>
                <w:rFonts w:ascii="Times New Roman" w:eastAsia="標楷體" w:hAnsi="Times New Roman" w:cs="Times New Roman"/>
                <w:szCs w:val="24"/>
                <w:lang w:eastAsia="zh-TW"/>
              </w:rPr>
              <w:t xml:space="preserve">□ </w:t>
            </w:r>
            <w:r w:rsidRPr="00935D42">
              <w:rPr>
                <w:rFonts w:ascii="Times New Roman" w:eastAsia="標楷體" w:hAnsi="Times New Roman" w:cs="Times New Roman"/>
                <w:szCs w:val="24"/>
                <w:lang w:eastAsia="zh-TW"/>
              </w:rPr>
              <w:t>數位溝通、合作與問題解決</w:t>
            </w:r>
          </w:p>
          <w:p w14:paraId="6510BD4F" w14:textId="77777777" w:rsidR="00902841" w:rsidRPr="00935D42" w:rsidRDefault="00902841" w:rsidP="003A49D1">
            <w:pPr>
              <w:snapToGrid w:val="0"/>
              <w:spacing w:line="276" w:lineRule="auto"/>
              <w:jc w:val="both"/>
              <w:rPr>
                <w:rFonts w:ascii="Times New Roman" w:eastAsia="標楷體" w:hAnsi="Times New Roman" w:cs="Times New Roman"/>
                <w:szCs w:val="24"/>
                <w:lang w:eastAsia="zh-TW"/>
              </w:rPr>
            </w:pPr>
            <w:r w:rsidRPr="00935D42">
              <w:rPr>
                <w:rFonts w:ascii="Times New Roman" w:eastAsia="標楷體" w:hAnsi="Times New Roman" w:cs="Times New Roman"/>
                <w:szCs w:val="24"/>
                <w:lang w:eastAsia="zh-TW"/>
              </w:rPr>
              <w:t xml:space="preserve">□ </w:t>
            </w:r>
            <w:r w:rsidRPr="00935D42">
              <w:rPr>
                <w:rFonts w:ascii="Times New Roman" w:eastAsia="標楷體" w:hAnsi="Times New Roman" w:cs="Times New Roman"/>
                <w:szCs w:val="24"/>
                <w:lang w:eastAsia="zh-TW"/>
              </w:rPr>
              <w:t>數位內容識讀與創作</w:t>
            </w:r>
          </w:p>
        </w:tc>
      </w:tr>
      <w:tr w:rsidR="00935D42" w:rsidRPr="00935D42" w14:paraId="7F42B084"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5"/>
        </w:trPr>
        <w:tc>
          <w:tcPr>
            <w:tcW w:w="5000" w:type="pct"/>
            <w:gridSpan w:val="6"/>
            <w:tcBorders>
              <w:left w:val="single" w:sz="18" w:space="0" w:color="000000"/>
              <w:right w:val="single" w:sz="18" w:space="0" w:color="000000"/>
            </w:tcBorders>
            <w:shd w:val="clear" w:color="auto" w:fill="D9D9D9"/>
          </w:tcPr>
          <w:p w14:paraId="59286F4D" w14:textId="77777777" w:rsidR="00902841" w:rsidRPr="00935D42" w:rsidRDefault="00902841" w:rsidP="0071668E">
            <w:pPr>
              <w:pStyle w:val="TableParagraph"/>
              <w:spacing w:before="63"/>
              <w:jc w:val="center"/>
              <w:rPr>
                <w:rFonts w:ascii="Times New Roman" w:eastAsia="標楷體" w:hAnsi="Times New Roman" w:cs="Times New Roman"/>
                <w:sz w:val="24"/>
              </w:rPr>
            </w:pPr>
            <w:r w:rsidRPr="00935D42">
              <w:rPr>
                <w:rFonts w:ascii="Times New Roman" w:eastAsia="標楷體" w:hAnsi="Times New Roman" w:cs="Times New Roman"/>
                <w:lang w:eastAsia="zh-TW"/>
              </w:rPr>
              <w:br w:type="page"/>
            </w:r>
            <w:r w:rsidRPr="00935D42">
              <w:rPr>
                <w:rFonts w:ascii="Times New Roman" w:eastAsia="標楷體" w:hAnsi="Times New Roman" w:cs="Times New Roman"/>
                <w:sz w:val="24"/>
                <w:u w:val="single"/>
              </w:rPr>
              <w:t>領域</w:t>
            </w:r>
            <w:r w:rsidRPr="00935D42">
              <w:rPr>
                <w:rFonts w:ascii="Times New Roman" w:eastAsia="標楷體" w:hAnsi="Times New Roman" w:cs="Times New Roman"/>
                <w:b/>
                <w:sz w:val="24"/>
                <w:u w:val="single"/>
              </w:rPr>
              <w:t>/</w:t>
            </w:r>
            <w:r w:rsidRPr="00935D42">
              <w:rPr>
                <w:rFonts w:ascii="Times New Roman" w:eastAsia="標楷體" w:hAnsi="Times New Roman" w:cs="Times New Roman"/>
                <w:sz w:val="24"/>
                <w:u w:val="single"/>
              </w:rPr>
              <w:t>科目</w:t>
            </w:r>
          </w:p>
        </w:tc>
      </w:tr>
      <w:tr w:rsidR="00935D42" w:rsidRPr="00935D42" w14:paraId="305949BD"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10"/>
        </w:trPr>
        <w:tc>
          <w:tcPr>
            <w:tcW w:w="578" w:type="pct"/>
            <w:vMerge w:val="restart"/>
            <w:tcBorders>
              <w:left w:val="single" w:sz="18" w:space="0" w:color="000000"/>
            </w:tcBorders>
            <w:shd w:val="clear" w:color="auto" w:fill="D9D9D9"/>
            <w:vAlign w:val="center"/>
          </w:tcPr>
          <w:p w14:paraId="49B8BC5F" w14:textId="77777777" w:rsidR="00902841" w:rsidRPr="00935D42" w:rsidRDefault="00902841" w:rsidP="00C27D38">
            <w:pPr>
              <w:pStyle w:val="TableParagraph"/>
              <w:snapToGrid w:val="0"/>
              <w:spacing w:line="276" w:lineRule="auto"/>
              <w:jc w:val="center"/>
              <w:rPr>
                <w:rFonts w:ascii="Times New Roman" w:eastAsia="標楷體" w:hAnsi="Times New Roman" w:cs="Times New Roman"/>
                <w:sz w:val="24"/>
              </w:rPr>
            </w:pPr>
            <w:r w:rsidRPr="00935D42">
              <w:rPr>
                <w:rFonts w:ascii="Times New Roman" w:eastAsia="標楷體" w:hAnsi="Times New Roman" w:cs="Times New Roman"/>
                <w:sz w:val="24"/>
              </w:rPr>
              <w:t>學習</w:t>
            </w:r>
          </w:p>
          <w:p w14:paraId="4F1F674C" w14:textId="77777777" w:rsidR="00902841" w:rsidRPr="00935D42" w:rsidRDefault="00902841" w:rsidP="00C27D38">
            <w:pPr>
              <w:pStyle w:val="TableParagraph"/>
              <w:snapToGrid w:val="0"/>
              <w:spacing w:line="276" w:lineRule="auto"/>
              <w:jc w:val="center"/>
              <w:rPr>
                <w:rFonts w:ascii="Times New Roman" w:eastAsia="標楷體" w:hAnsi="Times New Roman" w:cs="Times New Roman"/>
                <w:sz w:val="24"/>
              </w:rPr>
            </w:pPr>
            <w:r w:rsidRPr="00935D42">
              <w:rPr>
                <w:rFonts w:ascii="Times New Roman" w:eastAsia="標楷體" w:hAnsi="Times New Roman" w:cs="Times New Roman"/>
                <w:sz w:val="24"/>
              </w:rPr>
              <w:t>重點</w:t>
            </w:r>
          </w:p>
          <w:p w14:paraId="02CA9FD6" w14:textId="76850E9F" w:rsidR="00E40002" w:rsidRPr="00935D42" w:rsidRDefault="00E40002" w:rsidP="000820C8">
            <w:pPr>
              <w:pStyle w:val="TableParagraph"/>
              <w:snapToGrid w:val="0"/>
              <w:spacing w:line="276" w:lineRule="auto"/>
              <w:rPr>
                <w:rFonts w:ascii="Times New Roman" w:eastAsia="標楷體" w:hAnsi="Times New Roman" w:cs="Times New Roman"/>
                <w:b/>
              </w:rPr>
            </w:pPr>
          </w:p>
        </w:tc>
        <w:tc>
          <w:tcPr>
            <w:tcW w:w="591" w:type="pct"/>
            <w:shd w:val="clear" w:color="auto" w:fill="D9D9D9"/>
            <w:vAlign w:val="center"/>
          </w:tcPr>
          <w:p w14:paraId="773D6D87" w14:textId="26F8256A" w:rsidR="00902841" w:rsidRPr="00935D42" w:rsidRDefault="00902841" w:rsidP="000820C8">
            <w:pPr>
              <w:pStyle w:val="TableParagraph"/>
              <w:snapToGrid w:val="0"/>
              <w:spacing w:line="276" w:lineRule="auto"/>
              <w:jc w:val="center"/>
              <w:rPr>
                <w:rFonts w:ascii="Times New Roman" w:eastAsia="標楷體" w:hAnsi="Times New Roman" w:cs="Times New Roman"/>
                <w:sz w:val="24"/>
              </w:rPr>
            </w:pPr>
            <w:r w:rsidRPr="00935D42">
              <w:rPr>
                <w:rFonts w:ascii="Times New Roman" w:eastAsia="標楷體" w:hAnsi="Times New Roman" w:cs="Times New Roman"/>
                <w:sz w:val="24"/>
              </w:rPr>
              <w:t>學習表現</w:t>
            </w:r>
          </w:p>
        </w:tc>
        <w:tc>
          <w:tcPr>
            <w:tcW w:w="3831" w:type="pct"/>
            <w:gridSpan w:val="4"/>
            <w:tcBorders>
              <w:right w:val="single" w:sz="18" w:space="0" w:color="000000"/>
            </w:tcBorders>
          </w:tcPr>
          <w:p w14:paraId="7DCF3CE9" w14:textId="77777777" w:rsidR="004F4912" w:rsidRPr="00935D42" w:rsidRDefault="004F4912" w:rsidP="004F4912">
            <w:pPr>
              <w:pStyle w:val="TableParagraph"/>
              <w:snapToGrid w:val="0"/>
              <w:spacing w:line="276" w:lineRule="auto"/>
              <w:rPr>
                <w:rFonts w:ascii="Times New Roman" w:eastAsia="標楷體" w:hAnsi="Times New Roman" w:cs="Times New Roman"/>
                <w:sz w:val="24"/>
                <w:szCs w:val="24"/>
                <w:lang w:eastAsia="zh-TW"/>
              </w:rPr>
            </w:pPr>
            <w:r w:rsidRPr="00935D42">
              <w:rPr>
                <w:rFonts w:ascii="Times New Roman" w:eastAsia="標楷體" w:hAnsi="Times New Roman" w:cs="Times New Roman"/>
                <w:sz w:val="24"/>
                <w:szCs w:val="24"/>
                <w:lang w:eastAsia="zh-TW"/>
              </w:rPr>
              <w:t>運</w:t>
            </w:r>
            <w:r w:rsidRPr="00935D42">
              <w:rPr>
                <w:rFonts w:ascii="Times New Roman" w:eastAsia="標楷體" w:hAnsi="Times New Roman" w:cs="Times New Roman"/>
                <w:sz w:val="24"/>
                <w:szCs w:val="24"/>
                <w:lang w:eastAsia="zh-TW"/>
              </w:rPr>
              <w:t>a-IV-2</w:t>
            </w:r>
            <w:r w:rsidRPr="00935D42">
              <w:rPr>
                <w:rFonts w:ascii="Times New Roman" w:eastAsia="標楷體" w:hAnsi="Times New Roman" w:cs="Times New Roman"/>
                <w:sz w:val="24"/>
                <w:szCs w:val="24"/>
                <w:lang w:eastAsia="zh-TW"/>
              </w:rPr>
              <w:t>能了解資訊科技相關之法律、倫理及社會議題，以保護自己與尊重他人。</w:t>
            </w:r>
          </w:p>
          <w:p w14:paraId="0A9FD273" w14:textId="736C85C0" w:rsidR="00902841" w:rsidRPr="00935D42" w:rsidRDefault="00D51BC8" w:rsidP="00C27D38">
            <w:pPr>
              <w:pStyle w:val="TableParagraph"/>
              <w:snapToGrid w:val="0"/>
              <w:spacing w:line="276" w:lineRule="auto"/>
              <w:rPr>
                <w:rFonts w:ascii="Times New Roman" w:eastAsia="標楷體" w:hAnsi="Times New Roman" w:cs="Times New Roman"/>
                <w:sz w:val="24"/>
                <w:lang w:eastAsia="zh-TW"/>
              </w:rPr>
            </w:pPr>
            <w:r w:rsidRPr="00935D42">
              <w:rPr>
                <w:rFonts w:ascii="Times New Roman" w:eastAsia="標楷體" w:hAnsi="Times New Roman" w:cs="Times New Roman"/>
                <w:sz w:val="24"/>
                <w:lang w:eastAsia="zh-TW"/>
              </w:rPr>
              <w:t>運</w:t>
            </w:r>
            <w:r w:rsidRPr="00935D42">
              <w:rPr>
                <w:rFonts w:ascii="Times New Roman" w:eastAsia="標楷體" w:hAnsi="Times New Roman" w:cs="Times New Roman"/>
                <w:sz w:val="24"/>
                <w:lang w:eastAsia="zh-TW"/>
              </w:rPr>
              <w:t>a-IV-3</w:t>
            </w:r>
            <w:r w:rsidRPr="00935D42">
              <w:rPr>
                <w:rFonts w:ascii="Times New Roman" w:eastAsia="標楷體" w:hAnsi="Times New Roman" w:cs="Times New Roman"/>
                <w:sz w:val="24"/>
                <w:lang w:eastAsia="zh-TW"/>
              </w:rPr>
              <w:t>能具備資訊科技的相關素養，並養成良好的使用習慣。</w:t>
            </w:r>
          </w:p>
        </w:tc>
      </w:tr>
      <w:tr w:rsidR="00935D42" w:rsidRPr="00935D42" w14:paraId="121128E4"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02"/>
        </w:trPr>
        <w:tc>
          <w:tcPr>
            <w:tcW w:w="578" w:type="pct"/>
            <w:vMerge/>
            <w:tcBorders>
              <w:left w:val="single" w:sz="18" w:space="0" w:color="000000"/>
            </w:tcBorders>
            <w:shd w:val="clear" w:color="auto" w:fill="D9D9D9"/>
          </w:tcPr>
          <w:p w14:paraId="6C6EA7D5" w14:textId="77777777" w:rsidR="00902841" w:rsidRPr="00935D42" w:rsidRDefault="00902841" w:rsidP="00C27D38">
            <w:pPr>
              <w:pStyle w:val="TableParagraph"/>
              <w:snapToGrid w:val="0"/>
              <w:spacing w:before="37" w:line="276" w:lineRule="auto"/>
              <w:ind w:left="651" w:right="141" w:hanging="171"/>
              <w:rPr>
                <w:rFonts w:ascii="Times New Roman" w:eastAsia="標楷體" w:hAnsi="Times New Roman" w:cs="Times New Roman"/>
                <w:b/>
                <w:lang w:eastAsia="zh-TW"/>
              </w:rPr>
            </w:pPr>
          </w:p>
        </w:tc>
        <w:tc>
          <w:tcPr>
            <w:tcW w:w="591" w:type="pct"/>
            <w:shd w:val="clear" w:color="auto" w:fill="D9D9D9"/>
            <w:vAlign w:val="center"/>
          </w:tcPr>
          <w:p w14:paraId="6C297DDA" w14:textId="1EA42C00" w:rsidR="00430B73" w:rsidRPr="00935D42" w:rsidRDefault="00902841" w:rsidP="000820C8">
            <w:pPr>
              <w:pStyle w:val="TableParagraph"/>
              <w:snapToGrid w:val="0"/>
              <w:spacing w:line="276" w:lineRule="auto"/>
              <w:jc w:val="center"/>
              <w:rPr>
                <w:rFonts w:ascii="Times New Roman" w:eastAsia="標楷體" w:hAnsi="Times New Roman" w:cs="Times New Roman"/>
                <w:sz w:val="24"/>
              </w:rPr>
            </w:pPr>
            <w:r w:rsidRPr="00935D42">
              <w:rPr>
                <w:rFonts w:ascii="Times New Roman" w:eastAsia="標楷體" w:hAnsi="Times New Roman" w:cs="Times New Roman"/>
                <w:sz w:val="24"/>
              </w:rPr>
              <w:t>學習內容</w:t>
            </w:r>
          </w:p>
        </w:tc>
        <w:tc>
          <w:tcPr>
            <w:tcW w:w="3831" w:type="pct"/>
            <w:gridSpan w:val="4"/>
            <w:tcBorders>
              <w:right w:val="single" w:sz="18" w:space="0" w:color="000000"/>
            </w:tcBorders>
          </w:tcPr>
          <w:p w14:paraId="3FBF404E" w14:textId="77777777" w:rsidR="004409B2" w:rsidRPr="00935D42" w:rsidRDefault="004409B2" w:rsidP="004409B2">
            <w:pPr>
              <w:pStyle w:val="Default"/>
              <w:spacing w:line="276" w:lineRule="auto"/>
              <w:rPr>
                <w:rFonts w:ascii="Times New Roman" w:hAnsi="Times New Roman" w:cs="Times New Roman"/>
                <w:color w:val="auto"/>
                <w:lang w:eastAsia="zh-TW"/>
              </w:rPr>
            </w:pPr>
            <w:r w:rsidRPr="00935D42">
              <w:rPr>
                <w:rFonts w:ascii="Times New Roman" w:hAnsi="Times New Roman" w:cs="Times New Roman"/>
                <w:color w:val="auto"/>
                <w:lang w:eastAsia="zh-TW"/>
              </w:rPr>
              <w:t>資</w:t>
            </w:r>
            <w:r w:rsidRPr="00935D42">
              <w:rPr>
                <w:rFonts w:ascii="Times New Roman" w:hAnsi="Times New Roman" w:cs="Times New Roman"/>
                <w:color w:val="auto"/>
                <w:lang w:eastAsia="zh-TW"/>
              </w:rPr>
              <w:t>H-IV-2</w:t>
            </w:r>
            <w:r w:rsidRPr="00935D42">
              <w:rPr>
                <w:rFonts w:ascii="Times New Roman" w:hAnsi="Times New Roman" w:cs="Times New Roman"/>
                <w:color w:val="auto"/>
                <w:lang w:eastAsia="zh-TW"/>
              </w:rPr>
              <w:t>資訊科技合理使用原則。</w:t>
            </w:r>
          </w:p>
          <w:p w14:paraId="0ECE0E8E" w14:textId="0A9740A3" w:rsidR="00902841" w:rsidRPr="00935D42" w:rsidRDefault="004409B2" w:rsidP="004409B2">
            <w:pPr>
              <w:pStyle w:val="TableParagraph"/>
              <w:snapToGrid w:val="0"/>
              <w:spacing w:line="276" w:lineRule="auto"/>
              <w:rPr>
                <w:rFonts w:ascii="Times New Roman" w:eastAsia="標楷體" w:hAnsi="Times New Roman" w:cs="Times New Roman"/>
                <w:sz w:val="24"/>
                <w:szCs w:val="24"/>
                <w:lang w:eastAsia="zh-TW"/>
              </w:rPr>
            </w:pPr>
            <w:r w:rsidRPr="00935D42">
              <w:rPr>
                <w:rFonts w:ascii="Times New Roman" w:eastAsia="標楷體" w:hAnsi="Times New Roman" w:cs="Times New Roman"/>
                <w:sz w:val="24"/>
                <w:szCs w:val="24"/>
                <w:lang w:eastAsia="zh-TW"/>
              </w:rPr>
              <w:t>資</w:t>
            </w:r>
            <w:r w:rsidRPr="00935D42">
              <w:rPr>
                <w:rFonts w:ascii="Times New Roman" w:eastAsia="標楷體" w:hAnsi="Times New Roman" w:cs="Times New Roman"/>
                <w:sz w:val="24"/>
                <w:szCs w:val="24"/>
                <w:lang w:eastAsia="zh-TW"/>
              </w:rPr>
              <w:t>H-IV-5</w:t>
            </w:r>
            <w:r w:rsidRPr="00935D42">
              <w:rPr>
                <w:rFonts w:ascii="Times New Roman" w:eastAsia="標楷體" w:hAnsi="Times New Roman" w:cs="Times New Roman"/>
                <w:sz w:val="24"/>
                <w:szCs w:val="24"/>
                <w:lang w:eastAsia="zh-TW"/>
              </w:rPr>
              <w:t>資訊倫理與法律</w:t>
            </w:r>
            <w:r w:rsidR="00865AAE" w:rsidRPr="00935D42">
              <w:rPr>
                <w:rFonts w:ascii="Times New Roman" w:eastAsia="標楷體" w:hAnsi="Times New Roman" w:cs="Times New Roman" w:hint="eastAsia"/>
                <w:sz w:val="24"/>
                <w:szCs w:val="24"/>
                <w:lang w:eastAsia="zh-TW"/>
              </w:rPr>
              <w:t>。</w:t>
            </w:r>
          </w:p>
        </w:tc>
      </w:tr>
      <w:tr w:rsidR="00935D42" w:rsidRPr="00935D42" w14:paraId="37979D24"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20"/>
        </w:trPr>
        <w:tc>
          <w:tcPr>
            <w:tcW w:w="1169" w:type="pct"/>
            <w:gridSpan w:val="2"/>
            <w:tcBorders>
              <w:left w:val="single" w:sz="18" w:space="0" w:color="000000"/>
            </w:tcBorders>
            <w:shd w:val="clear" w:color="auto" w:fill="D9D9D9"/>
            <w:vAlign w:val="center"/>
          </w:tcPr>
          <w:p w14:paraId="253B4BAB" w14:textId="6960051A" w:rsidR="00902841" w:rsidRPr="00935D42" w:rsidRDefault="00902841" w:rsidP="000820C8">
            <w:pPr>
              <w:pStyle w:val="TableParagraph"/>
              <w:snapToGrid w:val="0"/>
              <w:spacing w:before="63" w:line="276" w:lineRule="auto"/>
              <w:jc w:val="center"/>
              <w:rPr>
                <w:rFonts w:ascii="Times New Roman" w:eastAsia="標楷體" w:hAnsi="Times New Roman" w:cs="Times New Roman"/>
                <w:sz w:val="24"/>
              </w:rPr>
            </w:pPr>
            <w:r w:rsidRPr="00935D42">
              <w:rPr>
                <w:rFonts w:ascii="Times New Roman" w:eastAsia="標楷體" w:hAnsi="Times New Roman" w:cs="Times New Roman"/>
                <w:sz w:val="24"/>
              </w:rPr>
              <w:lastRenderedPageBreak/>
              <w:t>議題融入</w:t>
            </w:r>
          </w:p>
        </w:tc>
        <w:tc>
          <w:tcPr>
            <w:tcW w:w="3831" w:type="pct"/>
            <w:gridSpan w:val="4"/>
            <w:tcBorders>
              <w:right w:val="single" w:sz="18" w:space="0" w:color="000000"/>
            </w:tcBorders>
          </w:tcPr>
          <w:p w14:paraId="49EA2935" w14:textId="77777777" w:rsidR="008D6902" w:rsidRPr="00935D42" w:rsidRDefault="008D6902" w:rsidP="0003484D">
            <w:pPr>
              <w:pStyle w:val="TableParagraph"/>
              <w:snapToGrid w:val="0"/>
              <w:spacing w:line="276" w:lineRule="auto"/>
              <w:jc w:val="both"/>
              <w:rPr>
                <w:rFonts w:ascii="Times New Roman" w:eastAsia="標楷體" w:hAnsi="Times New Roman" w:cs="Times New Roman"/>
                <w:sz w:val="24"/>
                <w:szCs w:val="24"/>
                <w:lang w:eastAsia="zh-TW"/>
              </w:rPr>
            </w:pPr>
            <w:r w:rsidRPr="00935D42">
              <w:rPr>
                <w:rFonts w:ascii="Times New Roman" w:eastAsia="標楷體" w:hAnsi="Times New Roman" w:cs="Times New Roman" w:hint="eastAsia"/>
                <w:sz w:val="24"/>
                <w:szCs w:val="24"/>
                <w:lang w:eastAsia="zh-TW"/>
              </w:rPr>
              <w:t>□人權教育</w:t>
            </w:r>
            <w:r w:rsidRPr="00935D42">
              <w:rPr>
                <w:rFonts w:ascii="Times New Roman" w:eastAsia="標楷體" w:hAnsi="Times New Roman" w:cs="Times New Roman"/>
                <w:sz w:val="24"/>
                <w:szCs w:val="24"/>
                <w:lang w:eastAsia="zh-TW"/>
              </w:rPr>
              <w:t xml:space="preserve"> </w:t>
            </w:r>
            <w:r w:rsidRPr="00935D42">
              <w:rPr>
                <w:rFonts w:ascii="Times New Roman" w:eastAsia="標楷體" w:hAnsi="Times New Roman" w:cs="Times New Roman" w:hint="eastAsia"/>
                <w:sz w:val="24"/>
                <w:szCs w:val="24"/>
                <w:lang w:eastAsia="zh-TW"/>
              </w:rPr>
              <w:t>□環境教育</w:t>
            </w:r>
            <w:r w:rsidRPr="00935D42">
              <w:rPr>
                <w:rFonts w:ascii="Times New Roman" w:eastAsia="標楷體" w:hAnsi="Times New Roman" w:cs="Times New Roman"/>
                <w:sz w:val="24"/>
                <w:szCs w:val="24"/>
                <w:lang w:eastAsia="zh-TW"/>
              </w:rPr>
              <w:t xml:space="preserve"> </w:t>
            </w:r>
            <w:r w:rsidRPr="00935D42">
              <w:rPr>
                <w:rFonts w:ascii="Times New Roman" w:eastAsia="標楷體" w:hAnsi="Times New Roman" w:cs="Times New Roman" w:hint="eastAsia"/>
                <w:sz w:val="24"/>
                <w:szCs w:val="24"/>
                <w:lang w:eastAsia="zh-TW"/>
              </w:rPr>
              <w:t>□海洋教育</w:t>
            </w:r>
            <w:r w:rsidRPr="00935D42">
              <w:rPr>
                <w:rFonts w:ascii="Times New Roman" w:eastAsia="標楷體" w:hAnsi="Times New Roman" w:cs="Times New Roman"/>
                <w:sz w:val="24"/>
                <w:szCs w:val="24"/>
                <w:lang w:eastAsia="zh-TW"/>
              </w:rPr>
              <w:t xml:space="preserve"> </w:t>
            </w:r>
            <w:r w:rsidRPr="00935D42">
              <w:rPr>
                <w:rFonts w:ascii="Times New Roman" w:eastAsia="標楷體" w:hAnsi="Times New Roman" w:cs="Times New Roman" w:hint="eastAsia"/>
                <w:sz w:val="24"/>
                <w:szCs w:val="24"/>
                <w:lang w:eastAsia="zh-TW"/>
              </w:rPr>
              <w:t>□品德教育</w:t>
            </w:r>
            <w:r w:rsidRPr="00935D42">
              <w:rPr>
                <w:rFonts w:ascii="Times New Roman" w:eastAsia="標楷體" w:hAnsi="Times New Roman" w:cs="Times New Roman"/>
                <w:sz w:val="24"/>
                <w:szCs w:val="24"/>
                <w:lang w:eastAsia="zh-TW"/>
              </w:rPr>
              <w:t xml:space="preserve"> </w:t>
            </w:r>
            <w:r w:rsidRPr="00935D42">
              <w:rPr>
                <w:rFonts w:ascii="Times New Roman" w:eastAsia="標楷體" w:hAnsi="Times New Roman" w:cs="Times New Roman" w:hint="eastAsia"/>
                <w:sz w:val="24"/>
                <w:szCs w:val="24"/>
                <w:lang w:eastAsia="zh-TW"/>
              </w:rPr>
              <w:t>□生命教育</w:t>
            </w:r>
          </w:p>
          <w:p w14:paraId="373BB1BE" w14:textId="5F9DD9B9" w:rsidR="008D6902" w:rsidRPr="00935D42" w:rsidRDefault="00937847" w:rsidP="0003484D">
            <w:pPr>
              <w:pStyle w:val="TableParagraph"/>
              <w:snapToGrid w:val="0"/>
              <w:spacing w:line="276" w:lineRule="auto"/>
              <w:jc w:val="both"/>
              <w:rPr>
                <w:rFonts w:ascii="Times New Roman" w:eastAsia="標楷體" w:hAnsi="Times New Roman" w:cs="Times New Roman"/>
                <w:sz w:val="24"/>
                <w:szCs w:val="24"/>
                <w:lang w:eastAsia="zh-TW"/>
              </w:rPr>
            </w:pPr>
            <w:r w:rsidRPr="00935D42">
              <w:rPr>
                <w:rFonts w:ascii="Times New Roman" w:eastAsia="標楷體" w:hAnsi="Times New Roman" w:cs="Times New Roman" w:hint="eastAsia"/>
                <w:sz w:val="24"/>
                <w:szCs w:val="24"/>
                <w:lang w:eastAsia="zh-TW"/>
              </w:rPr>
              <w:t>□</w:t>
            </w:r>
            <w:r w:rsidR="008D6902" w:rsidRPr="00935D42">
              <w:rPr>
                <w:rFonts w:ascii="Times New Roman" w:eastAsia="標楷體" w:hAnsi="Times New Roman" w:cs="Times New Roman" w:hint="eastAsia"/>
                <w:sz w:val="24"/>
                <w:szCs w:val="24"/>
                <w:lang w:eastAsia="zh-TW"/>
              </w:rPr>
              <w:t>法治教育</w:t>
            </w:r>
            <w:r w:rsidR="008D6902" w:rsidRPr="00935D42">
              <w:rPr>
                <w:rFonts w:ascii="Times New Roman" w:eastAsia="標楷體" w:hAnsi="Times New Roman" w:cs="Times New Roman"/>
                <w:sz w:val="24"/>
                <w:szCs w:val="24"/>
                <w:lang w:eastAsia="zh-TW"/>
              </w:rPr>
              <w:t xml:space="preserve"> </w:t>
            </w:r>
            <w:r w:rsidR="008D6902" w:rsidRPr="00935D42">
              <w:rPr>
                <w:rFonts w:ascii="Times New Roman" w:eastAsia="標楷體" w:hAnsi="Times New Roman" w:cs="Times New Roman" w:hint="eastAsia"/>
                <w:sz w:val="24"/>
                <w:szCs w:val="24"/>
                <w:lang w:eastAsia="zh-TW"/>
              </w:rPr>
              <w:t>■科技教育</w:t>
            </w:r>
            <w:r w:rsidR="008D6902" w:rsidRPr="00935D42">
              <w:rPr>
                <w:rFonts w:ascii="Times New Roman" w:eastAsia="標楷體" w:hAnsi="Times New Roman" w:cs="Times New Roman"/>
                <w:sz w:val="24"/>
                <w:szCs w:val="24"/>
                <w:lang w:eastAsia="zh-TW"/>
              </w:rPr>
              <w:t xml:space="preserve"> </w:t>
            </w:r>
            <w:r w:rsidR="008D6902" w:rsidRPr="00935D42">
              <w:rPr>
                <w:rFonts w:ascii="Times New Roman" w:eastAsia="標楷體" w:hAnsi="Times New Roman" w:cs="Times New Roman" w:hint="eastAsia"/>
                <w:sz w:val="24"/>
                <w:szCs w:val="24"/>
                <w:lang w:eastAsia="zh-TW"/>
              </w:rPr>
              <w:t>■資訊教育</w:t>
            </w:r>
            <w:r w:rsidR="008D6902" w:rsidRPr="00935D42">
              <w:rPr>
                <w:rFonts w:ascii="Times New Roman" w:eastAsia="標楷體" w:hAnsi="Times New Roman" w:cs="Times New Roman"/>
                <w:sz w:val="24"/>
                <w:szCs w:val="24"/>
                <w:lang w:eastAsia="zh-TW"/>
              </w:rPr>
              <w:t xml:space="preserve"> </w:t>
            </w:r>
            <w:r w:rsidR="008D6902" w:rsidRPr="00935D42">
              <w:rPr>
                <w:rFonts w:ascii="Times New Roman" w:eastAsia="標楷體" w:hAnsi="Times New Roman" w:cs="Times New Roman" w:hint="eastAsia"/>
                <w:sz w:val="24"/>
                <w:szCs w:val="24"/>
                <w:lang w:eastAsia="zh-TW"/>
              </w:rPr>
              <w:t>□能源教育</w:t>
            </w:r>
            <w:r w:rsidR="008D6902" w:rsidRPr="00935D42">
              <w:rPr>
                <w:rFonts w:ascii="Times New Roman" w:eastAsia="標楷體" w:hAnsi="Times New Roman" w:cs="Times New Roman"/>
                <w:sz w:val="24"/>
                <w:szCs w:val="24"/>
                <w:lang w:eastAsia="zh-TW"/>
              </w:rPr>
              <w:t xml:space="preserve"> </w:t>
            </w:r>
            <w:r w:rsidR="001151A2" w:rsidRPr="00935D42">
              <w:rPr>
                <w:rFonts w:ascii="Times New Roman" w:eastAsia="標楷體" w:hAnsi="Times New Roman" w:cs="Times New Roman" w:hint="eastAsia"/>
                <w:sz w:val="24"/>
                <w:szCs w:val="24"/>
                <w:lang w:eastAsia="zh-TW"/>
              </w:rPr>
              <w:t>□</w:t>
            </w:r>
            <w:r w:rsidR="008D6902" w:rsidRPr="00935D42">
              <w:rPr>
                <w:rFonts w:ascii="Times New Roman" w:eastAsia="標楷體" w:hAnsi="Times New Roman" w:cs="Times New Roman" w:hint="eastAsia"/>
                <w:sz w:val="24"/>
                <w:szCs w:val="24"/>
                <w:lang w:eastAsia="zh-TW"/>
              </w:rPr>
              <w:t>安全教育</w:t>
            </w:r>
          </w:p>
          <w:p w14:paraId="081E978D" w14:textId="77777777" w:rsidR="008D6902" w:rsidRPr="00935D42" w:rsidRDefault="008D6902" w:rsidP="0003484D">
            <w:pPr>
              <w:pStyle w:val="TableParagraph"/>
              <w:snapToGrid w:val="0"/>
              <w:spacing w:line="276" w:lineRule="auto"/>
              <w:jc w:val="both"/>
              <w:rPr>
                <w:rFonts w:ascii="Times New Roman" w:eastAsia="標楷體" w:hAnsi="Times New Roman" w:cs="Times New Roman"/>
                <w:sz w:val="24"/>
                <w:szCs w:val="24"/>
                <w:lang w:eastAsia="zh-TW"/>
              </w:rPr>
            </w:pPr>
            <w:r w:rsidRPr="00935D42">
              <w:rPr>
                <w:rFonts w:ascii="Times New Roman" w:eastAsia="標楷體" w:hAnsi="Times New Roman" w:cs="Times New Roman" w:hint="eastAsia"/>
                <w:sz w:val="24"/>
                <w:szCs w:val="24"/>
                <w:lang w:eastAsia="zh-TW"/>
              </w:rPr>
              <w:t>□防災教育</w:t>
            </w:r>
            <w:r w:rsidRPr="00935D42">
              <w:rPr>
                <w:rFonts w:ascii="Times New Roman" w:eastAsia="標楷體" w:hAnsi="Times New Roman" w:cs="Times New Roman"/>
                <w:sz w:val="24"/>
                <w:szCs w:val="24"/>
                <w:lang w:eastAsia="zh-TW"/>
              </w:rPr>
              <w:t xml:space="preserve"> </w:t>
            </w:r>
            <w:r w:rsidRPr="00935D42">
              <w:rPr>
                <w:rFonts w:ascii="Times New Roman" w:eastAsia="標楷體" w:hAnsi="Times New Roman" w:cs="Times New Roman" w:hint="eastAsia"/>
                <w:sz w:val="24"/>
                <w:szCs w:val="24"/>
                <w:lang w:eastAsia="zh-TW"/>
              </w:rPr>
              <w:t>□閱讀素養</w:t>
            </w:r>
            <w:r w:rsidRPr="00935D42">
              <w:rPr>
                <w:rFonts w:ascii="Times New Roman" w:eastAsia="標楷體" w:hAnsi="Times New Roman" w:cs="Times New Roman"/>
                <w:sz w:val="24"/>
                <w:szCs w:val="24"/>
                <w:lang w:eastAsia="zh-TW"/>
              </w:rPr>
              <w:t xml:space="preserve"> </w:t>
            </w:r>
            <w:r w:rsidRPr="00935D42">
              <w:rPr>
                <w:rFonts w:ascii="Times New Roman" w:eastAsia="標楷體" w:hAnsi="Times New Roman" w:cs="Times New Roman" w:hint="eastAsia"/>
                <w:sz w:val="24"/>
                <w:szCs w:val="24"/>
                <w:lang w:eastAsia="zh-TW"/>
              </w:rPr>
              <w:t>□國際教育</w:t>
            </w:r>
            <w:r w:rsidRPr="00935D42">
              <w:rPr>
                <w:rFonts w:ascii="Times New Roman" w:eastAsia="標楷體" w:hAnsi="Times New Roman" w:cs="Times New Roman"/>
                <w:sz w:val="24"/>
                <w:szCs w:val="24"/>
                <w:lang w:eastAsia="zh-TW"/>
              </w:rPr>
              <w:t xml:space="preserve"> </w:t>
            </w:r>
            <w:r w:rsidRPr="00935D42">
              <w:rPr>
                <w:rFonts w:ascii="Times New Roman" w:eastAsia="標楷體" w:hAnsi="Times New Roman" w:cs="Times New Roman" w:hint="eastAsia"/>
                <w:sz w:val="24"/>
                <w:szCs w:val="24"/>
                <w:lang w:eastAsia="zh-TW"/>
              </w:rPr>
              <w:t>□家庭教育</w:t>
            </w:r>
            <w:r w:rsidRPr="00935D42">
              <w:rPr>
                <w:rFonts w:ascii="Times New Roman" w:eastAsia="標楷體" w:hAnsi="Times New Roman" w:cs="Times New Roman"/>
                <w:sz w:val="24"/>
                <w:szCs w:val="24"/>
                <w:lang w:eastAsia="zh-TW"/>
              </w:rPr>
              <w:t xml:space="preserve"> </w:t>
            </w:r>
            <w:r w:rsidRPr="00935D42">
              <w:rPr>
                <w:rFonts w:ascii="Times New Roman" w:eastAsia="標楷體" w:hAnsi="Times New Roman" w:cs="Times New Roman" w:hint="eastAsia"/>
                <w:sz w:val="24"/>
                <w:szCs w:val="24"/>
                <w:lang w:eastAsia="zh-TW"/>
              </w:rPr>
              <w:t>□原住民教育</w:t>
            </w:r>
          </w:p>
          <w:p w14:paraId="18A8A151" w14:textId="047446FF" w:rsidR="008D6902" w:rsidRPr="00935D42" w:rsidRDefault="008D6902" w:rsidP="0003484D">
            <w:pPr>
              <w:pStyle w:val="TableParagraph"/>
              <w:snapToGrid w:val="0"/>
              <w:spacing w:line="276" w:lineRule="auto"/>
              <w:jc w:val="both"/>
              <w:rPr>
                <w:rFonts w:ascii="Times New Roman" w:eastAsia="標楷體" w:hAnsi="Times New Roman" w:cs="Times New Roman"/>
                <w:sz w:val="24"/>
                <w:szCs w:val="24"/>
                <w:lang w:eastAsia="zh-TW"/>
              </w:rPr>
            </w:pPr>
            <w:r w:rsidRPr="00935D42">
              <w:rPr>
                <w:rFonts w:ascii="Times New Roman" w:eastAsia="標楷體" w:hAnsi="Times New Roman" w:cs="Times New Roman" w:hint="eastAsia"/>
                <w:sz w:val="24"/>
                <w:szCs w:val="24"/>
                <w:lang w:eastAsia="zh-TW"/>
              </w:rPr>
              <w:t>□戶外教育</w:t>
            </w:r>
            <w:r w:rsidRPr="00935D42">
              <w:rPr>
                <w:rFonts w:ascii="Times New Roman" w:eastAsia="標楷體" w:hAnsi="Times New Roman" w:cs="Times New Roman"/>
                <w:sz w:val="24"/>
                <w:szCs w:val="24"/>
                <w:lang w:eastAsia="zh-TW"/>
              </w:rPr>
              <w:t xml:space="preserve"> </w:t>
            </w:r>
            <w:r w:rsidRPr="00935D42">
              <w:rPr>
                <w:rFonts w:ascii="Times New Roman" w:eastAsia="標楷體" w:hAnsi="Times New Roman" w:cs="Times New Roman" w:hint="eastAsia"/>
                <w:sz w:val="24"/>
                <w:szCs w:val="24"/>
                <w:lang w:eastAsia="zh-TW"/>
              </w:rPr>
              <w:t>□多元文化教育</w:t>
            </w:r>
            <w:r w:rsidRPr="00935D42">
              <w:rPr>
                <w:rFonts w:ascii="Times New Roman" w:eastAsia="標楷體" w:hAnsi="Times New Roman" w:cs="Times New Roman"/>
                <w:sz w:val="24"/>
                <w:szCs w:val="24"/>
                <w:lang w:eastAsia="zh-TW"/>
              </w:rPr>
              <w:t xml:space="preserve"> </w:t>
            </w:r>
            <w:r w:rsidR="001151A2" w:rsidRPr="00935D42">
              <w:rPr>
                <w:rFonts w:ascii="Times New Roman" w:eastAsia="標楷體" w:hAnsi="Times New Roman" w:cs="Times New Roman" w:hint="eastAsia"/>
                <w:sz w:val="24"/>
                <w:szCs w:val="24"/>
                <w:lang w:eastAsia="zh-TW"/>
              </w:rPr>
              <w:t>□</w:t>
            </w:r>
            <w:r w:rsidRPr="00935D42">
              <w:rPr>
                <w:rFonts w:ascii="Times New Roman" w:eastAsia="標楷體" w:hAnsi="Times New Roman" w:cs="Times New Roman" w:hint="eastAsia"/>
                <w:sz w:val="24"/>
                <w:szCs w:val="24"/>
                <w:lang w:eastAsia="zh-TW"/>
              </w:rPr>
              <w:t>性別平等教育</w:t>
            </w:r>
            <w:r w:rsidRPr="00935D42">
              <w:rPr>
                <w:rFonts w:ascii="Times New Roman" w:eastAsia="標楷體" w:hAnsi="Times New Roman" w:cs="Times New Roman"/>
                <w:sz w:val="24"/>
                <w:szCs w:val="24"/>
                <w:lang w:eastAsia="zh-TW"/>
              </w:rPr>
              <w:t xml:space="preserve"> </w:t>
            </w:r>
            <w:r w:rsidRPr="00935D42">
              <w:rPr>
                <w:rFonts w:ascii="Times New Roman" w:eastAsia="標楷體" w:hAnsi="Times New Roman" w:cs="Times New Roman" w:hint="eastAsia"/>
                <w:sz w:val="24"/>
                <w:szCs w:val="24"/>
                <w:lang w:eastAsia="zh-TW"/>
              </w:rPr>
              <w:t>□生涯規劃教育</w:t>
            </w:r>
            <w:r w:rsidRPr="00935D42">
              <w:rPr>
                <w:rFonts w:ascii="Times New Roman" w:eastAsia="標楷體" w:hAnsi="Times New Roman" w:cs="Times New Roman"/>
                <w:sz w:val="24"/>
                <w:szCs w:val="24"/>
                <w:lang w:eastAsia="zh-TW"/>
              </w:rPr>
              <w:t xml:space="preserve"> </w:t>
            </w:r>
          </w:p>
          <w:p w14:paraId="23EC341A" w14:textId="18415088" w:rsidR="00C27D38" w:rsidRPr="00935D42" w:rsidRDefault="008D6902" w:rsidP="0003484D">
            <w:pPr>
              <w:pStyle w:val="TableParagraph"/>
              <w:snapToGrid w:val="0"/>
              <w:spacing w:line="276" w:lineRule="auto"/>
              <w:jc w:val="both"/>
              <w:rPr>
                <w:rFonts w:ascii="Times New Roman" w:eastAsia="標楷體" w:hAnsi="Times New Roman" w:cs="Times New Roman"/>
                <w:sz w:val="24"/>
                <w:szCs w:val="24"/>
                <w:lang w:eastAsia="zh-TW"/>
              </w:rPr>
            </w:pPr>
            <w:r w:rsidRPr="00935D42">
              <w:rPr>
                <w:rFonts w:ascii="Times New Roman" w:eastAsia="標楷體" w:hAnsi="Times New Roman" w:hint="eastAsia"/>
                <w:szCs w:val="24"/>
              </w:rPr>
              <w:t>□無</w:t>
            </w:r>
          </w:p>
        </w:tc>
      </w:tr>
    </w:tbl>
    <w:tbl>
      <w:tblPr>
        <w:tblStyle w:val="TableNormal1"/>
        <w:tblpPr w:leftFromText="180" w:rightFromText="180" w:vertAnchor="text" w:tblpXSpec="righ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1253"/>
        <w:gridCol w:w="992"/>
        <w:gridCol w:w="3177"/>
        <w:gridCol w:w="366"/>
        <w:gridCol w:w="3804"/>
      </w:tblGrid>
      <w:tr w:rsidR="00935D42" w:rsidRPr="00935D42" w14:paraId="04844D43" w14:textId="77777777" w:rsidTr="00906CF8">
        <w:trPr>
          <w:trHeight w:val="249"/>
        </w:trPr>
        <w:tc>
          <w:tcPr>
            <w:tcW w:w="1170" w:type="pct"/>
            <w:gridSpan w:val="2"/>
            <w:tcBorders>
              <w:left w:val="single" w:sz="18" w:space="0" w:color="000000"/>
            </w:tcBorders>
            <w:shd w:val="clear" w:color="auto" w:fill="D9D9D9"/>
            <w:vAlign w:val="center"/>
          </w:tcPr>
          <w:p w14:paraId="566DC366" w14:textId="4A1D155A" w:rsidR="00902841" w:rsidRPr="00935D42" w:rsidRDefault="00902841" w:rsidP="000820C8">
            <w:pPr>
              <w:pStyle w:val="TableParagraph"/>
              <w:snapToGrid w:val="0"/>
              <w:spacing w:before="63" w:line="276" w:lineRule="auto"/>
              <w:jc w:val="center"/>
              <w:rPr>
                <w:rFonts w:ascii="Times New Roman" w:eastAsia="標楷體" w:hAnsi="Times New Roman" w:cs="Times New Roman"/>
                <w:sz w:val="24"/>
                <w:lang w:eastAsia="zh-TW"/>
              </w:rPr>
            </w:pPr>
            <w:r w:rsidRPr="00935D42">
              <w:rPr>
                <w:rFonts w:ascii="Times New Roman" w:eastAsia="標楷體" w:hAnsi="Times New Roman" w:cs="Times New Roman"/>
                <w:sz w:val="24"/>
                <w:lang w:eastAsia="zh-TW"/>
              </w:rPr>
              <w:t>與其他領域</w:t>
            </w:r>
            <w:r w:rsidRPr="00935D42">
              <w:rPr>
                <w:rFonts w:ascii="Times New Roman" w:eastAsia="標楷體" w:hAnsi="Times New Roman" w:cs="Times New Roman"/>
                <w:b/>
                <w:sz w:val="24"/>
                <w:lang w:eastAsia="zh-TW"/>
              </w:rPr>
              <w:t>/</w:t>
            </w:r>
            <w:r w:rsidRPr="00935D42">
              <w:rPr>
                <w:rFonts w:ascii="Times New Roman" w:eastAsia="標楷體" w:hAnsi="Times New Roman" w:cs="Times New Roman"/>
                <w:sz w:val="24"/>
                <w:lang w:eastAsia="zh-TW"/>
              </w:rPr>
              <w:t>科目的連結</w:t>
            </w:r>
          </w:p>
        </w:tc>
        <w:tc>
          <w:tcPr>
            <w:tcW w:w="3830" w:type="pct"/>
            <w:gridSpan w:val="3"/>
            <w:tcBorders>
              <w:right w:val="single" w:sz="18" w:space="0" w:color="000000"/>
            </w:tcBorders>
            <w:vAlign w:val="center"/>
          </w:tcPr>
          <w:p w14:paraId="4A70C0C0" w14:textId="51F6E654" w:rsidR="00C72EEE" w:rsidRPr="00935D42" w:rsidRDefault="00C72EEE" w:rsidP="00AD5062">
            <w:pPr>
              <w:pStyle w:val="TableParagraph"/>
              <w:numPr>
                <w:ilvl w:val="0"/>
                <w:numId w:val="21"/>
              </w:numPr>
              <w:snapToGrid w:val="0"/>
              <w:spacing w:before="72" w:line="276" w:lineRule="auto"/>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綜合活動領域：</w:t>
            </w:r>
          </w:p>
          <w:p w14:paraId="629F5FAA" w14:textId="6BB1CCDF" w:rsidR="00C72EEE" w:rsidRPr="00935D42" w:rsidRDefault="00C72EEE" w:rsidP="00C72EEE">
            <w:pPr>
              <w:pStyle w:val="TableParagraph"/>
              <w:snapToGrid w:val="0"/>
              <w:spacing w:before="72" w:line="276" w:lineRule="auto"/>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結合人際互動與親密關係單元，探討青春期網路交友的心理需求與界線。引導學生學習在虛擬與實體情境中拒絕不合理要求，辨識</w:t>
            </w:r>
            <w:r w:rsidR="00BD6DE7" w:rsidRPr="00935D42">
              <w:rPr>
                <w:rFonts w:ascii="Times New Roman" w:eastAsia="標楷體" w:hAnsi="Times New Roman" w:hint="eastAsia"/>
                <w:sz w:val="24"/>
                <w:szCs w:val="24"/>
                <w:lang w:eastAsia="zh-TW"/>
              </w:rPr>
              <w:t>可能</w:t>
            </w:r>
            <w:r w:rsidRPr="00935D42">
              <w:rPr>
                <w:rFonts w:ascii="Times New Roman" w:eastAsia="標楷體" w:hAnsi="Times New Roman"/>
                <w:sz w:val="24"/>
                <w:szCs w:val="24"/>
                <w:lang w:eastAsia="zh-TW"/>
              </w:rPr>
              <w:t>危險</w:t>
            </w:r>
            <w:r w:rsidR="00BD6DE7" w:rsidRPr="00935D42">
              <w:rPr>
                <w:rFonts w:ascii="Times New Roman" w:eastAsia="標楷體" w:hAnsi="Times New Roman" w:hint="eastAsia"/>
                <w:sz w:val="24"/>
                <w:szCs w:val="24"/>
                <w:lang w:eastAsia="zh-TW"/>
              </w:rPr>
              <w:t>並</w:t>
            </w:r>
            <w:r w:rsidRPr="00935D42">
              <w:rPr>
                <w:rFonts w:ascii="Times New Roman" w:eastAsia="標楷體" w:hAnsi="Times New Roman"/>
                <w:sz w:val="24"/>
                <w:szCs w:val="24"/>
                <w:lang w:eastAsia="zh-TW"/>
              </w:rPr>
              <w:t>發展健康且安全的人際關係。</w:t>
            </w:r>
          </w:p>
          <w:p w14:paraId="7F2FFFEC" w14:textId="2C255E31" w:rsidR="00956BFA" w:rsidRPr="00935D42" w:rsidRDefault="00956BFA" w:rsidP="00AD5062">
            <w:pPr>
              <w:pStyle w:val="TableParagraph"/>
              <w:numPr>
                <w:ilvl w:val="0"/>
                <w:numId w:val="21"/>
              </w:numPr>
              <w:snapToGrid w:val="0"/>
              <w:spacing w:before="72" w:line="276" w:lineRule="auto"/>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社會領域（公民）：</w:t>
            </w:r>
          </w:p>
          <w:p w14:paraId="3751BFA0" w14:textId="739D6F85" w:rsidR="00956BFA" w:rsidRPr="00935D42" w:rsidRDefault="00956BFA" w:rsidP="00956BFA">
            <w:pPr>
              <w:pStyle w:val="TableParagraph"/>
              <w:snapToGrid w:val="0"/>
              <w:spacing w:before="72" w:line="276" w:lineRule="auto"/>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結合法律單元，探討網路交友潛在的詐騙、跟蹤騷擾或隱私侵害等法律議題。引導學生認識相關法規</w:t>
            </w:r>
            <w:r w:rsidR="002D634F" w:rsidRPr="00935D42">
              <w:rPr>
                <w:rFonts w:ascii="Times New Roman" w:eastAsia="標楷體" w:hAnsi="Times New Roman" w:hint="eastAsia"/>
                <w:sz w:val="24"/>
                <w:szCs w:val="24"/>
                <w:lang w:eastAsia="zh-TW"/>
              </w:rPr>
              <w:t>，</w:t>
            </w:r>
            <w:r w:rsidRPr="00935D42">
              <w:rPr>
                <w:rFonts w:ascii="Times New Roman" w:eastAsia="標楷體" w:hAnsi="Times New Roman"/>
                <w:sz w:val="24"/>
                <w:szCs w:val="24"/>
                <w:lang w:eastAsia="zh-TW"/>
              </w:rPr>
              <w:t>如《跟蹤騷擾防制法》或兒少性剝削相關法規，建立防範網路犯罪的自我保護觀念。</w:t>
            </w:r>
          </w:p>
          <w:p w14:paraId="35DA98A6" w14:textId="13B2F56A" w:rsidR="00956BFA" w:rsidRPr="00935D42" w:rsidRDefault="00956BFA" w:rsidP="00AD5062">
            <w:pPr>
              <w:pStyle w:val="TableParagraph"/>
              <w:numPr>
                <w:ilvl w:val="0"/>
                <w:numId w:val="21"/>
              </w:numPr>
              <w:snapToGrid w:val="0"/>
              <w:spacing w:before="72" w:line="276" w:lineRule="auto"/>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健康與體育領域：</w:t>
            </w:r>
          </w:p>
          <w:p w14:paraId="4BEE000A" w14:textId="1B41A5CB" w:rsidR="00902841" w:rsidRPr="00935D42" w:rsidRDefault="00956BFA" w:rsidP="00906CF8">
            <w:pPr>
              <w:pStyle w:val="TableParagraph"/>
              <w:snapToGrid w:val="0"/>
              <w:spacing w:before="72" w:line="276" w:lineRule="auto"/>
              <w:jc w:val="both"/>
              <w:rPr>
                <w:rFonts w:ascii="Times New Roman" w:eastAsia="標楷體" w:hAnsi="Times New Roman"/>
                <w:lang w:eastAsia="zh-TW"/>
              </w:rPr>
            </w:pPr>
            <w:r w:rsidRPr="00935D42">
              <w:rPr>
                <w:rFonts w:ascii="Times New Roman" w:eastAsia="標楷體" w:hAnsi="Times New Roman"/>
                <w:sz w:val="24"/>
                <w:szCs w:val="24"/>
                <w:lang w:eastAsia="zh-TW"/>
              </w:rPr>
              <w:t>結合身體自主權與性教育單元，認識網路交友見面時可能遭遇的身體界線侵犯或性別暴力危機，強化防護意識與遭遇危險時的脫身與求助技能。</w:t>
            </w:r>
          </w:p>
        </w:tc>
      </w:tr>
      <w:tr w:rsidR="00935D42" w:rsidRPr="00935D42" w14:paraId="1B97E86A" w14:textId="77777777" w:rsidTr="00906CF8">
        <w:trPr>
          <w:trHeight w:val="1361"/>
        </w:trPr>
        <w:tc>
          <w:tcPr>
            <w:tcW w:w="1170" w:type="pct"/>
            <w:gridSpan w:val="2"/>
            <w:tcBorders>
              <w:left w:val="single" w:sz="18" w:space="0" w:color="000000"/>
            </w:tcBorders>
            <w:shd w:val="clear" w:color="auto" w:fill="D9D9D9"/>
            <w:vAlign w:val="center"/>
          </w:tcPr>
          <w:p w14:paraId="6294BDB5" w14:textId="764CD1D1" w:rsidR="00902841" w:rsidRPr="00935D42" w:rsidRDefault="00902841" w:rsidP="000820C8">
            <w:pPr>
              <w:pStyle w:val="TableParagraph"/>
              <w:snapToGrid w:val="0"/>
              <w:spacing w:before="63" w:line="276" w:lineRule="auto"/>
              <w:jc w:val="center"/>
              <w:rPr>
                <w:rFonts w:ascii="Times New Roman" w:eastAsia="標楷體" w:hAnsi="Times New Roman" w:cs="Times New Roman"/>
                <w:b/>
              </w:rPr>
            </w:pPr>
            <w:r w:rsidRPr="00935D42">
              <w:rPr>
                <w:rFonts w:ascii="Times New Roman" w:eastAsia="標楷體" w:hAnsi="Times New Roman" w:cs="Times New Roman"/>
                <w:spacing w:val="-3"/>
                <w:sz w:val="24"/>
              </w:rPr>
              <w:t>教材來源</w:t>
            </w:r>
          </w:p>
          <w:p w14:paraId="7F3EB5B2" w14:textId="3D796CB9" w:rsidR="00902841" w:rsidRPr="00935D42" w:rsidRDefault="00902841" w:rsidP="000820C8">
            <w:pPr>
              <w:pStyle w:val="TableParagraph"/>
              <w:snapToGrid w:val="0"/>
              <w:spacing w:before="63" w:line="276" w:lineRule="auto"/>
              <w:jc w:val="center"/>
              <w:rPr>
                <w:rFonts w:ascii="Times New Roman" w:eastAsia="標楷體" w:hAnsi="Times New Roman" w:cs="Times New Roman"/>
              </w:rPr>
            </w:pPr>
            <w:r w:rsidRPr="00935D42">
              <w:rPr>
                <w:rFonts w:ascii="Times New Roman" w:eastAsia="標楷體" w:hAnsi="Times New Roman" w:cs="Times New Roman"/>
                <w:sz w:val="24"/>
              </w:rPr>
              <w:t>參考資料</w:t>
            </w:r>
          </w:p>
        </w:tc>
        <w:tc>
          <w:tcPr>
            <w:tcW w:w="3830" w:type="pct"/>
            <w:gridSpan w:val="3"/>
            <w:tcBorders>
              <w:right w:val="single" w:sz="18" w:space="0" w:color="000000"/>
            </w:tcBorders>
            <w:vAlign w:val="center"/>
          </w:tcPr>
          <w:p w14:paraId="6F6671F6" w14:textId="77777777" w:rsidR="00AD5062" w:rsidRPr="00935D42" w:rsidRDefault="00E5285C" w:rsidP="00E5285C">
            <w:pPr>
              <w:pStyle w:val="TableParagraph"/>
              <w:numPr>
                <w:ilvl w:val="0"/>
                <w:numId w:val="22"/>
              </w:numPr>
              <w:snapToGrid w:val="0"/>
              <w:spacing w:line="276" w:lineRule="auto"/>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中小學數位素養教育資源網【教學教材】</w:t>
            </w:r>
          </w:p>
          <w:p w14:paraId="7F37313D" w14:textId="600D0ADC" w:rsidR="00E5285C" w:rsidRPr="00935D42" w:rsidRDefault="00E5285C" w:rsidP="00AD5062">
            <w:pPr>
              <w:pStyle w:val="TableParagraph"/>
              <w:snapToGrid w:val="0"/>
              <w:spacing w:line="276" w:lineRule="auto"/>
              <w:ind w:left="480"/>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w:t>
            </w:r>
            <w:r w:rsidRPr="00935D42">
              <w:rPr>
                <w:rFonts w:ascii="Times New Roman" w:eastAsia="標楷體" w:hAnsi="Times New Roman" w:hint="eastAsia"/>
                <w:sz w:val="24"/>
                <w:szCs w:val="24"/>
                <w:lang w:eastAsia="zh-TW"/>
              </w:rPr>
              <w:t>我要去網聚</w:t>
            </w:r>
            <w:r w:rsidRPr="00935D42">
              <w:rPr>
                <w:rFonts w:ascii="Times New Roman" w:eastAsia="標楷體" w:hAnsi="Times New Roman"/>
                <w:sz w:val="24"/>
                <w:szCs w:val="24"/>
                <w:lang w:eastAsia="zh-TW"/>
              </w:rPr>
              <w:t>」</w:t>
            </w:r>
            <w:r w:rsidR="006C36B5" w:rsidRPr="00935D42">
              <w:rPr>
                <w:rFonts w:ascii="Times New Roman" w:eastAsia="標楷體" w:hAnsi="Times New Roman"/>
                <w:sz w:val="24"/>
                <w:szCs w:val="24"/>
                <w:lang w:eastAsia="zh-TW"/>
              </w:rPr>
              <w:t>https://eliteracy.edu.tw/Material.aspx?id=3057</w:t>
            </w:r>
          </w:p>
          <w:p w14:paraId="78650F38" w14:textId="77777777" w:rsidR="00AD5062" w:rsidRPr="00935D42" w:rsidRDefault="00E5285C" w:rsidP="00E5285C">
            <w:pPr>
              <w:pStyle w:val="TableParagraph"/>
              <w:numPr>
                <w:ilvl w:val="0"/>
                <w:numId w:val="22"/>
              </w:numPr>
              <w:snapToGrid w:val="0"/>
              <w:spacing w:line="276" w:lineRule="auto"/>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中小學數位素養教育資源網【主題文庫】</w:t>
            </w:r>
          </w:p>
          <w:p w14:paraId="6B95F364" w14:textId="3EE52910" w:rsidR="00E5285C" w:rsidRPr="00935D42" w:rsidRDefault="00E5285C" w:rsidP="00AD5062">
            <w:pPr>
              <w:pStyle w:val="TableParagraph"/>
              <w:snapToGrid w:val="0"/>
              <w:spacing w:line="276" w:lineRule="auto"/>
              <w:ind w:left="480"/>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w:t>
            </w:r>
            <w:r w:rsidRPr="00935D42">
              <w:rPr>
                <w:rFonts w:ascii="Times New Roman" w:eastAsia="標楷體" w:hAnsi="Times New Roman" w:hint="eastAsia"/>
                <w:sz w:val="24"/>
                <w:szCs w:val="24"/>
                <w:lang w:eastAsia="zh-TW"/>
              </w:rPr>
              <w:t>網路交友</w:t>
            </w:r>
            <w:r w:rsidRPr="00935D42">
              <w:rPr>
                <w:rFonts w:ascii="Times New Roman" w:eastAsia="標楷體" w:hAnsi="Times New Roman"/>
                <w:sz w:val="24"/>
                <w:szCs w:val="24"/>
                <w:lang w:eastAsia="zh-TW"/>
              </w:rPr>
              <w:t>」</w:t>
            </w:r>
            <w:r w:rsidR="00766F33" w:rsidRPr="00935D42">
              <w:rPr>
                <w:rFonts w:ascii="Times New Roman" w:eastAsia="標楷體" w:hAnsi="Times New Roman"/>
                <w:sz w:val="24"/>
                <w:szCs w:val="24"/>
                <w:lang w:eastAsia="zh-TW"/>
              </w:rPr>
              <w:t>https://eliteracy.edu.tw/Archive.aspx?id=3278</w:t>
            </w:r>
          </w:p>
          <w:p w14:paraId="491BAE03" w14:textId="77777777" w:rsidR="00AD5062" w:rsidRPr="00935D42" w:rsidRDefault="00E5285C" w:rsidP="00EE0E4B">
            <w:pPr>
              <w:pStyle w:val="TableParagraph"/>
              <w:numPr>
                <w:ilvl w:val="0"/>
                <w:numId w:val="22"/>
              </w:numPr>
              <w:snapToGrid w:val="0"/>
              <w:spacing w:line="276" w:lineRule="auto"/>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中小學數位素養教育資源網【</w:t>
            </w:r>
            <w:r w:rsidR="00886DBD" w:rsidRPr="00935D42">
              <w:rPr>
                <w:rFonts w:ascii="Times New Roman" w:eastAsia="標楷體" w:hAnsi="Times New Roman" w:hint="eastAsia"/>
                <w:sz w:val="24"/>
                <w:szCs w:val="24"/>
                <w:lang w:eastAsia="zh-TW"/>
              </w:rPr>
              <w:t>焦點新聞</w:t>
            </w:r>
            <w:r w:rsidRPr="00935D42">
              <w:rPr>
                <w:rFonts w:ascii="Times New Roman" w:eastAsia="標楷體" w:hAnsi="Times New Roman"/>
                <w:sz w:val="24"/>
                <w:szCs w:val="24"/>
                <w:lang w:eastAsia="zh-TW"/>
              </w:rPr>
              <w:t>】</w:t>
            </w:r>
          </w:p>
          <w:p w14:paraId="0EDDE8E3" w14:textId="77777777" w:rsidR="00AD5062" w:rsidRPr="00935D42" w:rsidRDefault="00E5285C" w:rsidP="00AD5062">
            <w:pPr>
              <w:pStyle w:val="TableParagraph"/>
              <w:snapToGrid w:val="0"/>
              <w:spacing w:line="276" w:lineRule="auto"/>
              <w:ind w:left="480"/>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w:t>
            </w:r>
            <w:r w:rsidR="00C51B6B" w:rsidRPr="00935D42">
              <w:rPr>
                <w:rFonts w:ascii="Times New Roman" w:eastAsia="標楷體" w:hAnsi="Times New Roman" w:hint="eastAsia"/>
                <w:sz w:val="24"/>
                <w:szCs w:val="24"/>
                <w:lang w:eastAsia="zh-TW"/>
              </w:rPr>
              <w:t>留通訊紀錄、錄音</w:t>
            </w:r>
            <w:r w:rsidR="00C51B6B" w:rsidRPr="00935D42">
              <w:rPr>
                <w:rFonts w:ascii="Times New Roman" w:eastAsia="標楷體" w:hAnsi="Times New Roman" w:hint="eastAsia"/>
                <w:sz w:val="24"/>
                <w:szCs w:val="24"/>
                <w:lang w:eastAsia="zh-TW"/>
              </w:rPr>
              <w:t xml:space="preserve"> </w:t>
            </w:r>
            <w:r w:rsidR="00C51B6B" w:rsidRPr="00935D42">
              <w:rPr>
                <w:rFonts w:ascii="Times New Roman" w:eastAsia="標楷體" w:hAnsi="Times New Roman" w:hint="eastAsia"/>
                <w:sz w:val="24"/>
                <w:szCs w:val="24"/>
                <w:lang w:eastAsia="zh-TW"/>
              </w:rPr>
              <w:t>避仙人跳</w:t>
            </w:r>
            <w:r w:rsidRPr="00935D42">
              <w:rPr>
                <w:rFonts w:ascii="Times New Roman" w:eastAsia="標楷體" w:hAnsi="Times New Roman"/>
                <w:sz w:val="24"/>
                <w:szCs w:val="24"/>
                <w:lang w:eastAsia="zh-TW"/>
              </w:rPr>
              <w:t>」</w:t>
            </w:r>
          </w:p>
          <w:p w14:paraId="68027AC4" w14:textId="69EADB93" w:rsidR="00AD5062" w:rsidRPr="00935D42" w:rsidRDefault="00684F00" w:rsidP="00AD5062">
            <w:pPr>
              <w:pStyle w:val="TableParagraph"/>
              <w:snapToGrid w:val="0"/>
              <w:spacing w:line="276" w:lineRule="auto"/>
              <w:ind w:left="480"/>
              <w:jc w:val="both"/>
              <w:rPr>
                <w:rFonts w:ascii="Times New Roman" w:eastAsia="標楷體" w:hAnsi="Times New Roman"/>
                <w:sz w:val="24"/>
                <w:szCs w:val="24"/>
                <w:lang w:eastAsia="zh-TW"/>
              </w:rPr>
            </w:pPr>
            <w:hyperlink r:id="rId8" w:history="1">
              <w:r w:rsidR="00AD5062" w:rsidRPr="00935D42">
                <w:rPr>
                  <w:rStyle w:val="af"/>
                  <w:rFonts w:ascii="Times New Roman" w:eastAsia="標楷體" w:hAnsi="Times New Roman" w:cs="Times New Roman" w:hint="eastAsia"/>
                  <w:color w:val="auto"/>
                  <w:szCs w:val="28"/>
                </w:rPr>
                <w:t>https://eliteracy.edu.tw/ReadNews.aspx?id=5569</w:t>
              </w:r>
            </w:hyperlink>
          </w:p>
          <w:p w14:paraId="5A0E6501" w14:textId="4E5D2FE0" w:rsidR="00AD5062" w:rsidRPr="00935D42" w:rsidRDefault="00AC330B" w:rsidP="00BD5D70">
            <w:pPr>
              <w:pStyle w:val="TableParagraph"/>
              <w:numPr>
                <w:ilvl w:val="0"/>
                <w:numId w:val="22"/>
              </w:numPr>
              <w:snapToGrid w:val="0"/>
              <w:spacing w:line="276" w:lineRule="auto"/>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中小學數位素養教育資源網【</w:t>
            </w:r>
            <w:r w:rsidRPr="00935D42">
              <w:rPr>
                <w:rFonts w:ascii="Times New Roman" w:eastAsia="標楷體" w:hAnsi="Times New Roman" w:hint="eastAsia"/>
                <w:sz w:val="24"/>
                <w:szCs w:val="24"/>
                <w:lang w:eastAsia="zh-TW"/>
              </w:rPr>
              <w:t>焦點新聞</w:t>
            </w:r>
            <w:r w:rsidRPr="00935D42">
              <w:rPr>
                <w:rFonts w:ascii="Times New Roman" w:eastAsia="標楷體" w:hAnsi="Times New Roman"/>
                <w:sz w:val="24"/>
                <w:szCs w:val="24"/>
                <w:lang w:eastAsia="zh-TW"/>
              </w:rPr>
              <w:t>】</w:t>
            </w:r>
          </w:p>
          <w:p w14:paraId="1018CDA2" w14:textId="77777777" w:rsidR="00AD5062" w:rsidRPr="00935D42" w:rsidRDefault="00AC330B" w:rsidP="00AD5062">
            <w:pPr>
              <w:pStyle w:val="TableParagraph"/>
              <w:snapToGrid w:val="0"/>
              <w:spacing w:line="276" w:lineRule="auto"/>
              <w:ind w:left="480"/>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w:t>
            </w:r>
            <w:r w:rsidR="00BD5D70" w:rsidRPr="00935D42">
              <w:rPr>
                <w:rFonts w:ascii="Times New Roman" w:eastAsia="標楷體" w:hAnsi="Times New Roman" w:hint="eastAsia"/>
                <w:sz w:val="24"/>
                <w:szCs w:val="24"/>
                <w:lang w:eastAsia="zh-TW"/>
              </w:rPr>
              <w:t>兒少日上網</w:t>
            </w:r>
            <w:r w:rsidR="00BD5D70" w:rsidRPr="00935D42">
              <w:rPr>
                <w:rFonts w:ascii="Times New Roman" w:eastAsia="標楷體" w:hAnsi="Times New Roman" w:hint="eastAsia"/>
                <w:sz w:val="24"/>
                <w:szCs w:val="24"/>
                <w:lang w:eastAsia="zh-TW"/>
              </w:rPr>
              <w:t>4.6</w:t>
            </w:r>
            <w:r w:rsidR="00BD5D70" w:rsidRPr="00935D42">
              <w:rPr>
                <w:rFonts w:ascii="Times New Roman" w:eastAsia="標楷體" w:hAnsi="Times New Roman" w:hint="eastAsia"/>
                <w:sz w:val="24"/>
                <w:szCs w:val="24"/>
                <w:lang w:eastAsia="zh-TW"/>
              </w:rPr>
              <w:t>小時</w:t>
            </w:r>
            <w:r w:rsidR="00BD5D70" w:rsidRPr="00935D42">
              <w:rPr>
                <w:rFonts w:ascii="Times New Roman" w:eastAsia="標楷體" w:hAnsi="Times New Roman" w:hint="eastAsia"/>
                <w:sz w:val="24"/>
                <w:szCs w:val="24"/>
                <w:lang w:eastAsia="zh-TW"/>
              </w:rPr>
              <w:t xml:space="preserve"> 5</w:t>
            </w:r>
            <w:r w:rsidR="00BD5D70" w:rsidRPr="00935D42">
              <w:rPr>
                <w:rFonts w:ascii="Times New Roman" w:eastAsia="標楷體" w:hAnsi="Times New Roman" w:hint="eastAsia"/>
                <w:sz w:val="24"/>
                <w:szCs w:val="24"/>
                <w:lang w:eastAsia="zh-TW"/>
              </w:rPr>
              <w:t>成</w:t>
            </w:r>
            <w:r w:rsidR="00BD5D70" w:rsidRPr="00935D42">
              <w:rPr>
                <w:rFonts w:ascii="Times New Roman" w:eastAsia="標楷體" w:hAnsi="Times New Roman" w:hint="eastAsia"/>
                <w:sz w:val="24"/>
                <w:szCs w:val="24"/>
                <w:lang w:eastAsia="zh-TW"/>
              </w:rPr>
              <w:t>9</w:t>
            </w:r>
            <w:r w:rsidR="00BD5D70" w:rsidRPr="00935D42">
              <w:rPr>
                <w:rFonts w:ascii="Times New Roman" w:eastAsia="標楷體" w:hAnsi="Times New Roman" w:hint="eastAsia"/>
                <w:sz w:val="24"/>
                <w:szCs w:val="24"/>
                <w:lang w:eastAsia="zh-TW"/>
              </w:rPr>
              <w:t>被拗交往</w:t>
            </w:r>
            <w:r w:rsidRPr="00935D42">
              <w:rPr>
                <w:rFonts w:ascii="Times New Roman" w:eastAsia="標楷體" w:hAnsi="Times New Roman"/>
                <w:sz w:val="24"/>
                <w:szCs w:val="24"/>
                <w:lang w:eastAsia="zh-TW"/>
              </w:rPr>
              <w:t>」</w:t>
            </w:r>
          </w:p>
          <w:p w14:paraId="23CD71EA" w14:textId="7545C162" w:rsidR="006A7FA5" w:rsidRPr="00935D42" w:rsidRDefault="00BD5D70" w:rsidP="00AD5062">
            <w:pPr>
              <w:pStyle w:val="TableParagraph"/>
              <w:snapToGrid w:val="0"/>
              <w:spacing w:line="276" w:lineRule="auto"/>
              <w:ind w:left="480"/>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https://eliteracy.edu.tw/ReadNews.aspx?id=4903</w:t>
            </w:r>
          </w:p>
        </w:tc>
      </w:tr>
      <w:tr w:rsidR="00935D42" w:rsidRPr="00935D42" w14:paraId="3650A7D9" w14:textId="77777777" w:rsidTr="00906CF8">
        <w:trPr>
          <w:trHeight w:val="420"/>
        </w:trPr>
        <w:tc>
          <w:tcPr>
            <w:tcW w:w="1170" w:type="pct"/>
            <w:gridSpan w:val="2"/>
            <w:tcBorders>
              <w:left w:val="single" w:sz="18" w:space="0" w:color="000000"/>
            </w:tcBorders>
            <w:shd w:val="clear" w:color="auto" w:fill="D9D9D9"/>
            <w:vAlign w:val="center"/>
          </w:tcPr>
          <w:p w14:paraId="1D5F25C7" w14:textId="13204754" w:rsidR="008D6902" w:rsidRPr="00935D42" w:rsidRDefault="008D6902" w:rsidP="000820C8">
            <w:pPr>
              <w:pStyle w:val="TableParagraph"/>
              <w:spacing w:before="63" w:line="276" w:lineRule="auto"/>
              <w:jc w:val="center"/>
              <w:rPr>
                <w:rFonts w:ascii="Times New Roman" w:eastAsia="標楷體" w:hAnsi="Times New Roman" w:cs="Times New Roman"/>
                <w:sz w:val="24"/>
              </w:rPr>
            </w:pPr>
            <w:r w:rsidRPr="00935D42">
              <w:rPr>
                <w:rFonts w:ascii="Times New Roman" w:eastAsia="標楷體" w:hAnsi="Times New Roman" w:cs="Times New Roman"/>
                <w:sz w:val="24"/>
              </w:rPr>
              <w:t>教學設備</w:t>
            </w:r>
            <w:r w:rsidRPr="00935D42">
              <w:rPr>
                <w:rFonts w:ascii="Times New Roman" w:eastAsia="標楷體" w:hAnsi="Times New Roman" w:cs="Times New Roman"/>
                <w:b/>
                <w:sz w:val="24"/>
              </w:rPr>
              <w:t>/</w:t>
            </w:r>
            <w:r w:rsidRPr="00935D42">
              <w:rPr>
                <w:rFonts w:ascii="Times New Roman" w:eastAsia="標楷體" w:hAnsi="Times New Roman" w:cs="Times New Roman"/>
                <w:sz w:val="24"/>
              </w:rPr>
              <w:t>資源</w:t>
            </w:r>
          </w:p>
        </w:tc>
        <w:tc>
          <w:tcPr>
            <w:tcW w:w="3830" w:type="pct"/>
            <w:gridSpan w:val="3"/>
            <w:tcBorders>
              <w:right w:val="single" w:sz="18" w:space="0" w:color="000000"/>
            </w:tcBorders>
            <w:vAlign w:val="center"/>
          </w:tcPr>
          <w:p w14:paraId="66391111" w14:textId="6C5A4BFB" w:rsidR="008D6902" w:rsidRPr="00935D42" w:rsidRDefault="008D6902" w:rsidP="000820C8">
            <w:pPr>
              <w:pStyle w:val="TableParagraph"/>
              <w:spacing w:before="72"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電腦、投影設備或觸控螢幕。</w:t>
            </w:r>
          </w:p>
        </w:tc>
      </w:tr>
      <w:tr w:rsidR="00935D42" w:rsidRPr="00935D42" w14:paraId="49C6530C" w14:textId="77777777" w:rsidTr="00906CF8">
        <w:trPr>
          <w:trHeight w:val="402"/>
        </w:trPr>
        <w:tc>
          <w:tcPr>
            <w:tcW w:w="1170" w:type="pct"/>
            <w:gridSpan w:val="2"/>
            <w:tcBorders>
              <w:left w:val="single" w:sz="18" w:space="0" w:color="000000"/>
            </w:tcBorders>
            <w:shd w:val="clear" w:color="auto" w:fill="D9D9D9"/>
          </w:tcPr>
          <w:p w14:paraId="4F43EE2C" w14:textId="075F95EA" w:rsidR="008D6902" w:rsidRPr="00935D42" w:rsidRDefault="008D6902" w:rsidP="000820C8">
            <w:pPr>
              <w:pStyle w:val="TableParagraph"/>
              <w:spacing w:before="63" w:line="276" w:lineRule="auto"/>
              <w:jc w:val="center"/>
              <w:rPr>
                <w:rFonts w:ascii="Times New Roman" w:eastAsia="標楷體" w:hAnsi="Times New Roman" w:cs="Times New Roman"/>
                <w:b/>
              </w:rPr>
            </w:pPr>
            <w:r w:rsidRPr="00935D42">
              <w:rPr>
                <w:rFonts w:ascii="Times New Roman" w:eastAsia="標楷體" w:hAnsi="Times New Roman" w:cs="Times New Roman"/>
                <w:sz w:val="24"/>
              </w:rPr>
              <w:t>學生數位學習背景</w:t>
            </w:r>
          </w:p>
        </w:tc>
        <w:tc>
          <w:tcPr>
            <w:tcW w:w="3830" w:type="pct"/>
            <w:gridSpan w:val="3"/>
            <w:tcBorders>
              <w:right w:val="single" w:sz="18" w:space="0" w:color="000000"/>
            </w:tcBorders>
            <w:vAlign w:val="center"/>
          </w:tcPr>
          <w:p w14:paraId="7C14EC9E" w14:textId="5F21D830" w:rsidR="008D6902" w:rsidRPr="00935D42" w:rsidRDefault="008D6902" w:rsidP="000820C8">
            <w:pPr>
              <w:pStyle w:val="TableParagraph"/>
              <w:spacing w:before="72"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手機、平板、電腦等網際網路操作與使用經驗。</w:t>
            </w:r>
          </w:p>
        </w:tc>
      </w:tr>
      <w:tr w:rsidR="00935D42" w:rsidRPr="00935D42" w14:paraId="04690F9C" w14:textId="77777777" w:rsidTr="006E0596">
        <w:trPr>
          <w:trHeight w:val="49"/>
        </w:trPr>
        <w:tc>
          <w:tcPr>
            <w:tcW w:w="1170" w:type="pct"/>
            <w:gridSpan w:val="2"/>
            <w:vMerge w:val="restart"/>
            <w:tcBorders>
              <w:left w:val="single" w:sz="18" w:space="0" w:color="000000"/>
            </w:tcBorders>
            <w:shd w:val="clear" w:color="auto" w:fill="D9D9D9"/>
            <w:vAlign w:val="center"/>
          </w:tcPr>
          <w:p w14:paraId="61B56770" w14:textId="16B5EDB5" w:rsidR="00902841" w:rsidRPr="00935D42" w:rsidRDefault="00902841" w:rsidP="000820C8">
            <w:pPr>
              <w:pStyle w:val="TableParagraph"/>
              <w:spacing w:before="63" w:line="276" w:lineRule="auto"/>
              <w:jc w:val="center"/>
              <w:rPr>
                <w:rFonts w:ascii="Times New Roman" w:eastAsia="標楷體" w:hAnsi="Times New Roman" w:cs="Times New Roman"/>
                <w:sz w:val="24"/>
              </w:rPr>
            </w:pPr>
            <w:r w:rsidRPr="00935D42">
              <w:rPr>
                <w:rFonts w:ascii="Times New Roman" w:eastAsia="標楷體" w:hAnsi="Times New Roman" w:cs="Times New Roman"/>
                <w:sz w:val="24"/>
              </w:rPr>
              <w:t>學習目標</w:t>
            </w:r>
          </w:p>
        </w:tc>
        <w:tc>
          <w:tcPr>
            <w:tcW w:w="1847" w:type="pct"/>
            <w:gridSpan w:val="2"/>
            <w:vMerge w:val="restart"/>
            <w:tcBorders>
              <w:right w:val="single" w:sz="4" w:space="0" w:color="auto"/>
            </w:tcBorders>
          </w:tcPr>
          <w:p w14:paraId="798FA890" w14:textId="77777777" w:rsidR="00FF1ADE" w:rsidRPr="00935D42" w:rsidRDefault="00E3162E" w:rsidP="00E3162E">
            <w:pPr>
              <w:pStyle w:val="TableParagraph"/>
              <w:numPr>
                <w:ilvl w:val="0"/>
                <w:numId w:val="23"/>
              </w:numPr>
              <w:snapToGrid w:val="0"/>
              <w:spacing w:line="276" w:lineRule="auto"/>
              <w:rPr>
                <w:rFonts w:ascii="Times New Roman" w:eastAsia="標楷體" w:hAnsi="Times New Roman" w:cs="Times New Roman"/>
                <w:sz w:val="24"/>
                <w:lang w:eastAsia="zh-TW"/>
              </w:rPr>
            </w:pPr>
            <w:r w:rsidRPr="00935D42">
              <w:rPr>
                <w:rFonts w:ascii="Times New Roman" w:eastAsia="標楷體" w:hAnsi="Times New Roman" w:cs="Times New Roman"/>
                <w:sz w:val="24"/>
                <w:lang w:eastAsia="zh-TW"/>
              </w:rPr>
              <w:t>能辨識網路交友的潛在風險（如身分造假、感情詐騙），並</w:t>
            </w:r>
            <w:r w:rsidR="006B47DA" w:rsidRPr="00935D42">
              <w:rPr>
                <w:rFonts w:ascii="Times New Roman" w:eastAsia="標楷體" w:hAnsi="Times New Roman" w:cs="Times New Roman" w:hint="eastAsia"/>
                <w:sz w:val="24"/>
                <w:lang w:eastAsia="zh-TW"/>
              </w:rPr>
              <w:t>能</w:t>
            </w:r>
            <w:r w:rsidRPr="00935D42">
              <w:rPr>
                <w:rFonts w:ascii="Times New Roman" w:eastAsia="標楷體" w:hAnsi="Times New Roman" w:cs="Times New Roman"/>
                <w:sz w:val="24"/>
                <w:lang w:eastAsia="zh-TW"/>
              </w:rPr>
              <w:t>遵守不輕信、要查證、結伴同行等安全守則。</w:t>
            </w:r>
          </w:p>
          <w:p w14:paraId="0E204298" w14:textId="77777777" w:rsidR="00FF1ADE" w:rsidRPr="00935D42" w:rsidRDefault="00224029" w:rsidP="00E3162E">
            <w:pPr>
              <w:pStyle w:val="TableParagraph"/>
              <w:numPr>
                <w:ilvl w:val="0"/>
                <w:numId w:val="23"/>
              </w:numPr>
              <w:snapToGrid w:val="0"/>
              <w:spacing w:line="276" w:lineRule="auto"/>
              <w:rPr>
                <w:rFonts w:ascii="Times New Roman" w:eastAsia="標楷體" w:hAnsi="Times New Roman" w:cs="Times New Roman"/>
                <w:sz w:val="24"/>
                <w:lang w:eastAsia="zh-TW"/>
              </w:rPr>
            </w:pPr>
            <w:r w:rsidRPr="00935D42">
              <w:rPr>
                <w:rFonts w:ascii="Times New Roman" w:eastAsia="標楷體" w:hAnsi="Times New Roman" w:cs="Times New Roman"/>
                <w:sz w:val="24"/>
                <w:lang w:eastAsia="zh-TW"/>
              </w:rPr>
              <w:t>能覺察虛擬網路與實體</w:t>
            </w:r>
            <w:r w:rsidR="000E7191" w:rsidRPr="00935D42">
              <w:rPr>
                <w:rFonts w:ascii="Times New Roman" w:eastAsia="標楷體" w:hAnsi="Times New Roman" w:cs="Times New Roman" w:hint="eastAsia"/>
                <w:sz w:val="24"/>
                <w:lang w:eastAsia="zh-TW"/>
              </w:rPr>
              <w:t>生活</w:t>
            </w:r>
            <w:r w:rsidRPr="00935D42">
              <w:rPr>
                <w:rFonts w:ascii="Times New Roman" w:eastAsia="標楷體" w:hAnsi="Times New Roman" w:cs="Times New Roman"/>
                <w:sz w:val="24"/>
                <w:lang w:eastAsia="zh-TW"/>
              </w:rPr>
              <w:lastRenderedPageBreak/>
              <w:t>的差異，</w:t>
            </w:r>
            <w:r w:rsidR="000A0AB0" w:rsidRPr="00935D42">
              <w:rPr>
                <w:rFonts w:ascii="Times New Roman" w:eastAsia="標楷體" w:hAnsi="Times New Roman" w:cs="Times New Roman" w:hint="eastAsia"/>
                <w:sz w:val="24"/>
                <w:lang w:eastAsia="zh-TW"/>
              </w:rPr>
              <w:t>時常</w:t>
            </w:r>
            <w:r w:rsidRPr="00935D42">
              <w:rPr>
                <w:rFonts w:ascii="Times New Roman" w:eastAsia="標楷體" w:hAnsi="Times New Roman" w:cs="Times New Roman"/>
                <w:sz w:val="24"/>
                <w:lang w:eastAsia="zh-TW"/>
              </w:rPr>
              <w:t>保持高度警覺心，並建立重視自身人身與隱私安全的健康交友態度。</w:t>
            </w:r>
          </w:p>
          <w:p w14:paraId="5B88E1C3" w14:textId="7577C07C" w:rsidR="00E3162E" w:rsidRPr="00935D42" w:rsidRDefault="00224029" w:rsidP="00E3162E">
            <w:pPr>
              <w:pStyle w:val="TableParagraph"/>
              <w:numPr>
                <w:ilvl w:val="0"/>
                <w:numId w:val="23"/>
              </w:numPr>
              <w:snapToGrid w:val="0"/>
              <w:spacing w:line="276" w:lineRule="auto"/>
              <w:rPr>
                <w:rFonts w:ascii="Times New Roman" w:eastAsia="標楷體" w:hAnsi="Times New Roman" w:cs="Times New Roman"/>
                <w:sz w:val="24"/>
                <w:lang w:eastAsia="zh-TW"/>
              </w:rPr>
            </w:pPr>
            <w:r w:rsidRPr="00935D42">
              <w:rPr>
                <w:rFonts w:ascii="Times New Roman" w:eastAsia="標楷體" w:hAnsi="Times New Roman" w:cs="Times New Roman"/>
                <w:sz w:val="24"/>
                <w:lang w:eastAsia="zh-TW"/>
              </w:rPr>
              <w:t>能實際應用網路交友的安全防護與拒絕策略</w:t>
            </w:r>
            <w:r w:rsidRPr="00935D42">
              <w:rPr>
                <w:rFonts w:ascii="Times New Roman" w:eastAsia="標楷體" w:hAnsi="Times New Roman" w:cs="Times New Roman" w:hint="eastAsia"/>
                <w:sz w:val="24"/>
                <w:lang w:eastAsia="zh-TW"/>
              </w:rPr>
              <w:t>，</w:t>
            </w:r>
            <w:r w:rsidRPr="00935D42">
              <w:rPr>
                <w:rFonts w:ascii="Times New Roman" w:eastAsia="標楷體" w:hAnsi="Times New Roman" w:cs="Times New Roman"/>
                <w:sz w:val="24"/>
                <w:lang w:eastAsia="zh-TW"/>
              </w:rPr>
              <w:t>例如：堅定拒絕提供私密個資或影像、拒絕前往隱密地點見面，並具備遭遇危機時的脫身與通報求助技能。</w:t>
            </w:r>
          </w:p>
        </w:tc>
        <w:tc>
          <w:tcPr>
            <w:tcW w:w="1983" w:type="pct"/>
            <w:tcBorders>
              <w:left w:val="single" w:sz="4" w:space="0" w:color="auto"/>
              <w:right w:val="single" w:sz="18" w:space="0" w:color="000000"/>
            </w:tcBorders>
            <w:shd w:val="clear" w:color="auto" w:fill="D9D9D9" w:themeFill="background1" w:themeFillShade="D9"/>
            <w:vAlign w:val="center"/>
          </w:tcPr>
          <w:p w14:paraId="2D49D47A" w14:textId="5B1F548D" w:rsidR="00902841" w:rsidRPr="00935D42" w:rsidRDefault="00902841" w:rsidP="000820C8">
            <w:pPr>
              <w:pStyle w:val="TableParagraph"/>
              <w:snapToGrid w:val="0"/>
              <w:spacing w:before="72" w:line="276" w:lineRule="auto"/>
              <w:jc w:val="center"/>
              <w:rPr>
                <w:rFonts w:ascii="Times New Roman" w:eastAsia="標楷體" w:hAnsi="Times New Roman" w:cs="Times New Roman"/>
                <w:spacing w:val="-1"/>
                <w:sz w:val="24"/>
                <w:szCs w:val="24"/>
              </w:rPr>
            </w:pPr>
            <w:r w:rsidRPr="00935D42">
              <w:rPr>
                <w:rFonts w:ascii="Times New Roman" w:eastAsia="標楷體" w:hAnsi="Times New Roman" w:cs="Times New Roman"/>
                <w:spacing w:val="-1"/>
                <w:sz w:val="24"/>
                <w:szCs w:val="24"/>
              </w:rPr>
              <w:lastRenderedPageBreak/>
              <w:t>數位教學策略</w:t>
            </w:r>
          </w:p>
        </w:tc>
      </w:tr>
      <w:tr w:rsidR="00935D42" w:rsidRPr="00935D42" w14:paraId="635BBA1F" w14:textId="77777777" w:rsidTr="006E0596">
        <w:trPr>
          <w:trHeight w:val="907"/>
        </w:trPr>
        <w:tc>
          <w:tcPr>
            <w:tcW w:w="1170" w:type="pct"/>
            <w:gridSpan w:val="2"/>
            <w:vMerge/>
            <w:tcBorders>
              <w:left w:val="single" w:sz="18" w:space="0" w:color="000000"/>
            </w:tcBorders>
            <w:shd w:val="clear" w:color="auto" w:fill="D9D9D9"/>
            <w:vAlign w:val="center"/>
          </w:tcPr>
          <w:p w14:paraId="4D888B7E" w14:textId="77777777" w:rsidR="00902841" w:rsidRPr="00935D42" w:rsidRDefault="00902841" w:rsidP="000820C8">
            <w:pPr>
              <w:pStyle w:val="TableParagraph"/>
              <w:spacing w:line="276" w:lineRule="auto"/>
              <w:ind w:left="480" w:right="52"/>
              <w:jc w:val="center"/>
              <w:rPr>
                <w:rFonts w:ascii="Times New Roman" w:eastAsia="標楷體" w:hAnsi="Times New Roman" w:cs="Times New Roman"/>
                <w:sz w:val="24"/>
              </w:rPr>
            </w:pPr>
          </w:p>
        </w:tc>
        <w:tc>
          <w:tcPr>
            <w:tcW w:w="1847" w:type="pct"/>
            <w:gridSpan w:val="2"/>
            <w:vMerge/>
            <w:tcBorders>
              <w:right w:val="single" w:sz="4" w:space="0" w:color="auto"/>
            </w:tcBorders>
          </w:tcPr>
          <w:p w14:paraId="0A5C46FB" w14:textId="77777777" w:rsidR="00902841" w:rsidRPr="00935D42" w:rsidRDefault="00902841" w:rsidP="000820C8">
            <w:pPr>
              <w:pStyle w:val="TableParagraph"/>
              <w:snapToGrid w:val="0"/>
              <w:spacing w:before="72" w:line="276" w:lineRule="auto"/>
              <w:rPr>
                <w:rFonts w:ascii="Times New Roman" w:eastAsia="標楷體" w:hAnsi="Times New Roman" w:cs="Times New Roman"/>
                <w:sz w:val="24"/>
                <w:lang w:eastAsia="zh-TW"/>
              </w:rPr>
            </w:pPr>
          </w:p>
        </w:tc>
        <w:tc>
          <w:tcPr>
            <w:tcW w:w="1983" w:type="pct"/>
            <w:tcBorders>
              <w:left w:val="single" w:sz="4" w:space="0" w:color="auto"/>
              <w:right w:val="single" w:sz="18" w:space="0" w:color="000000"/>
            </w:tcBorders>
          </w:tcPr>
          <w:p w14:paraId="6F09BB1A" w14:textId="2B2453C1" w:rsidR="00902841" w:rsidRPr="00935D42" w:rsidRDefault="00FF1ADE" w:rsidP="000820C8">
            <w:pPr>
              <w:pStyle w:val="TableParagraph"/>
              <w:snapToGrid w:val="0"/>
              <w:spacing w:line="276" w:lineRule="auto"/>
              <w:jc w:val="both"/>
              <w:rPr>
                <w:rFonts w:ascii="Times New Roman" w:eastAsia="標楷體" w:hAnsi="Times New Roman" w:cs="Times New Roman"/>
                <w:sz w:val="24"/>
                <w:szCs w:val="24"/>
                <w:lang w:eastAsia="zh-TW"/>
              </w:rPr>
            </w:pPr>
            <w:r w:rsidRPr="00935D42">
              <w:rPr>
                <w:rFonts w:ascii="Times New Roman" w:eastAsia="標楷體" w:hAnsi="Times New Roman" w:cs="Times New Roman"/>
                <w:sz w:val="24"/>
                <w:szCs w:val="24"/>
                <w:lang w:eastAsia="zh-TW"/>
              </w:rPr>
              <w:t>教學設計中將運用觸控螢幕播放影片，結合學習單、課堂口語討論的形式進行教學。</w:t>
            </w:r>
          </w:p>
        </w:tc>
      </w:tr>
      <w:tr w:rsidR="00935D42" w:rsidRPr="00935D42" w14:paraId="017E33CE" w14:textId="77777777" w:rsidTr="006E0596">
        <w:trPr>
          <w:trHeight w:val="247"/>
        </w:trPr>
        <w:tc>
          <w:tcPr>
            <w:tcW w:w="1170" w:type="pct"/>
            <w:gridSpan w:val="2"/>
            <w:vMerge/>
            <w:tcBorders>
              <w:left w:val="single" w:sz="18" w:space="0" w:color="000000"/>
            </w:tcBorders>
            <w:shd w:val="clear" w:color="auto" w:fill="D9D9D9"/>
            <w:vAlign w:val="center"/>
          </w:tcPr>
          <w:p w14:paraId="510023D5" w14:textId="77777777" w:rsidR="00902841" w:rsidRPr="00935D42" w:rsidRDefault="00902841" w:rsidP="000820C8">
            <w:pPr>
              <w:pStyle w:val="TableParagraph"/>
              <w:spacing w:line="276" w:lineRule="auto"/>
              <w:ind w:left="480" w:right="52"/>
              <w:jc w:val="center"/>
              <w:rPr>
                <w:rFonts w:ascii="Times New Roman" w:eastAsia="標楷體" w:hAnsi="Times New Roman" w:cs="Times New Roman"/>
                <w:sz w:val="24"/>
                <w:lang w:eastAsia="zh-TW"/>
              </w:rPr>
            </w:pPr>
          </w:p>
        </w:tc>
        <w:tc>
          <w:tcPr>
            <w:tcW w:w="1847" w:type="pct"/>
            <w:gridSpan w:val="2"/>
            <w:vMerge/>
            <w:tcBorders>
              <w:right w:val="single" w:sz="4" w:space="0" w:color="auto"/>
            </w:tcBorders>
          </w:tcPr>
          <w:p w14:paraId="0D6B83CA" w14:textId="77777777" w:rsidR="00902841" w:rsidRPr="00935D42" w:rsidRDefault="00902841" w:rsidP="000820C8">
            <w:pPr>
              <w:pStyle w:val="TableParagraph"/>
              <w:snapToGrid w:val="0"/>
              <w:spacing w:before="72" w:line="276" w:lineRule="auto"/>
              <w:rPr>
                <w:rFonts w:ascii="Times New Roman" w:eastAsia="標楷體" w:hAnsi="Times New Roman" w:cs="Times New Roman"/>
                <w:sz w:val="24"/>
                <w:lang w:eastAsia="zh-TW"/>
              </w:rPr>
            </w:pPr>
          </w:p>
        </w:tc>
        <w:tc>
          <w:tcPr>
            <w:tcW w:w="1983" w:type="pct"/>
            <w:tcBorders>
              <w:left w:val="single" w:sz="4" w:space="0" w:color="auto"/>
              <w:right w:val="single" w:sz="18" w:space="0" w:color="000000"/>
            </w:tcBorders>
            <w:shd w:val="clear" w:color="auto" w:fill="D9D9D9" w:themeFill="background1" w:themeFillShade="D9"/>
            <w:vAlign w:val="center"/>
          </w:tcPr>
          <w:p w14:paraId="70AB94F3" w14:textId="5BA50AB5" w:rsidR="00902841" w:rsidRPr="00935D42" w:rsidRDefault="00902841" w:rsidP="000820C8">
            <w:pPr>
              <w:pStyle w:val="TableParagraph"/>
              <w:snapToGrid w:val="0"/>
              <w:spacing w:line="276" w:lineRule="auto"/>
              <w:jc w:val="center"/>
              <w:rPr>
                <w:rFonts w:ascii="Times New Roman" w:eastAsia="標楷體" w:hAnsi="Times New Roman" w:cs="Times New Roman"/>
                <w:spacing w:val="-1"/>
                <w:sz w:val="24"/>
                <w:szCs w:val="24"/>
              </w:rPr>
            </w:pPr>
            <w:r w:rsidRPr="00935D42">
              <w:rPr>
                <w:rFonts w:ascii="Times New Roman" w:eastAsia="標楷體" w:hAnsi="Times New Roman" w:cs="Times New Roman"/>
                <w:spacing w:val="-1"/>
                <w:sz w:val="24"/>
                <w:szCs w:val="24"/>
              </w:rPr>
              <w:t>混成學習設計</w:t>
            </w:r>
          </w:p>
        </w:tc>
      </w:tr>
      <w:tr w:rsidR="00935D42" w:rsidRPr="00935D42" w14:paraId="10D7E5F0" w14:textId="77777777" w:rsidTr="006E0596">
        <w:trPr>
          <w:trHeight w:val="1614"/>
        </w:trPr>
        <w:tc>
          <w:tcPr>
            <w:tcW w:w="1170" w:type="pct"/>
            <w:gridSpan w:val="2"/>
            <w:vMerge/>
            <w:tcBorders>
              <w:left w:val="single" w:sz="18" w:space="0" w:color="000000"/>
            </w:tcBorders>
            <w:shd w:val="clear" w:color="auto" w:fill="D9D9D9"/>
            <w:vAlign w:val="center"/>
          </w:tcPr>
          <w:p w14:paraId="61960D52" w14:textId="77777777" w:rsidR="00902841" w:rsidRPr="00935D42" w:rsidRDefault="00902841" w:rsidP="000820C8">
            <w:pPr>
              <w:pStyle w:val="TableParagraph"/>
              <w:spacing w:line="276" w:lineRule="auto"/>
              <w:ind w:left="480" w:right="52"/>
              <w:jc w:val="center"/>
              <w:rPr>
                <w:rFonts w:ascii="Times New Roman" w:eastAsia="標楷體" w:hAnsi="Times New Roman" w:cs="Times New Roman"/>
                <w:sz w:val="24"/>
              </w:rPr>
            </w:pPr>
          </w:p>
        </w:tc>
        <w:tc>
          <w:tcPr>
            <w:tcW w:w="1847" w:type="pct"/>
            <w:gridSpan w:val="2"/>
            <w:vMerge/>
            <w:tcBorders>
              <w:right w:val="single" w:sz="4" w:space="0" w:color="auto"/>
            </w:tcBorders>
          </w:tcPr>
          <w:p w14:paraId="5489F86D" w14:textId="77777777" w:rsidR="00902841" w:rsidRPr="00935D42" w:rsidRDefault="00902841" w:rsidP="000820C8">
            <w:pPr>
              <w:pStyle w:val="TableParagraph"/>
              <w:snapToGrid w:val="0"/>
              <w:spacing w:before="72" w:line="276" w:lineRule="auto"/>
              <w:rPr>
                <w:rFonts w:ascii="Times New Roman" w:eastAsia="標楷體" w:hAnsi="Times New Roman" w:cs="Times New Roman"/>
                <w:sz w:val="24"/>
                <w:lang w:eastAsia="zh-TW"/>
              </w:rPr>
            </w:pPr>
          </w:p>
        </w:tc>
        <w:tc>
          <w:tcPr>
            <w:tcW w:w="1983" w:type="pct"/>
            <w:tcBorders>
              <w:left w:val="single" w:sz="4" w:space="0" w:color="auto"/>
              <w:right w:val="single" w:sz="18" w:space="0" w:color="000000"/>
            </w:tcBorders>
          </w:tcPr>
          <w:p w14:paraId="4C0C59A5" w14:textId="75C7350F" w:rsidR="000F143B" w:rsidRPr="00935D42" w:rsidRDefault="00FF1ADE" w:rsidP="000820C8">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sz w:val="24"/>
                <w:szCs w:val="24"/>
                <w:lang w:eastAsia="zh-TW"/>
              </w:rPr>
              <w:t>學生觀看完多媒體教材後，教師於課堂中帶領學生填寫學習單。</w:t>
            </w:r>
          </w:p>
        </w:tc>
      </w:tr>
      <w:tr w:rsidR="00935D42" w:rsidRPr="00935D42" w14:paraId="2428611F" w14:textId="77777777" w:rsidTr="006E0596">
        <w:trPr>
          <w:trHeight w:val="5301"/>
        </w:trPr>
        <w:tc>
          <w:tcPr>
            <w:tcW w:w="1170" w:type="pct"/>
            <w:gridSpan w:val="2"/>
            <w:tcBorders>
              <w:left w:val="single" w:sz="18" w:space="0" w:color="000000"/>
            </w:tcBorders>
            <w:shd w:val="clear" w:color="auto" w:fill="D9D9D9"/>
            <w:vAlign w:val="center"/>
          </w:tcPr>
          <w:p w14:paraId="459CD73E" w14:textId="77777777" w:rsidR="00902841" w:rsidRPr="00935D42" w:rsidRDefault="00902841" w:rsidP="00C11BB5">
            <w:pPr>
              <w:pStyle w:val="TableParagraph"/>
              <w:spacing w:before="63"/>
              <w:jc w:val="center"/>
              <w:rPr>
                <w:rFonts w:ascii="Times New Roman" w:eastAsia="標楷體" w:hAnsi="Times New Roman" w:cs="Times New Roman"/>
                <w:sz w:val="24"/>
                <w:lang w:eastAsia="zh-TW"/>
              </w:rPr>
            </w:pPr>
            <w:r w:rsidRPr="00935D42">
              <w:rPr>
                <w:rFonts w:ascii="Times New Roman" w:eastAsia="標楷體" w:hAnsi="Times New Roman" w:cs="Times New Roman"/>
                <w:sz w:val="24"/>
                <w:lang w:eastAsia="zh-TW"/>
              </w:rPr>
              <w:t>情境脈絡</w:t>
            </w:r>
          </w:p>
          <w:p w14:paraId="2CFA4210" w14:textId="033D4B39" w:rsidR="00902841" w:rsidRPr="00935D42" w:rsidRDefault="00017658" w:rsidP="00C11BB5">
            <w:pPr>
              <w:pStyle w:val="TableParagraph"/>
              <w:spacing w:before="63"/>
              <w:jc w:val="center"/>
              <w:rPr>
                <w:rFonts w:ascii="Times New Roman" w:eastAsia="標楷體" w:hAnsi="Times New Roman" w:cs="Times New Roman"/>
                <w:sz w:val="24"/>
                <w:lang w:eastAsia="zh-TW"/>
              </w:rPr>
            </w:pPr>
            <w:r w:rsidRPr="00935D42">
              <w:rPr>
                <w:rFonts w:ascii="Times New Roman" w:eastAsia="標楷體" w:hAnsi="Times New Roman" w:cs="Times New Roman"/>
                <w:sz w:val="24"/>
                <w:lang w:eastAsia="zh-TW"/>
              </w:rPr>
              <w:t>（</w:t>
            </w:r>
            <w:r w:rsidR="00902841" w:rsidRPr="00935D42">
              <w:rPr>
                <w:rFonts w:ascii="Times New Roman" w:eastAsia="標楷體" w:hAnsi="Times New Roman" w:cs="Times New Roman"/>
                <w:sz w:val="24"/>
                <w:lang w:eastAsia="zh-TW"/>
              </w:rPr>
              <w:t>生活</w:t>
            </w:r>
            <w:r w:rsidR="00902841" w:rsidRPr="00935D42">
              <w:rPr>
                <w:rFonts w:ascii="Times New Roman" w:eastAsia="標楷體" w:hAnsi="Times New Roman" w:cs="Times New Roman"/>
                <w:b/>
                <w:sz w:val="24"/>
                <w:lang w:eastAsia="zh-TW"/>
              </w:rPr>
              <w:t>/</w:t>
            </w:r>
            <w:r w:rsidR="00902841" w:rsidRPr="00935D42">
              <w:rPr>
                <w:rFonts w:ascii="Times New Roman" w:eastAsia="標楷體" w:hAnsi="Times New Roman" w:cs="Times New Roman"/>
                <w:sz w:val="24"/>
                <w:lang w:eastAsia="zh-TW"/>
              </w:rPr>
              <w:t>時事</w:t>
            </w:r>
            <w:r w:rsidR="00902841" w:rsidRPr="00935D42">
              <w:rPr>
                <w:rFonts w:ascii="Times New Roman" w:eastAsia="標楷體" w:hAnsi="Times New Roman" w:cs="Times New Roman"/>
                <w:b/>
                <w:sz w:val="24"/>
                <w:lang w:eastAsia="zh-TW"/>
              </w:rPr>
              <w:t>/</w:t>
            </w:r>
            <w:r w:rsidR="00902841" w:rsidRPr="00935D42">
              <w:rPr>
                <w:rFonts w:ascii="Times New Roman" w:eastAsia="標楷體" w:hAnsi="Times New Roman" w:cs="Times New Roman"/>
                <w:sz w:val="24"/>
                <w:lang w:eastAsia="zh-TW"/>
              </w:rPr>
              <w:t>議題</w:t>
            </w:r>
            <w:r w:rsidR="00902841" w:rsidRPr="00935D42">
              <w:rPr>
                <w:rFonts w:ascii="Times New Roman" w:eastAsia="標楷體" w:hAnsi="Times New Roman" w:cs="Times New Roman"/>
                <w:b/>
                <w:sz w:val="24"/>
                <w:lang w:eastAsia="zh-TW"/>
              </w:rPr>
              <w:t>/</w:t>
            </w:r>
            <w:r w:rsidR="00902841" w:rsidRPr="00935D42">
              <w:rPr>
                <w:rFonts w:ascii="Times New Roman" w:eastAsia="標楷體" w:hAnsi="Times New Roman" w:cs="Times New Roman"/>
                <w:sz w:val="24"/>
                <w:lang w:eastAsia="zh-TW"/>
              </w:rPr>
              <w:t>學術</w:t>
            </w:r>
            <w:r w:rsidR="00902841" w:rsidRPr="00935D42">
              <w:rPr>
                <w:rFonts w:ascii="Times New Roman" w:eastAsia="標楷體" w:hAnsi="Times New Roman" w:cs="Times New Roman"/>
                <w:b/>
                <w:sz w:val="24"/>
                <w:lang w:eastAsia="zh-TW"/>
              </w:rPr>
              <w:t>..</w:t>
            </w:r>
            <w:r w:rsidRPr="00935D42">
              <w:rPr>
                <w:rFonts w:ascii="Times New Roman" w:eastAsia="標楷體" w:hAnsi="Times New Roman" w:cs="Times New Roman"/>
                <w:sz w:val="24"/>
                <w:lang w:eastAsia="zh-TW"/>
              </w:rPr>
              <w:t>）</w:t>
            </w:r>
          </w:p>
        </w:tc>
        <w:tc>
          <w:tcPr>
            <w:tcW w:w="3830" w:type="pct"/>
            <w:gridSpan w:val="3"/>
            <w:tcBorders>
              <w:right w:val="single" w:sz="18" w:space="0" w:color="000000"/>
            </w:tcBorders>
            <w:vAlign w:val="center"/>
          </w:tcPr>
          <w:p w14:paraId="6912C1A5" w14:textId="2D50F6CA" w:rsidR="003157D3" w:rsidRPr="00935D42" w:rsidRDefault="003157D3" w:rsidP="003157D3">
            <w:pPr>
              <w:rPr>
                <w:lang w:eastAsia="zh-TW"/>
              </w:rPr>
            </w:pPr>
            <w:bookmarkStart w:id="0" w:name="_Hlk198216033"/>
            <w:r w:rsidRPr="00935D42">
              <w:rPr>
                <w:noProof/>
              </w:rPr>
              <mc:AlternateContent>
                <mc:Choice Requires="wps">
                  <w:drawing>
                    <wp:anchor distT="0" distB="0" distL="114300" distR="114300" simplePos="0" relativeHeight="251659264" behindDoc="0" locked="0" layoutInCell="1" allowOverlap="1" wp14:anchorId="0F9BB761" wp14:editId="63D6AEF2">
                      <wp:simplePos x="0" y="0"/>
                      <wp:positionH relativeFrom="column">
                        <wp:posOffset>3241040</wp:posOffset>
                      </wp:positionH>
                      <wp:positionV relativeFrom="paragraph">
                        <wp:posOffset>2860675</wp:posOffset>
                      </wp:positionV>
                      <wp:extent cx="1029335" cy="1430020"/>
                      <wp:effectExtent l="0" t="0" r="37465" b="0"/>
                      <wp:wrapSquare wrapText="bothSides"/>
                      <wp:docPr id="26" name="手繪多邊形: 圖案 26"/>
                      <wp:cNvGraphicFramePr/>
                      <a:graphic xmlns:a="http://schemas.openxmlformats.org/drawingml/2006/main">
                        <a:graphicData uri="http://schemas.microsoft.com/office/word/2010/wordprocessingShape">
                          <wps:wsp>
                            <wps:cNvSpPr/>
                            <wps:spPr>
                              <a:xfrm rot="20467748">
                                <a:off x="0" y="0"/>
                                <a:ext cx="1029335" cy="1430020"/>
                              </a:xfrm>
                              <a:custGeom>
                                <a:avLst/>
                                <a:gdLst/>
                                <a:ahLst/>
                                <a:cxnLst/>
                                <a:rect l="l" t="t" r="r" b="b"/>
                                <a:pathLst>
                                  <a:path w="120000" h="120000" extrusionOk="0">
                                    <a:moveTo>
                                      <a:pt x="2438" y="64430"/>
                                    </a:moveTo>
                                    <a:lnTo>
                                      <a:pt x="5830" y="64169"/>
                                    </a:lnTo>
                                    <a:cubicBezTo>
                                      <a:pt x="7594" y="87305"/>
                                      <a:pt x="23721" y="106792"/>
                                      <a:pt x="46039" y="112754"/>
                                    </a:cubicBezTo>
                                    <a:cubicBezTo>
                                      <a:pt x="68357" y="118717"/>
                                      <a:pt x="91988" y="109852"/>
                                      <a:pt x="104955" y="90652"/>
                                    </a:cubicBezTo>
                                    <a:lnTo>
                                      <a:pt x="102985" y="89584"/>
                                    </a:lnTo>
                                    <a:lnTo>
                                      <a:pt x="109296" y="86718"/>
                                    </a:lnTo>
                                    <a:lnTo>
                                      <a:pt x="109889" y="93325"/>
                                    </a:lnTo>
                                    <a:lnTo>
                                      <a:pt x="107918" y="92257"/>
                                    </a:lnTo>
                                    <a:lnTo>
                                      <a:pt x="107918" y="92257"/>
                                    </a:lnTo>
                                    <a:cubicBezTo>
                                      <a:pt x="94205" y="112701"/>
                                      <a:pt x="69073" y="122201"/>
                                      <a:pt x="45298" y="115929"/>
                                    </a:cubicBezTo>
                                    <a:cubicBezTo>
                                      <a:pt x="21522" y="109656"/>
                                      <a:pt x="4321" y="88988"/>
                                      <a:pt x="2438" y="64430"/>
                                    </a:cubicBezTo>
                                    <a:close/>
                                  </a:path>
                                </a:pathLst>
                              </a:custGeom>
                              <a:solidFill>
                                <a:srgbClr val="A8A8A8"/>
                              </a:solidFill>
                              <a:ln>
                                <a:noFill/>
                              </a:ln>
                            </wps:spPr>
                            <wps:txbx>
                              <w:txbxContent>
                                <w:p w14:paraId="6A223E7B" w14:textId="77777777" w:rsidR="003157D3" w:rsidRPr="007135D5" w:rsidRDefault="003157D3" w:rsidP="003157D3">
                                  <w:pPr>
                                    <w:textDirection w:val="btLr"/>
                                    <w:rPr>
                                      <w:rFonts w:ascii="標楷體" w:eastAsia="標楷體" w:hAnsi="標楷體"/>
                                    </w:rPr>
                                  </w:pPr>
                                </w:p>
                              </w:txbxContent>
                            </wps:txbx>
                            <wps:bodyPr spcFirstLastPara="1" wrap="square" lIns="91425" tIns="91425" rIns="91425" bIns="91425" anchor="ctr" anchorCtr="0">
                              <a:noAutofit/>
                            </wps:bodyPr>
                          </wps:wsp>
                        </a:graphicData>
                      </a:graphic>
                    </wp:anchor>
                  </w:drawing>
                </mc:Choice>
                <mc:Fallback>
                  <w:pict>
                    <v:shape w14:anchorId="0F9BB761" id="手繪多邊形: 圖案 26" o:spid="_x0000_s1026" style="position:absolute;margin-left:255.2pt;margin-top:225.25pt;width:81.05pt;height:112.6pt;rotation:-1236721fd;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" adj="-11796480,,5400" path="m2438,64430r3392,-261c7594,87305,23721,106792,46039,112754v22318,5963,45949,-2902,58916,-22102l102985,89584r6311,-2866l109889,93325r-1971,-1068l107918,92257c94205,112701,69073,122201,45298,115929,21522,109656,4321,88988,2438,64430xe" fillcolor="#a8a8a8" stroked="f">
                      <v:stroke joinstyle="miter"/>
                      <v:formulas/>
                      <v:path arrowok="t" o:extrusionok="f" o:connecttype="custom" textboxrect="0,0,120000,120000"/>
                      <v:textbox inset="2.53958mm,2.53958mm,2.53958mm,2.53958mm">
                        <w:txbxContent>
                          <w:p w14:paraId="6A223E7B" w14:textId="77777777" w:rsidR="003157D3" w:rsidRPr="007135D5" w:rsidRDefault="003157D3" w:rsidP="003157D3">
                            <w:pPr>
                              <w:textDirection w:val="btLr"/>
                              <w:rPr>
                                <w:rFonts w:ascii="標楷體" w:eastAsia="標楷體" w:hAnsi="標楷體"/>
                              </w:rPr>
                            </w:pPr>
                          </w:p>
                        </w:txbxContent>
                      </v:textbox>
                      <w10:wrap type="square"/>
                    </v:shape>
                  </w:pict>
                </mc:Fallback>
              </mc:AlternateContent>
            </w:r>
            <w:r w:rsidRPr="00935D42">
              <w:rPr>
                <w:noProof/>
              </w:rPr>
              <mc:AlternateContent>
                <mc:Choice Requires="wps">
                  <w:drawing>
                    <wp:anchor distT="0" distB="0" distL="114300" distR="114300" simplePos="0" relativeHeight="251664384" behindDoc="0" locked="0" layoutInCell="1" allowOverlap="1" wp14:anchorId="03814E6B" wp14:editId="092B21C8">
                      <wp:simplePos x="0" y="0"/>
                      <wp:positionH relativeFrom="column">
                        <wp:posOffset>1934845</wp:posOffset>
                      </wp:positionH>
                      <wp:positionV relativeFrom="paragraph">
                        <wp:posOffset>220980</wp:posOffset>
                      </wp:positionV>
                      <wp:extent cx="1231549" cy="1633959"/>
                      <wp:effectExtent l="0" t="0" r="0" b="0"/>
                      <wp:wrapSquare wrapText="bothSides"/>
                      <wp:docPr id="31" name="手繪多邊形: 圖案 31"/>
                      <wp:cNvGraphicFramePr/>
                      <a:graphic xmlns:a="http://schemas.openxmlformats.org/drawingml/2006/main">
                        <a:graphicData uri="http://schemas.microsoft.com/office/word/2010/wordprocessingShape">
                          <wps:wsp>
                            <wps:cNvSpPr/>
                            <wps:spPr>
                              <a:xfrm>
                                <a:off x="0" y="0"/>
                                <a:ext cx="1231549" cy="1633959"/>
                              </a:xfrm>
                              <a:custGeom>
                                <a:avLst/>
                                <a:gdLst/>
                                <a:ahLst/>
                                <a:cxnLst/>
                                <a:rect l="l" t="t" r="r" b="b"/>
                                <a:pathLst>
                                  <a:path w="120000" h="120000" extrusionOk="0">
                                    <a:moveTo>
                                      <a:pt x="9588" y="31371"/>
                                    </a:moveTo>
                                    <a:lnTo>
                                      <a:pt x="9588" y="31371"/>
                                    </a:lnTo>
                                    <a:cubicBezTo>
                                      <a:pt x="19445" y="14015"/>
                                      <a:pt x="37537" y="2949"/>
                                      <a:pt x="57479" y="2081"/>
                                    </a:cubicBezTo>
                                    <a:cubicBezTo>
                                      <a:pt x="77420" y="1213"/>
                                      <a:pt x="96406" y="10664"/>
                                      <a:pt x="107734" y="27099"/>
                                    </a:cubicBezTo>
                                    <a:lnTo>
                                      <a:pt x="109490" y="26101"/>
                                    </a:lnTo>
                                    <a:lnTo>
                                      <a:pt x="109090" y="32122"/>
                                    </a:lnTo>
                                    <a:lnTo>
                                      <a:pt x="103323" y="29604"/>
                                    </a:lnTo>
                                    <a:lnTo>
                                      <a:pt x="105080" y="28606"/>
                                    </a:lnTo>
                                    <a:lnTo>
                                      <a:pt x="105080" y="28606"/>
                                    </a:lnTo>
                                    <a:cubicBezTo>
                                      <a:pt x="94298" y="13124"/>
                                      <a:pt x="76325" y="4258"/>
                                      <a:pt x="57478" y="5124"/>
                                    </a:cubicBezTo>
                                    <a:cubicBezTo>
                                      <a:pt x="38632" y="5990"/>
                                      <a:pt x="21548" y="16467"/>
                                      <a:pt x="12231" y="32872"/>
                                    </a:cubicBezTo>
                                    <a:close/>
                                  </a:path>
                                </a:pathLst>
                              </a:custGeom>
                              <a:solidFill>
                                <a:srgbClr val="A8A8A8"/>
                              </a:solidFill>
                              <a:ln>
                                <a:noFill/>
                              </a:ln>
                            </wps:spPr>
                            <wps:txbx>
                              <w:txbxContent>
                                <w:p w14:paraId="20959DD8" w14:textId="77777777" w:rsidR="003157D3" w:rsidRPr="007135D5" w:rsidRDefault="003157D3" w:rsidP="003157D3">
                                  <w:pPr>
                                    <w:textDirection w:val="btLr"/>
                                    <w:rPr>
                                      <w:rFonts w:ascii="標楷體" w:eastAsia="標楷體" w:hAnsi="標楷體"/>
                                    </w:rPr>
                                  </w:pPr>
                                </w:p>
                              </w:txbxContent>
                            </wps:txbx>
                            <wps:bodyPr spcFirstLastPara="1" wrap="square" lIns="91425" tIns="91425" rIns="91425" bIns="91425" anchor="ctr" anchorCtr="0">
                              <a:noAutofit/>
                            </wps:bodyPr>
                          </wps:wsp>
                        </a:graphicData>
                      </a:graphic>
                    </wp:anchor>
                  </w:drawing>
                </mc:Choice>
                <mc:Fallback>
                  <w:pict>
                    <v:shape w14:anchorId="03814E6B" id="手繪多邊形: 圖案 31" o:spid="_x0000_s1027" style="position:absolute;margin-left:152.35pt;margin-top:17.4pt;width:96.95pt;height:128.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" adj="-11796480,,5400" path="m9588,31371r,c19445,14015,37537,2949,57479,2081v19941,-868,38927,8583,50255,25018l109490,26101r-400,6021l103323,29604r1757,-998l105080,28606c94298,13124,76325,4258,57478,5124,38632,5990,21548,16467,12231,32872l9588,31371xe" fillcolor="#a8a8a8" stroked="f">
                      <v:stroke joinstyle="miter"/>
                      <v:formulas/>
                      <v:path arrowok="t" o:extrusionok="f" o:connecttype="custom" textboxrect="0,0,120000,120000"/>
                      <v:textbox inset="2.53958mm,2.53958mm,2.53958mm,2.53958mm">
                        <w:txbxContent>
                          <w:p w14:paraId="20959DD8" w14:textId="77777777" w:rsidR="003157D3" w:rsidRPr="007135D5" w:rsidRDefault="003157D3" w:rsidP="003157D3">
                            <w:pPr>
                              <w:textDirection w:val="btLr"/>
                              <w:rPr>
                                <w:rFonts w:ascii="標楷體" w:eastAsia="標楷體" w:hAnsi="標楷體"/>
                              </w:rPr>
                            </w:pPr>
                          </w:p>
                        </w:txbxContent>
                      </v:textbox>
                      <w10:wrap type="square"/>
                    </v:shape>
                  </w:pict>
                </mc:Fallback>
              </mc:AlternateContent>
            </w:r>
            <w:r w:rsidRPr="00935D42">
              <w:rPr>
                <w:noProof/>
              </w:rPr>
              <mc:AlternateContent>
                <mc:Choice Requires="wps">
                  <w:drawing>
                    <wp:anchor distT="0" distB="0" distL="114300" distR="114300" simplePos="0" relativeHeight="251661312" behindDoc="0" locked="0" layoutInCell="1" allowOverlap="1" wp14:anchorId="23A559F4" wp14:editId="1978996B">
                      <wp:simplePos x="0" y="0"/>
                      <wp:positionH relativeFrom="column">
                        <wp:posOffset>660401</wp:posOffset>
                      </wp:positionH>
                      <wp:positionV relativeFrom="paragraph">
                        <wp:posOffset>2787015</wp:posOffset>
                      </wp:positionV>
                      <wp:extent cx="1100104" cy="1351754"/>
                      <wp:effectExtent l="0" t="0" r="0" b="0"/>
                      <wp:wrapSquare wrapText="bothSides"/>
                      <wp:docPr id="28" name="手繪多邊形: 圖案 28"/>
                      <wp:cNvGraphicFramePr/>
                      <a:graphic xmlns:a="http://schemas.openxmlformats.org/drawingml/2006/main">
                        <a:graphicData uri="http://schemas.microsoft.com/office/word/2010/wordprocessingShape">
                          <wps:wsp>
                            <wps:cNvSpPr/>
                            <wps:spPr>
                              <a:xfrm rot="20979501">
                                <a:off x="0" y="0"/>
                                <a:ext cx="1100104" cy="1351754"/>
                              </a:xfrm>
                              <a:custGeom>
                                <a:avLst/>
                                <a:gdLst/>
                                <a:ahLst/>
                                <a:cxnLst/>
                                <a:rect l="l" t="t" r="r" b="b"/>
                                <a:pathLst>
                                  <a:path w="120000" h="120000" extrusionOk="0">
                                    <a:moveTo>
                                      <a:pt x="4740" y="77231"/>
                                    </a:moveTo>
                                    <a:lnTo>
                                      <a:pt x="7772" y="76285"/>
                                    </a:lnTo>
                                    <a:lnTo>
                                      <a:pt x="7772" y="76285"/>
                                    </a:lnTo>
                                    <a:cubicBezTo>
                                      <a:pt x="13877" y="95567"/>
                                      <a:pt x="30262" y="109891"/>
                                      <a:pt x="50306" y="113470"/>
                                    </a:cubicBezTo>
                                    <a:cubicBezTo>
                                      <a:pt x="70350" y="117049"/>
                                      <a:pt x="90739" y="109290"/>
                                      <a:pt x="103233" y="93330"/>
                                    </a:cubicBezTo>
                                    <a:lnTo>
                                      <a:pt x="101428" y="92223"/>
                                    </a:lnTo>
                                    <a:lnTo>
                                      <a:pt x="107952" y="89391"/>
                                    </a:lnTo>
                                    <a:lnTo>
                                      <a:pt x="107824" y="96144"/>
                                    </a:lnTo>
                                    <a:lnTo>
                                      <a:pt x="106017" y="95036"/>
                                    </a:lnTo>
                                    <a:lnTo>
                                      <a:pt x="106017" y="95036"/>
                                    </a:lnTo>
                                    <a:cubicBezTo>
                                      <a:pt x="92885" y="112186"/>
                                      <a:pt x="71257" y="120602"/>
                                      <a:pt x="49946" y="116855"/>
                                    </a:cubicBezTo>
                                    <a:cubicBezTo>
                                      <a:pt x="28636" y="113108"/>
                                      <a:pt x="11199" y="97825"/>
                                      <a:pt x="4740" y="77231"/>
                                    </a:cubicBezTo>
                                    <a:close/>
                                  </a:path>
                                </a:pathLst>
                              </a:custGeom>
                              <a:solidFill>
                                <a:srgbClr val="A8A8A8"/>
                              </a:solidFill>
                              <a:ln>
                                <a:noFill/>
                              </a:ln>
                            </wps:spPr>
                            <wps:txbx>
                              <w:txbxContent>
                                <w:p w14:paraId="5CD5B547" w14:textId="77777777" w:rsidR="003157D3" w:rsidRPr="007135D5" w:rsidRDefault="003157D3" w:rsidP="003157D3">
                                  <w:pPr>
                                    <w:textDirection w:val="btLr"/>
                                    <w:rPr>
                                      <w:rFonts w:ascii="標楷體" w:eastAsia="標楷體" w:hAnsi="標楷體"/>
                                    </w:rPr>
                                  </w:pPr>
                                </w:p>
                              </w:txbxContent>
                            </wps:txbx>
                            <wps:bodyPr spcFirstLastPara="1" wrap="square" lIns="91425" tIns="91425" rIns="91425" bIns="91425" anchor="ctr" anchorCtr="0">
                              <a:noAutofit/>
                            </wps:bodyPr>
                          </wps:wsp>
                        </a:graphicData>
                      </a:graphic>
                    </wp:anchor>
                  </w:drawing>
                </mc:Choice>
                <mc:Fallback>
                  <w:pict>
                    <v:shape w14:anchorId="23A559F4" id="手繪多邊形: 圖案 28" o:spid="_x0000_s1028" style="position:absolute;margin-left:52pt;margin-top:219.45pt;width:86.6pt;height:106.45pt;rotation:-677750fd;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" adj="-11796480,,5400" path="m4740,77231r3032,-946l7772,76285v6105,19282,22490,33606,42534,37185c70350,117049,90739,109290,103233,93330r-1805,-1107l107952,89391r-128,6753l106017,95036r,c92885,112186,71257,120602,49946,116855,28636,113108,11199,97825,4740,77231xe" fillcolor="#a8a8a8" stroked="f">
                      <v:stroke joinstyle="miter"/>
                      <v:formulas/>
                      <v:path arrowok="t" o:extrusionok="f" o:connecttype="custom" textboxrect="0,0,120000,120000"/>
                      <v:textbox inset="2.53958mm,2.53958mm,2.53958mm,2.53958mm">
                        <w:txbxContent>
                          <w:p w14:paraId="5CD5B547" w14:textId="77777777" w:rsidR="003157D3" w:rsidRPr="007135D5" w:rsidRDefault="003157D3" w:rsidP="003157D3">
                            <w:pPr>
                              <w:textDirection w:val="btLr"/>
                              <w:rPr>
                                <w:rFonts w:ascii="標楷體" w:eastAsia="標楷體" w:hAnsi="標楷體"/>
                              </w:rPr>
                            </w:pPr>
                          </w:p>
                        </w:txbxContent>
                      </v:textbox>
                      <w10:wrap type="square"/>
                    </v:shape>
                  </w:pict>
                </mc:Fallback>
              </mc:AlternateContent>
            </w:r>
            <w:r w:rsidRPr="00935D42">
              <w:rPr>
                <w:noProof/>
              </w:rPr>
              <mc:AlternateContent>
                <mc:Choice Requires="wps">
                  <w:drawing>
                    <wp:anchor distT="0" distB="0" distL="114300" distR="114300" simplePos="0" relativeHeight="251660288" behindDoc="0" locked="0" layoutInCell="1" allowOverlap="1" wp14:anchorId="42A2650E" wp14:editId="23771B3B">
                      <wp:simplePos x="0" y="0"/>
                      <wp:positionH relativeFrom="margin">
                        <wp:align>left</wp:align>
                      </wp:positionH>
                      <wp:positionV relativeFrom="paragraph">
                        <wp:posOffset>678180</wp:posOffset>
                      </wp:positionV>
                      <wp:extent cx="972000" cy="2987040"/>
                      <wp:effectExtent l="0" t="0" r="19050" b="22860"/>
                      <wp:wrapSquare wrapText="bothSides"/>
                      <wp:docPr id="27" name="矩形: 圓角 27"/>
                      <wp:cNvGraphicFramePr/>
                      <a:graphic xmlns:a="http://schemas.openxmlformats.org/drawingml/2006/main">
                        <a:graphicData uri="http://schemas.microsoft.com/office/word/2010/wordprocessingShape">
                          <wps:wsp>
                            <wps:cNvSpPr/>
                            <wps:spPr>
                              <a:xfrm>
                                <a:off x="0" y="0"/>
                                <a:ext cx="972000" cy="2987040"/>
                              </a:xfrm>
                              <a:prstGeom prst="roundRect">
                                <a:avLst>
                                  <a:gd name="adj" fmla="val 100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25CFB134" w14:textId="7532DDD8" w:rsidR="003157D3" w:rsidRPr="00234714" w:rsidRDefault="00DC1BBF" w:rsidP="003157D3">
                                  <w:pPr>
                                    <w:contextualSpacing/>
                                    <w:jc w:val="both"/>
                                    <w:textDirection w:val="btLr"/>
                                    <w:rPr>
                                      <w:rFonts w:ascii="標楷體" w:eastAsia="標楷體" w:hAnsi="標楷體"/>
                                      <w:sz w:val="22"/>
                                      <w:szCs w:val="20"/>
                                    </w:rPr>
                                  </w:pPr>
                                  <w:r w:rsidRPr="00DC1BBF">
                                    <w:rPr>
                                      <w:rFonts w:ascii="標楷體" w:eastAsia="標楷體" w:hAnsi="標楷體"/>
                                      <w:sz w:val="22"/>
                                      <w:szCs w:val="20"/>
                                    </w:rPr>
                                    <w:t>教師提問學生是否有過「在遊戲或社群上認識網友並被邀約見面」的經驗，引發對網路交友潛在風險的關注。</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2A2650E" id="矩形: 圓角 27" o:spid="_x0000_s1029" style="position:absolute;margin-left:0;margin-top:53.4pt;width:76.55pt;height:235.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" fillcolor="#cacaca" strokecolor="black [3200]" strokeweight="1pt">
                      <v:fill opacity="58853f"/>
                      <v:stroke startarrowwidth="narrow" startarrowlength="short" endarrowwidth="narrow" endarrowlength="short" joinstyle="miter"/>
                      <v:textbox inset="2.53958mm,2.53958mm,2.53958mm,2.53958mm">
                        <w:txbxContent>
                          <w:p w14:paraId="25CFB134" w14:textId="7532DDD8" w:rsidR="003157D3" w:rsidRPr="00234714" w:rsidRDefault="00DC1BBF" w:rsidP="003157D3">
                            <w:pPr>
                              <w:contextualSpacing/>
                              <w:jc w:val="both"/>
                              <w:textDirection w:val="btLr"/>
                              <w:rPr>
                                <w:rFonts w:ascii="標楷體" w:eastAsia="標楷體" w:hAnsi="標楷體"/>
                                <w:sz w:val="22"/>
                                <w:szCs w:val="20"/>
                              </w:rPr>
                            </w:pPr>
                            <w:r w:rsidRPr="00DC1BBF">
                              <w:rPr>
                                <w:rFonts w:ascii="標楷體" w:eastAsia="標楷體" w:hAnsi="標楷體"/>
                                <w:sz w:val="22"/>
                                <w:szCs w:val="20"/>
                              </w:rPr>
                              <w:t>教師提問學生是否有過「在遊戲或社群上認識網友並被邀約見面」的經驗，引發對網路交友潛在風險的關注。</w:t>
                            </w:r>
                          </w:p>
                        </w:txbxContent>
                      </v:textbox>
                      <w10:wrap type="square" anchorx="margin"/>
                    </v:roundrect>
                  </w:pict>
                </mc:Fallback>
              </mc:AlternateContent>
            </w:r>
          </w:p>
          <w:bookmarkEnd w:id="0"/>
          <w:p w14:paraId="48DEBDE9" w14:textId="021744B7" w:rsidR="00902841" w:rsidRPr="00935D42" w:rsidRDefault="00F60101" w:rsidP="00C11BB5">
            <w:pPr>
              <w:pStyle w:val="TableParagraph"/>
              <w:spacing w:before="72"/>
              <w:jc w:val="center"/>
              <w:rPr>
                <w:rFonts w:ascii="Times New Roman" w:eastAsia="標楷體" w:hAnsi="Times New Roman" w:cs="Times New Roman"/>
                <w:sz w:val="24"/>
                <w:lang w:eastAsia="zh-TW"/>
              </w:rPr>
            </w:pPr>
            <w:r w:rsidRPr="00935D42">
              <w:rPr>
                <w:noProof/>
                <w:lang w:eastAsia="zh-TW"/>
              </w:rPr>
              <mc:AlternateContent>
                <mc:Choice Requires="wps">
                  <w:drawing>
                    <wp:anchor distT="0" distB="0" distL="114300" distR="114300" simplePos="0" relativeHeight="251665408" behindDoc="0" locked="0" layoutInCell="1" allowOverlap="1" wp14:anchorId="2CE6C05C" wp14:editId="3FBED4D2">
                      <wp:simplePos x="0" y="0"/>
                      <wp:positionH relativeFrom="column">
                        <wp:posOffset>1238885</wp:posOffset>
                      </wp:positionH>
                      <wp:positionV relativeFrom="paragraph">
                        <wp:posOffset>520065</wp:posOffset>
                      </wp:positionV>
                      <wp:extent cx="946150" cy="641350"/>
                      <wp:effectExtent l="0" t="0" r="25400" b="25400"/>
                      <wp:wrapSquare wrapText="bothSides"/>
                      <wp:docPr id="32" name="矩形: 圓角 32"/>
                      <wp:cNvGraphicFramePr/>
                      <a:graphic xmlns:a="http://schemas.openxmlformats.org/drawingml/2006/main">
                        <a:graphicData uri="http://schemas.microsoft.com/office/word/2010/wordprocessingShape">
                          <wps:wsp>
                            <wps:cNvSpPr/>
                            <wps:spPr>
                              <a:xfrm>
                                <a:off x="0" y="0"/>
                                <a:ext cx="946150" cy="64135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7591CBFC" w14:textId="183B64F6" w:rsidR="003157D3" w:rsidRPr="00A4624C" w:rsidRDefault="00F60101" w:rsidP="003157D3">
                                  <w:pPr>
                                    <w:spacing w:line="300" w:lineRule="exact"/>
                                    <w:jc w:val="center"/>
                                    <w:textDirection w:val="btLr"/>
                                    <w:rPr>
                                      <w:rFonts w:ascii="標楷體" w:eastAsia="標楷體" w:hAnsi="標楷體"/>
                                      <w:sz w:val="22"/>
                                      <w:szCs w:val="20"/>
                                    </w:rPr>
                                  </w:pPr>
                                  <w:r w:rsidRPr="00DA53E6">
                                    <w:rPr>
                                      <w:rFonts w:ascii="標楷體" w:eastAsia="標楷體" w:hAnsi="標楷體" w:hint="eastAsia"/>
                                      <w:sz w:val="22"/>
                                      <w:szCs w:val="20"/>
                                    </w:rPr>
                                    <w:t>情境劇</w:t>
                                  </w:r>
                                  <w:r w:rsidR="003157D3" w:rsidRPr="00DA53E6">
                                    <w:rPr>
                                      <w:rFonts w:ascii="標楷體" w:eastAsia="標楷體" w:hAnsi="標楷體" w:hint="eastAsia"/>
                                      <w:sz w:val="22"/>
                                      <w:szCs w:val="20"/>
                                    </w:rPr>
                                    <w:t>播放</w:t>
                                  </w:r>
                                </w:p>
                                <w:p w14:paraId="754B830C" w14:textId="77777777" w:rsidR="003157D3" w:rsidRPr="00A4624C" w:rsidRDefault="003157D3" w:rsidP="003157D3">
                                  <w:pPr>
                                    <w:spacing w:line="300" w:lineRule="exact"/>
                                    <w:jc w:val="center"/>
                                    <w:textDirection w:val="btLr"/>
                                    <w:rPr>
                                      <w:rFonts w:ascii="標楷體" w:eastAsia="標楷體" w:hAnsi="標楷體"/>
                                      <w:sz w:val="22"/>
                                      <w:szCs w:val="20"/>
                                    </w:rPr>
                                  </w:pPr>
                                  <w:r w:rsidRPr="00A4624C">
                                    <w:rPr>
                                      <w:rFonts w:ascii="標楷體" w:eastAsia="標楷體" w:hAnsi="標楷體" w:hint="eastAsia"/>
                                      <w:sz w:val="22"/>
                                      <w:szCs w:val="20"/>
                                    </w:rPr>
                                    <w:t>1</w:t>
                                  </w:r>
                                  <w:r>
                                    <w:rPr>
                                      <w:rFonts w:ascii="標楷體" w:eastAsia="標楷體" w:hAnsi="標楷體"/>
                                      <w:sz w:val="22"/>
                                      <w:szCs w:val="20"/>
                                    </w:rPr>
                                    <w:t>0</w:t>
                                  </w:r>
                                  <w:r w:rsidRPr="00A4624C">
                                    <w:rPr>
                                      <w:rFonts w:ascii="標楷體" w:eastAsia="標楷體" w:hAnsi="標楷體" w:hint="eastAsia"/>
                                      <w:sz w:val="22"/>
                                      <w:szCs w:val="20"/>
                                    </w:rPr>
                                    <w:t>分鐘</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CE6C05C" id="矩形: 圓角 32" o:spid="_x0000_s1030" style="position:absolute;left:0;text-align:left;margin-left:97.55pt;margin-top:40.95pt;width:74.5pt;height: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" fillcolor="white [3201]" strokecolor="black [3200]" strokeweight="1pt">
                      <v:stroke startarrowwidth="narrow" startarrowlength="short" endarrowwidth="narrow" endarrowlength="short" joinstyle="miter"/>
                      <v:textbox inset="2.53958mm,2.53958mm,2.53958mm,2.53958mm">
                        <w:txbxContent>
                          <w:p w14:paraId="7591CBFC" w14:textId="183B64F6" w:rsidR="003157D3" w:rsidRPr="00A4624C" w:rsidRDefault="00F60101" w:rsidP="003157D3">
                            <w:pPr>
                              <w:spacing w:line="300" w:lineRule="exact"/>
                              <w:jc w:val="center"/>
                              <w:textDirection w:val="btLr"/>
                              <w:rPr>
                                <w:rFonts w:ascii="標楷體" w:eastAsia="標楷體" w:hAnsi="標楷體"/>
                                <w:sz w:val="22"/>
                                <w:szCs w:val="20"/>
                              </w:rPr>
                            </w:pPr>
                            <w:r w:rsidRPr="00DA53E6">
                              <w:rPr>
                                <w:rFonts w:ascii="標楷體" w:eastAsia="標楷體" w:hAnsi="標楷體" w:hint="eastAsia"/>
                                <w:sz w:val="22"/>
                                <w:szCs w:val="20"/>
                              </w:rPr>
                              <w:t>情境劇</w:t>
                            </w:r>
                            <w:r w:rsidR="003157D3" w:rsidRPr="00DA53E6">
                              <w:rPr>
                                <w:rFonts w:ascii="標楷體" w:eastAsia="標楷體" w:hAnsi="標楷體" w:hint="eastAsia"/>
                                <w:sz w:val="22"/>
                                <w:szCs w:val="20"/>
                              </w:rPr>
                              <w:t>播放</w:t>
                            </w:r>
                          </w:p>
                          <w:p w14:paraId="754B830C" w14:textId="77777777" w:rsidR="003157D3" w:rsidRPr="00A4624C" w:rsidRDefault="003157D3" w:rsidP="003157D3">
                            <w:pPr>
                              <w:spacing w:line="300" w:lineRule="exact"/>
                              <w:jc w:val="center"/>
                              <w:textDirection w:val="btLr"/>
                              <w:rPr>
                                <w:rFonts w:ascii="標楷體" w:eastAsia="標楷體" w:hAnsi="標楷體"/>
                                <w:sz w:val="22"/>
                                <w:szCs w:val="20"/>
                              </w:rPr>
                            </w:pPr>
                            <w:r w:rsidRPr="00A4624C">
                              <w:rPr>
                                <w:rFonts w:ascii="標楷體" w:eastAsia="標楷體" w:hAnsi="標楷體" w:hint="eastAsia"/>
                                <w:sz w:val="22"/>
                                <w:szCs w:val="20"/>
                              </w:rPr>
                              <w:t>1</w:t>
                            </w:r>
                            <w:r>
                              <w:rPr>
                                <w:rFonts w:ascii="標楷體" w:eastAsia="標楷體" w:hAnsi="標楷體"/>
                                <w:sz w:val="22"/>
                                <w:szCs w:val="20"/>
                              </w:rPr>
                              <w:t>0</w:t>
                            </w:r>
                            <w:r w:rsidRPr="00A4624C">
                              <w:rPr>
                                <w:rFonts w:ascii="標楷體" w:eastAsia="標楷體" w:hAnsi="標楷體" w:hint="eastAsia"/>
                                <w:sz w:val="22"/>
                                <w:szCs w:val="20"/>
                              </w:rPr>
                              <w:t>分鐘</w:t>
                            </w:r>
                          </w:p>
                        </w:txbxContent>
                      </v:textbox>
                      <w10:wrap type="square"/>
                    </v:roundrect>
                  </w:pict>
                </mc:Fallback>
              </mc:AlternateContent>
            </w:r>
            <w:r w:rsidR="00414D4A" w:rsidRPr="00935D42">
              <w:rPr>
                <w:noProof/>
                <w:lang w:eastAsia="zh-TW"/>
              </w:rPr>
              <mc:AlternateContent>
                <mc:Choice Requires="wps">
                  <w:drawing>
                    <wp:anchor distT="0" distB="0" distL="114300" distR="114300" simplePos="0" relativeHeight="251669504" behindDoc="0" locked="0" layoutInCell="1" allowOverlap="1" wp14:anchorId="43B220B8" wp14:editId="72A28B60">
                      <wp:simplePos x="0" y="0"/>
                      <wp:positionH relativeFrom="column">
                        <wp:posOffset>3626485</wp:posOffset>
                      </wp:positionH>
                      <wp:positionV relativeFrom="paragraph">
                        <wp:posOffset>532765</wp:posOffset>
                      </wp:positionV>
                      <wp:extent cx="944880" cy="603250"/>
                      <wp:effectExtent l="0" t="0" r="26670" b="25400"/>
                      <wp:wrapSquare wrapText="bothSides"/>
                      <wp:docPr id="36" name="矩形: 圓角 36"/>
                      <wp:cNvGraphicFramePr/>
                      <a:graphic xmlns:a="http://schemas.openxmlformats.org/drawingml/2006/main">
                        <a:graphicData uri="http://schemas.microsoft.com/office/word/2010/wordprocessingShape">
                          <wps:wsp>
                            <wps:cNvSpPr/>
                            <wps:spPr>
                              <a:xfrm>
                                <a:off x="0" y="0"/>
                                <a:ext cx="944880" cy="60325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34027D22" w14:textId="77777777" w:rsidR="003157D3" w:rsidRPr="00234714" w:rsidRDefault="003157D3" w:rsidP="003157D3">
                                  <w:pPr>
                                    <w:spacing w:line="300" w:lineRule="exact"/>
                                    <w:jc w:val="center"/>
                                    <w:textDirection w:val="btLr"/>
                                    <w:rPr>
                                      <w:rFonts w:ascii="標楷體" w:eastAsia="標楷體" w:hAnsi="標楷體"/>
                                      <w:sz w:val="22"/>
                                      <w:szCs w:val="20"/>
                                    </w:rPr>
                                  </w:pPr>
                                  <w:r w:rsidRPr="00DA53E6">
                                    <w:rPr>
                                      <w:rFonts w:ascii="標楷體" w:eastAsia="標楷體" w:hAnsi="標楷體" w:hint="eastAsia"/>
                                      <w:sz w:val="22"/>
                                      <w:szCs w:val="20"/>
                                    </w:rPr>
                                    <w:t>課程統整</w:t>
                                  </w:r>
                                </w:p>
                                <w:p w14:paraId="5E8753FF" w14:textId="316F7B21" w:rsidR="003157D3" w:rsidRPr="00234714" w:rsidRDefault="00DC1BBF"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234714">
                                    <w:rPr>
                                      <w:rFonts w:ascii="標楷體" w:eastAsia="標楷體" w:hAnsi="標楷體" w:hint="eastAsia"/>
                                      <w:sz w:val="22"/>
                                      <w:szCs w:val="20"/>
                                    </w:rPr>
                                    <w:t>分鐘</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3B220B8" id="矩形: 圓角 36" o:spid="_x0000_s1031" style="position:absolute;left:0;text-align:left;margin-left:285.55pt;margin-top:41.95pt;width:74.4pt;height: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" fillcolor="white [3201]" strokecolor="black [3200]" strokeweight="1pt">
                      <v:stroke startarrowwidth="narrow" startarrowlength="short" endarrowwidth="narrow" endarrowlength="short" joinstyle="miter"/>
                      <v:textbox inset="2.53958mm,2.53958mm,2.53958mm,2.53958mm">
                        <w:txbxContent>
                          <w:p w14:paraId="34027D22" w14:textId="77777777" w:rsidR="003157D3" w:rsidRPr="00234714" w:rsidRDefault="003157D3" w:rsidP="003157D3">
                            <w:pPr>
                              <w:spacing w:line="300" w:lineRule="exact"/>
                              <w:jc w:val="center"/>
                              <w:textDirection w:val="btLr"/>
                              <w:rPr>
                                <w:rFonts w:ascii="標楷體" w:eastAsia="標楷體" w:hAnsi="標楷體"/>
                                <w:sz w:val="22"/>
                                <w:szCs w:val="20"/>
                              </w:rPr>
                            </w:pPr>
                            <w:r w:rsidRPr="00DA53E6">
                              <w:rPr>
                                <w:rFonts w:ascii="標楷體" w:eastAsia="標楷體" w:hAnsi="標楷體" w:hint="eastAsia"/>
                                <w:sz w:val="22"/>
                                <w:szCs w:val="20"/>
                              </w:rPr>
                              <w:t>課程統整</w:t>
                            </w:r>
                          </w:p>
                          <w:p w14:paraId="5E8753FF" w14:textId="316F7B21" w:rsidR="003157D3" w:rsidRPr="00234714" w:rsidRDefault="00DC1BBF"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234714">
                              <w:rPr>
                                <w:rFonts w:ascii="標楷體" w:eastAsia="標楷體" w:hAnsi="標楷體" w:hint="eastAsia"/>
                                <w:sz w:val="22"/>
                                <w:szCs w:val="20"/>
                              </w:rPr>
                              <w:t>分鐘</w:t>
                            </w:r>
                          </w:p>
                        </w:txbxContent>
                      </v:textbox>
                      <w10:wrap type="square"/>
                    </v:roundrect>
                  </w:pict>
                </mc:Fallback>
              </mc:AlternateContent>
            </w:r>
            <w:r w:rsidR="00DA6B11" w:rsidRPr="00935D42">
              <w:rPr>
                <w:noProof/>
                <w:lang w:eastAsia="zh-TW"/>
              </w:rPr>
              <mc:AlternateContent>
                <mc:Choice Requires="wps">
                  <w:drawing>
                    <wp:anchor distT="0" distB="0" distL="114300" distR="114300" simplePos="0" relativeHeight="251662336" behindDoc="0" locked="0" layoutInCell="1" allowOverlap="1" wp14:anchorId="38B6B93E" wp14:editId="1D14016A">
                      <wp:simplePos x="0" y="0"/>
                      <wp:positionH relativeFrom="column">
                        <wp:posOffset>13335</wp:posOffset>
                      </wp:positionH>
                      <wp:positionV relativeFrom="paragraph">
                        <wp:posOffset>2825115</wp:posOffset>
                      </wp:positionV>
                      <wp:extent cx="947420" cy="605790"/>
                      <wp:effectExtent l="0" t="0" r="24130" b="22860"/>
                      <wp:wrapSquare wrapText="bothSides"/>
                      <wp:docPr id="29" name="矩形: 圓角 29"/>
                      <wp:cNvGraphicFramePr/>
                      <a:graphic xmlns:a="http://schemas.openxmlformats.org/drawingml/2006/main">
                        <a:graphicData uri="http://schemas.microsoft.com/office/word/2010/wordprocessingShape">
                          <wps:wsp>
                            <wps:cNvSpPr/>
                            <wps:spPr>
                              <a:xfrm>
                                <a:off x="0" y="0"/>
                                <a:ext cx="947420" cy="60579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51CF1513" w14:textId="77777777" w:rsidR="003157D3" w:rsidRPr="00DA6B11" w:rsidRDefault="003157D3" w:rsidP="00DA6B11">
                                  <w:pPr>
                                    <w:spacing w:line="300" w:lineRule="exact"/>
                                    <w:jc w:val="center"/>
                                    <w:textDirection w:val="btLr"/>
                                    <w:rPr>
                                      <w:rFonts w:ascii="標楷體" w:eastAsia="標楷體" w:hAnsi="標楷體"/>
                                      <w:sz w:val="22"/>
                                      <w:szCs w:val="20"/>
                                    </w:rPr>
                                  </w:pPr>
                                  <w:r w:rsidRPr="00DA53E6">
                                    <w:rPr>
                                      <w:rFonts w:ascii="標楷體" w:eastAsia="標楷體" w:hAnsi="標楷體" w:hint="eastAsia"/>
                                      <w:sz w:val="22"/>
                                      <w:szCs w:val="20"/>
                                    </w:rPr>
                                    <w:t>引起動機</w:t>
                                  </w:r>
                                </w:p>
                                <w:p w14:paraId="10686D25" w14:textId="77CDC091" w:rsidR="003157D3" w:rsidRPr="00DA6B11" w:rsidRDefault="00DC1BBF" w:rsidP="00DA6B11">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DA6B11">
                                    <w:rPr>
                                      <w:rFonts w:ascii="標楷體" w:eastAsia="標楷體" w:hAnsi="標楷體" w:hint="eastAsia"/>
                                      <w:sz w:val="22"/>
                                      <w:szCs w:val="20"/>
                                    </w:rPr>
                                    <w:t>分鐘</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8B6B93E" id="矩形: 圓角 29" o:spid="_x0000_s1032" style="position:absolute;left:0;text-align:left;margin-left:1.05pt;margin-top:222.45pt;width:74.6pt;height:4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" fillcolor="white [3201]" strokecolor="black [3200]" strokeweight="1pt">
                      <v:stroke startarrowwidth="narrow" startarrowlength="short" endarrowwidth="narrow" endarrowlength="short" joinstyle="miter"/>
                      <v:textbox inset="2.53958mm,2.53958mm,2.53958mm,2.53958mm">
                        <w:txbxContent>
                          <w:p w14:paraId="51CF1513" w14:textId="77777777" w:rsidR="003157D3" w:rsidRPr="00DA6B11" w:rsidRDefault="003157D3" w:rsidP="00DA6B11">
                            <w:pPr>
                              <w:spacing w:line="300" w:lineRule="exact"/>
                              <w:jc w:val="center"/>
                              <w:textDirection w:val="btLr"/>
                              <w:rPr>
                                <w:rFonts w:ascii="標楷體" w:eastAsia="標楷體" w:hAnsi="標楷體"/>
                                <w:sz w:val="22"/>
                                <w:szCs w:val="20"/>
                              </w:rPr>
                            </w:pPr>
                            <w:r w:rsidRPr="00DA53E6">
                              <w:rPr>
                                <w:rFonts w:ascii="標楷體" w:eastAsia="標楷體" w:hAnsi="標楷體" w:hint="eastAsia"/>
                                <w:sz w:val="22"/>
                                <w:szCs w:val="20"/>
                              </w:rPr>
                              <w:t>引起動機</w:t>
                            </w:r>
                          </w:p>
                          <w:p w14:paraId="10686D25" w14:textId="77CDC091" w:rsidR="003157D3" w:rsidRPr="00DA6B11" w:rsidRDefault="00DC1BBF" w:rsidP="00DA6B11">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DA6B11">
                              <w:rPr>
                                <w:rFonts w:ascii="標楷體" w:eastAsia="標楷體" w:hAnsi="標楷體" w:hint="eastAsia"/>
                                <w:sz w:val="22"/>
                                <w:szCs w:val="20"/>
                              </w:rPr>
                              <w:t>分鐘</w:t>
                            </w:r>
                          </w:p>
                        </w:txbxContent>
                      </v:textbox>
                      <w10:wrap type="square"/>
                    </v:roundrect>
                  </w:pict>
                </mc:Fallback>
              </mc:AlternateContent>
            </w:r>
            <w:r w:rsidR="003157D3" w:rsidRPr="00935D42">
              <w:rPr>
                <w:noProof/>
                <w:lang w:eastAsia="zh-TW"/>
              </w:rPr>
              <mc:AlternateContent>
                <mc:Choice Requires="wps">
                  <w:drawing>
                    <wp:anchor distT="0" distB="0" distL="114300" distR="114300" simplePos="0" relativeHeight="251667456" behindDoc="0" locked="0" layoutInCell="1" allowOverlap="1" wp14:anchorId="06DA2274" wp14:editId="7E12AC20">
                      <wp:simplePos x="0" y="0"/>
                      <wp:positionH relativeFrom="column">
                        <wp:posOffset>2464435</wp:posOffset>
                      </wp:positionH>
                      <wp:positionV relativeFrom="paragraph">
                        <wp:posOffset>2793365</wp:posOffset>
                      </wp:positionV>
                      <wp:extent cx="927100" cy="680720"/>
                      <wp:effectExtent l="0" t="0" r="25400" b="24130"/>
                      <wp:wrapSquare wrapText="bothSides"/>
                      <wp:docPr id="34" name="矩形: 圓角 34"/>
                      <wp:cNvGraphicFramePr/>
                      <a:graphic xmlns:a="http://schemas.openxmlformats.org/drawingml/2006/main">
                        <a:graphicData uri="http://schemas.microsoft.com/office/word/2010/wordprocessingShape">
                          <wps:wsp>
                            <wps:cNvSpPr/>
                            <wps:spPr>
                              <a:xfrm>
                                <a:off x="0" y="0"/>
                                <a:ext cx="927100" cy="68072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5C0A7BF5" w14:textId="3AE5CED3" w:rsidR="003157D3" w:rsidRPr="00234714" w:rsidRDefault="003157D3" w:rsidP="003157D3">
                                  <w:pPr>
                                    <w:spacing w:line="300" w:lineRule="exact"/>
                                    <w:jc w:val="center"/>
                                    <w:textDirection w:val="btLr"/>
                                    <w:rPr>
                                      <w:rFonts w:ascii="標楷體" w:eastAsia="標楷體" w:hAnsi="標楷體"/>
                                      <w:sz w:val="22"/>
                                      <w:szCs w:val="20"/>
                                    </w:rPr>
                                  </w:pPr>
                                  <w:r w:rsidRPr="00DA53E6">
                                    <w:rPr>
                                      <w:rFonts w:ascii="標楷體" w:eastAsia="標楷體" w:hAnsi="標楷體" w:hint="eastAsia"/>
                                      <w:sz w:val="22"/>
                                      <w:szCs w:val="20"/>
                                    </w:rPr>
                                    <w:t>課堂</w:t>
                                  </w:r>
                                  <w:r w:rsidR="00F60101" w:rsidRPr="00DA53E6">
                                    <w:rPr>
                                      <w:rFonts w:ascii="標楷體" w:eastAsia="標楷體" w:hAnsi="標楷體" w:hint="eastAsia"/>
                                      <w:sz w:val="22"/>
                                      <w:szCs w:val="20"/>
                                    </w:rPr>
                                    <w:t>討論</w:t>
                                  </w:r>
                                </w:p>
                                <w:p w14:paraId="19425E44" w14:textId="73BAF115" w:rsidR="003157D3" w:rsidRPr="00234714" w:rsidRDefault="00DC1BBF"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25</w:t>
                                  </w:r>
                                  <w:r w:rsidR="003157D3" w:rsidRPr="00234714">
                                    <w:rPr>
                                      <w:rFonts w:ascii="標楷體" w:eastAsia="標楷體" w:hAnsi="標楷體" w:hint="eastAsia"/>
                                      <w:sz w:val="22"/>
                                      <w:szCs w:val="20"/>
                                    </w:rPr>
                                    <w:t>分鐘</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6DA2274" id="矩形: 圓角 34" o:spid="_x0000_s1033" style="position:absolute;left:0;text-align:left;margin-left:194.05pt;margin-top:219.95pt;width:73pt;height:5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" fillcolor="white [3201]" strokecolor="black [3200]" strokeweight="1pt">
                      <v:stroke startarrowwidth="narrow" startarrowlength="short" endarrowwidth="narrow" endarrowlength="short" joinstyle="miter"/>
                      <v:textbox inset="2.53958mm,2.53958mm,2.53958mm,2.53958mm">
                        <w:txbxContent>
                          <w:p w14:paraId="5C0A7BF5" w14:textId="3AE5CED3" w:rsidR="003157D3" w:rsidRPr="00234714" w:rsidRDefault="003157D3" w:rsidP="003157D3">
                            <w:pPr>
                              <w:spacing w:line="300" w:lineRule="exact"/>
                              <w:jc w:val="center"/>
                              <w:textDirection w:val="btLr"/>
                              <w:rPr>
                                <w:rFonts w:ascii="標楷體" w:eastAsia="標楷體" w:hAnsi="標楷體"/>
                                <w:sz w:val="22"/>
                                <w:szCs w:val="20"/>
                              </w:rPr>
                            </w:pPr>
                            <w:r w:rsidRPr="00DA53E6">
                              <w:rPr>
                                <w:rFonts w:ascii="標楷體" w:eastAsia="標楷體" w:hAnsi="標楷體" w:hint="eastAsia"/>
                                <w:sz w:val="22"/>
                                <w:szCs w:val="20"/>
                              </w:rPr>
                              <w:t>課堂</w:t>
                            </w:r>
                            <w:r w:rsidR="00F60101" w:rsidRPr="00DA53E6">
                              <w:rPr>
                                <w:rFonts w:ascii="標楷體" w:eastAsia="標楷體" w:hAnsi="標楷體" w:hint="eastAsia"/>
                                <w:sz w:val="22"/>
                                <w:szCs w:val="20"/>
                              </w:rPr>
                              <w:t>討論</w:t>
                            </w:r>
                          </w:p>
                          <w:p w14:paraId="19425E44" w14:textId="73BAF115" w:rsidR="003157D3" w:rsidRPr="00234714" w:rsidRDefault="00DC1BBF"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25</w:t>
                            </w:r>
                            <w:r w:rsidR="003157D3" w:rsidRPr="00234714">
                              <w:rPr>
                                <w:rFonts w:ascii="標楷體" w:eastAsia="標楷體" w:hAnsi="標楷體" w:hint="eastAsia"/>
                                <w:sz w:val="22"/>
                                <w:szCs w:val="20"/>
                              </w:rPr>
                              <w:t>分鐘</w:t>
                            </w:r>
                          </w:p>
                        </w:txbxContent>
                      </v:textbox>
                      <w10:wrap type="square"/>
                    </v:roundrect>
                  </w:pict>
                </mc:Fallback>
              </mc:AlternateContent>
            </w:r>
            <w:r w:rsidR="003157D3" w:rsidRPr="00935D42">
              <w:rPr>
                <w:noProof/>
                <w:lang w:eastAsia="zh-TW"/>
              </w:rPr>
              <mc:AlternateContent>
                <mc:Choice Requires="wps">
                  <w:drawing>
                    <wp:anchor distT="0" distB="0" distL="114300" distR="114300" simplePos="0" relativeHeight="251668480" behindDoc="0" locked="0" layoutInCell="1" allowOverlap="1" wp14:anchorId="5470C967" wp14:editId="19AB04F2">
                      <wp:simplePos x="0" y="0"/>
                      <wp:positionH relativeFrom="column">
                        <wp:posOffset>3606800</wp:posOffset>
                      </wp:positionH>
                      <wp:positionV relativeFrom="paragraph">
                        <wp:posOffset>488315</wp:posOffset>
                      </wp:positionV>
                      <wp:extent cx="972000" cy="3048000"/>
                      <wp:effectExtent l="0" t="0" r="19050" b="19050"/>
                      <wp:wrapSquare wrapText="bothSides"/>
                      <wp:docPr id="35" name="矩形: 圓角 35"/>
                      <wp:cNvGraphicFramePr/>
                      <a:graphic xmlns:a="http://schemas.openxmlformats.org/drawingml/2006/main">
                        <a:graphicData uri="http://schemas.microsoft.com/office/word/2010/wordprocessingShape">
                          <wps:wsp>
                            <wps:cNvSpPr/>
                            <wps:spPr>
                              <a:xfrm>
                                <a:off x="0" y="0"/>
                                <a:ext cx="972000" cy="3048000"/>
                              </a:xfrm>
                              <a:prstGeom prst="roundRect">
                                <a:avLst>
                                  <a:gd name="adj" fmla="val 10000"/>
                                </a:avLst>
                              </a:prstGeom>
                              <a:solidFill>
                                <a:srgbClr val="CACACA">
                                  <a:alpha val="89800"/>
                                </a:srgbClr>
                              </a:solidFill>
                              <a:ln w="12700" cap="flat" cmpd="sng">
                                <a:solidFill>
                                  <a:schemeClr val="dk1"/>
                                </a:solidFill>
                                <a:prstDash val="solid"/>
                                <a:miter lim="800000"/>
                                <a:headEnd type="none" w="sm" len="sm"/>
                                <a:tailEnd type="none" w="sm" len="sm"/>
                              </a:ln>
                            </wps:spPr>
                            <wps:txbx>
                              <w:txbxContent>
                                <w:p w14:paraId="168DD459" w14:textId="79933DD7" w:rsidR="003157D3" w:rsidRPr="00234714" w:rsidRDefault="00A174E2" w:rsidP="003157D3">
                                  <w:pPr>
                                    <w:contextualSpacing/>
                                    <w:jc w:val="both"/>
                                    <w:textDirection w:val="btLr"/>
                                    <w:rPr>
                                      <w:rFonts w:ascii="標楷體" w:eastAsia="標楷體" w:hAnsi="標楷體"/>
                                      <w:sz w:val="22"/>
                                      <w:szCs w:val="20"/>
                                    </w:rPr>
                                  </w:pPr>
                                  <w:r w:rsidRPr="00A174E2">
                                    <w:rPr>
                                      <w:rFonts w:ascii="標楷體" w:eastAsia="標楷體" w:hAnsi="標楷體"/>
                                      <w:sz w:val="22"/>
                                      <w:szCs w:val="20"/>
                                    </w:rPr>
                                    <w:t>教師帶領學生進行教材回顧。鼓勵學生將課堂上學習到網路交友與網聚安全觀念向親友分享與宣導</w:t>
                                  </w:r>
                                  <w:r>
                                    <w:rPr>
                                      <w:rFonts w:ascii="標楷體" w:eastAsia="標楷體" w:hAnsi="標楷體" w:hint="eastAsia"/>
                                      <w:sz w:val="22"/>
                                      <w:szCs w:val="20"/>
                                    </w:rPr>
                                    <w:t>。</w:t>
                                  </w:r>
                                </w:p>
                              </w:txbxContent>
                            </wps:txbx>
                            <wps:bodyPr spcFirstLastPara="1" wrap="square" lIns="91425" tIns="91425" rIns="91425" bIns="91425" anchor="b" anchorCtr="0">
                              <a:noAutofit/>
                            </wps:bodyPr>
                          </wps:wsp>
                        </a:graphicData>
                      </a:graphic>
                      <wp14:sizeRelH relativeFrom="margin">
                        <wp14:pctWidth>0</wp14:pctWidth>
                      </wp14:sizeRelH>
                      <wp14:sizeRelV relativeFrom="margin">
                        <wp14:pctHeight>0</wp14:pctHeight>
                      </wp14:sizeRelV>
                    </wp:anchor>
                  </w:drawing>
                </mc:Choice>
                <mc:Fallback>
                  <w:pict>
                    <v:roundrect w14:anchorId="5470C967" id="矩形: 圓角 35" o:spid="_x0000_s1034" style="position:absolute;left:0;text-align:left;margin-left:284pt;margin-top:38.45pt;width:76.55pt;height:24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" fillcolor="#cacaca" strokecolor="black [3200]" strokeweight="1pt">
                      <v:fill opacity="58853f"/>
                      <v:stroke startarrowwidth="narrow" startarrowlength="short" endarrowwidth="narrow" endarrowlength="short" joinstyle="miter"/>
                      <v:textbox inset="2.53958mm,2.53958mm,2.53958mm,2.53958mm">
                        <w:txbxContent>
                          <w:p w14:paraId="168DD459" w14:textId="79933DD7" w:rsidR="003157D3" w:rsidRPr="00234714" w:rsidRDefault="00A174E2" w:rsidP="003157D3">
                            <w:pPr>
                              <w:contextualSpacing/>
                              <w:jc w:val="both"/>
                              <w:textDirection w:val="btLr"/>
                              <w:rPr>
                                <w:rFonts w:ascii="標楷體" w:eastAsia="標楷體" w:hAnsi="標楷體"/>
                                <w:sz w:val="22"/>
                                <w:szCs w:val="20"/>
                              </w:rPr>
                            </w:pPr>
                            <w:r w:rsidRPr="00A174E2">
                              <w:rPr>
                                <w:rFonts w:ascii="標楷體" w:eastAsia="標楷體" w:hAnsi="標楷體"/>
                                <w:sz w:val="22"/>
                                <w:szCs w:val="20"/>
                              </w:rPr>
                              <w:t>教師帶領學生進行教材回顧。鼓勵學生將課堂上學習到網路交友與網聚安全觀念向親友分享與宣導</w:t>
                            </w:r>
                            <w:r>
                              <w:rPr>
                                <w:rFonts w:ascii="標楷體" w:eastAsia="標楷體" w:hAnsi="標楷體" w:hint="eastAsia"/>
                                <w:sz w:val="22"/>
                                <w:szCs w:val="20"/>
                              </w:rPr>
                              <w:t>。</w:t>
                            </w:r>
                          </w:p>
                        </w:txbxContent>
                      </v:textbox>
                      <w10:wrap type="square"/>
                    </v:roundrect>
                  </w:pict>
                </mc:Fallback>
              </mc:AlternateContent>
            </w:r>
            <w:r w:rsidR="003157D3" w:rsidRPr="00935D42">
              <w:rPr>
                <w:noProof/>
                <w:lang w:eastAsia="zh-TW"/>
              </w:rPr>
              <mc:AlternateContent>
                <mc:Choice Requires="wps">
                  <w:drawing>
                    <wp:anchor distT="0" distB="0" distL="114300" distR="114300" simplePos="0" relativeHeight="251666432" behindDoc="0" locked="0" layoutInCell="1" allowOverlap="1" wp14:anchorId="3E026849" wp14:editId="53336436">
                      <wp:simplePos x="0" y="0"/>
                      <wp:positionH relativeFrom="column">
                        <wp:posOffset>2440940</wp:posOffset>
                      </wp:positionH>
                      <wp:positionV relativeFrom="paragraph">
                        <wp:posOffset>485775</wp:posOffset>
                      </wp:positionV>
                      <wp:extent cx="972000" cy="3025140"/>
                      <wp:effectExtent l="0" t="0" r="19050" b="22860"/>
                      <wp:wrapSquare wrapText="bothSides"/>
                      <wp:docPr id="33" name="矩形: 圓角 33"/>
                      <wp:cNvGraphicFramePr/>
                      <a:graphic xmlns:a="http://schemas.openxmlformats.org/drawingml/2006/main">
                        <a:graphicData uri="http://schemas.microsoft.com/office/word/2010/wordprocessingShape">
                          <wps:wsp>
                            <wps:cNvSpPr/>
                            <wps:spPr>
                              <a:xfrm>
                                <a:off x="0" y="0"/>
                                <a:ext cx="972000" cy="3025140"/>
                              </a:xfrm>
                              <a:prstGeom prst="roundRect">
                                <a:avLst>
                                  <a:gd name="adj" fmla="val 100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79A2DEA1" w14:textId="33602FAB" w:rsidR="003157D3" w:rsidRPr="00234714" w:rsidRDefault="00A174E2" w:rsidP="003157D3">
                                  <w:pPr>
                                    <w:contextualSpacing/>
                                    <w:jc w:val="both"/>
                                    <w:textDirection w:val="btLr"/>
                                    <w:rPr>
                                      <w:rFonts w:ascii="標楷體" w:eastAsia="標楷體" w:hAnsi="標楷體"/>
                                      <w:sz w:val="22"/>
                                      <w:szCs w:val="20"/>
                                    </w:rPr>
                                  </w:pPr>
                                  <w:r w:rsidRPr="00A174E2">
                                    <w:rPr>
                                      <w:rFonts w:ascii="標楷體" w:eastAsia="標楷體" w:hAnsi="標楷體"/>
                                      <w:sz w:val="22"/>
                                      <w:szCs w:val="20"/>
                                    </w:rPr>
                                    <w:t>請學生分組討論並發表心得。根據學習單引導建議帶學生探討網聚潛在危機，並利用學習單進行小組腦力激盪</w:t>
                                  </w:r>
                                  <w:r w:rsidR="00616CBF">
                                    <w:rPr>
                                      <w:rFonts w:ascii="標楷體" w:eastAsia="標楷體" w:hAnsi="標楷體" w:hint="eastAsia"/>
                                      <w:sz w:val="22"/>
                                      <w:szCs w:val="20"/>
                                    </w:rPr>
                                    <w: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E026849" id="矩形: 圓角 33" o:spid="_x0000_s1035" style="position:absolute;left:0;text-align:left;margin-left:192.2pt;margin-top:38.25pt;width:76.55pt;height:23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" fillcolor="#cacaca" strokecolor="black [3200]" strokeweight="1pt">
                      <v:fill opacity="58853f"/>
                      <v:stroke startarrowwidth="narrow" startarrowlength="short" endarrowwidth="narrow" endarrowlength="short" joinstyle="miter"/>
                      <v:textbox inset="2.53958mm,2.53958mm,2.53958mm,2.53958mm">
                        <w:txbxContent>
                          <w:p w14:paraId="79A2DEA1" w14:textId="33602FAB" w:rsidR="003157D3" w:rsidRPr="00234714" w:rsidRDefault="00A174E2" w:rsidP="003157D3">
                            <w:pPr>
                              <w:contextualSpacing/>
                              <w:jc w:val="both"/>
                              <w:textDirection w:val="btLr"/>
                              <w:rPr>
                                <w:rFonts w:ascii="標楷體" w:eastAsia="標楷體" w:hAnsi="標楷體"/>
                                <w:sz w:val="22"/>
                                <w:szCs w:val="20"/>
                              </w:rPr>
                            </w:pPr>
                            <w:r w:rsidRPr="00A174E2">
                              <w:rPr>
                                <w:rFonts w:ascii="標楷體" w:eastAsia="標楷體" w:hAnsi="標楷體"/>
                                <w:sz w:val="22"/>
                                <w:szCs w:val="20"/>
                              </w:rPr>
                              <w:t>請學生分組討論並發表心得。根據學習單引導建議帶學生探討網聚潛在危機，並利用學習單進行小組腦力激盪</w:t>
                            </w:r>
                            <w:r w:rsidR="00616CBF">
                              <w:rPr>
                                <w:rFonts w:ascii="標楷體" w:eastAsia="標楷體" w:hAnsi="標楷體" w:hint="eastAsia"/>
                                <w:sz w:val="22"/>
                                <w:szCs w:val="20"/>
                              </w:rPr>
                              <w:t>。</w:t>
                            </w:r>
                          </w:p>
                        </w:txbxContent>
                      </v:textbox>
                      <w10:wrap type="square"/>
                    </v:roundrect>
                  </w:pict>
                </mc:Fallback>
              </mc:AlternateContent>
            </w:r>
            <w:r w:rsidR="003157D3" w:rsidRPr="00935D42">
              <w:rPr>
                <w:noProof/>
                <w:lang w:eastAsia="zh-TW"/>
              </w:rPr>
              <mc:AlternateContent>
                <mc:Choice Requires="wps">
                  <w:drawing>
                    <wp:anchor distT="0" distB="0" distL="114300" distR="114300" simplePos="0" relativeHeight="251663360" behindDoc="0" locked="0" layoutInCell="1" allowOverlap="1" wp14:anchorId="3612EA00" wp14:editId="3322DB0C">
                      <wp:simplePos x="0" y="0"/>
                      <wp:positionH relativeFrom="column">
                        <wp:posOffset>1231900</wp:posOffset>
                      </wp:positionH>
                      <wp:positionV relativeFrom="paragraph">
                        <wp:posOffset>479425</wp:posOffset>
                      </wp:positionV>
                      <wp:extent cx="972000" cy="2994660"/>
                      <wp:effectExtent l="0" t="0" r="19050" b="15240"/>
                      <wp:wrapSquare wrapText="bothSides"/>
                      <wp:docPr id="30" name="矩形: 圓角 30"/>
                      <wp:cNvGraphicFramePr/>
                      <a:graphic xmlns:a="http://schemas.openxmlformats.org/drawingml/2006/main">
                        <a:graphicData uri="http://schemas.microsoft.com/office/word/2010/wordprocessingShape">
                          <wps:wsp>
                            <wps:cNvSpPr/>
                            <wps:spPr>
                              <a:xfrm>
                                <a:off x="0" y="0"/>
                                <a:ext cx="972000" cy="2994660"/>
                              </a:xfrm>
                              <a:prstGeom prst="roundRect">
                                <a:avLst>
                                  <a:gd name="adj" fmla="val 100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164F49A7" w14:textId="01377D26" w:rsidR="003157D3" w:rsidRPr="00234714" w:rsidRDefault="00A174E2" w:rsidP="003157D3">
                                  <w:pPr>
                                    <w:contextualSpacing/>
                                    <w:jc w:val="both"/>
                                    <w:textDirection w:val="btLr"/>
                                    <w:rPr>
                                      <w:rFonts w:ascii="標楷體" w:eastAsia="標楷體" w:hAnsi="標楷體"/>
                                      <w:sz w:val="22"/>
                                      <w:szCs w:val="20"/>
                                    </w:rPr>
                                  </w:pPr>
                                  <w:r w:rsidRPr="00A174E2">
                                    <w:rPr>
                                      <w:rFonts w:ascii="標楷體" w:eastAsia="標楷體" w:hAnsi="標楷體"/>
                                      <w:sz w:val="22"/>
                                      <w:szCs w:val="20"/>
                                    </w:rPr>
                                    <w:t>播放【我要去網聚】</w:t>
                                  </w:r>
                                  <w:r>
                                    <w:rPr>
                                      <w:rFonts w:ascii="標楷體" w:eastAsia="標楷體" w:hAnsi="標楷體" w:hint="eastAsia"/>
                                      <w:sz w:val="22"/>
                                      <w:szCs w:val="20"/>
                                    </w:rPr>
                                    <w:t>影片</w:t>
                                  </w:r>
                                  <w:r w:rsidRPr="00A174E2">
                                    <w:rPr>
                                      <w:rFonts w:ascii="標楷體" w:eastAsia="標楷體" w:hAnsi="標楷體"/>
                                      <w:sz w:val="22"/>
                                      <w:szCs w:val="20"/>
                                    </w:rPr>
                                    <w:t>。</w:t>
                                  </w:r>
                                </w:p>
                              </w:txbxContent>
                            </wps:txbx>
                            <wps:bodyPr spcFirstLastPara="1" wrap="square" lIns="91425" tIns="91425" rIns="91425" bIns="91425" anchor="b" anchorCtr="0">
                              <a:noAutofit/>
                            </wps:bodyPr>
                          </wps:wsp>
                        </a:graphicData>
                      </a:graphic>
                      <wp14:sizeRelH relativeFrom="margin">
                        <wp14:pctWidth>0</wp14:pctWidth>
                      </wp14:sizeRelH>
                      <wp14:sizeRelV relativeFrom="margin">
                        <wp14:pctHeight>0</wp14:pctHeight>
                      </wp14:sizeRelV>
                    </wp:anchor>
                  </w:drawing>
                </mc:Choice>
                <mc:Fallback>
                  <w:pict>
                    <v:roundrect w14:anchorId="3612EA00" id="矩形: 圓角 30" o:spid="_x0000_s1036" style="position:absolute;left:0;text-align:left;margin-left:97pt;margin-top:37.75pt;width:76.55pt;height:2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" fillcolor="#cacaca" strokecolor="black [3200]" strokeweight="1pt">
                      <v:fill opacity="58853f"/>
                      <v:stroke startarrowwidth="narrow" startarrowlength="short" endarrowwidth="narrow" endarrowlength="short" joinstyle="miter"/>
                      <v:textbox inset="2.53958mm,2.53958mm,2.53958mm,2.53958mm">
                        <w:txbxContent>
                          <w:p w14:paraId="164F49A7" w14:textId="01377D26" w:rsidR="003157D3" w:rsidRPr="00234714" w:rsidRDefault="00A174E2" w:rsidP="003157D3">
                            <w:pPr>
                              <w:contextualSpacing/>
                              <w:jc w:val="both"/>
                              <w:textDirection w:val="btLr"/>
                              <w:rPr>
                                <w:rFonts w:ascii="標楷體" w:eastAsia="標楷體" w:hAnsi="標楷體"/>
                                <w:sz w:val="22"/>
                                <w:szCs w:val="20"/>
                              </w:rPr>
                            </w:pPr>
                            <w:r w:rsidRPr="00A174E2">
                              <w:rPr>
                                <w:rFonts w:ascii="標楷體" w:eastAsia="標楷體" w:hAnsi="標楷體"/>
                                <w:sz w:val="22"/>
                                <w:szCs w:val="20"/>
                              </w:rPr>
                              <w:t>播放【我要去網聚】</w:t>
                            </w:r>
                            <w:r>
                              <w:rPr>
                                <w:rFonts w:ascii="標楷體" w:eastAsia="標楷體" w:hAnsi="標楷體" w:hint="eastAsia"/>
                                <w:sz w:val="22"/>
                                <w:szCs w:val="20"/>
                              </w:rPr>
                              <w:t>影片</w:t>
                            </w:r>
                            <w:r w:rsidRPr="00A174E2">
                              <w:rPr>
                                <w:rFonts w:ascii="標楷體" w:eastAsia="標楷體" w:hAnsi="標楷體"/>
                                <w:sz w:val="22"/>
                                <w:szCs w:val="20"/>
                              </w:rPr>
                              <w:t>。</w:t>
                            </w:r>
                          </w:p>
                        </w:txbxContent>
                      </v:textbox>
                      <w10:wrap type="square"/>
                    </v:roundrect>
                  </w:pict>
                </mc:Fallback>
              </mc:AlternateContent>
            </w:r>
          </w:p>
        </w:tc>
      </w:tr>
      <w:tr w:rsidR="00935D42" w:rsidRPr="00935D42" w14:paraId="1A88CF47" w14:textId="77777777" w:rsidTr="006E0596">
        <w:trPr>
          <w:trHeight w:val="247"/>
        </w:trPr>
        <w:tc>
          <w:tcPr>
            <w:tcW w:w="5000" w:type="pct"/>
            <w:gridSpan w:val="5"/>
            <w:tcBorders>
              <w:left w:val="single" w:sz="18" w:space="0" w:color="000000"/>
              <w:right w:val="single" w:sz="18" w:space="0" w:color="000000"/>
            </w:tcBorders>
            <w:shd w:val="clear" w:color="auto" w:fill="D9D9D9"/>
            <w:vAlign w:val="center"/>
          </w:tcPr>
          <w:p w14:paraId="3C22B50F" w14:textId="69D303A6" w:rsidR="00902841" w:rsidRPr="00935D42" w:rsidRDefault="00902841" w:rsidP="006A23BE">
            <w:pPr>
              <w:pStyle w:val="TableParagraph"/>
              <w:spacing w:before="72"/>
              <w:jc w:val="center"/>
              <w:rPr>
                <w:rFonts w:ascii="Times New Roman" w:eastAsia="標楷體" w:hAnsi="Times New Roman" w:cs="Times New Roman"/>
                <w:sz w:val="24"/>
                <w:lang w:eastAsia="zh-TW"/>
              </w:rPr>
            </w:pPr>
            <w:r w:rsidRPr="00935D42">
              <w:rPr>
                <w:rFonts w:ascii="Times New Roman" w:eastAsia="標楷體" w:hAnsi="Times New Roman" w:cs="Times New Roman"/>
                <w:spacing w:val="8"/>
                <w:sz w:val="24"/>
              </w:rPr>
              <w:t>教學活動設計</w:t>
            </w:r>
          </w:p>
        </w:tc>
      </w:tr>
      <w:tr w:rsidR="00935D42" w:rsidRPr="00935D42" w14:paraId="438F413D" w14:textId="77777777" w:rsidTr="006E0596">
        <w:trPr>
          <w:trHeight w:val="247"/>
        </w:trPr>
        <w:tc>
          <w:tcPr>
            <w:tcW w:w="653" w:type="pct"/>
            <w:vMerge w:val="restart"/>
            <w:tcBorders>
              <w:left w:val="single" w:sz="18" w:space="0" w:color="000000"/>
              <w:bottom w:val="single" w:sz="4" w:space="0" w:color="auto"/>
              <w:right w:val="single" w:sz="4" w:space="0" w:color="auto"/>
            </w:tcBorders>
            <w:vAlign w:val="center"/>
          </w:tcPr>
          <w:p w14:paraId="0D848D92" w14:textId="53CC517D" w:rsidR="00902841" w:rsidRPr="00935D42" w:rsidRDefault="00902841" w:rsidP="006A23BE">
            <w:pPr>
              <w:pStyle w:val="TableParagraph"/>
              <w:spacing w:before="63"/>
              <w:jc w:val="center"/>
              <w:rPr>
                <w:rFonts w:ascii="Times New Roman" w:eastAsia="標楷體" w:hAnsi="Times New Roman" w:cs="Times New Roman"/>
                <w:sz w:val="24"/>
                <w:lang w:eastAsia="zh-TW"/>
              </w:rPr>
            </w:pPr>
            <w:r w:rsidRPr="00935D42">
              <w:rPr>
                <w:rFonts w:ascii="Times New Roman" w:eastAsia="標楷體" w:hAnsi="Times New Roman" w:cs="Times New Roman"/>
                <w:spacing w:val="-6"/>
                <w:sz w:val="24"/>
              </w:rPr>
              <w:t>節</w:t>
            </w:r>
          </w:p>
        </w:tc>
        <w:tc>
          <w:tcPr>
            <w:tcW w:w="4347" w:type="pct"/>
            <w:gridSpan w:val="4"/>
            <w:tcBorders>
              <w:left w:val="single" w:sz="4" w:space="0" w:color="auto"/>
              <w:bottom w:val="single" w:sz="4" w:space="0" w:color="auto"/>
              <w:right w:val="single" w:sz="18" w:space="0" w:color="000000"/>
            </w:tcBorders>
            <w:vAlign w:val="center"/>
          </w:tcPr>
          <w:p w14:paraId="3137C50D" w14:textId="5F3FF256" w:rsidR="00902841" w:rsidRPr="00935D42" w:rsidRDefault="00902841" w:rsidP="006A23BE">
            <w:pPr>
              <w:pStyle w:val="TableParagraph"/>
              <w:spacing w:before="72"/>
              <w:jc w:val="center"/>
              <w:rPr>
                <w:rFonts w:ascii="Times New Roman" w:eastAsia="標楷體" w:hAnsi="Times New Roman" w:cs="Times New Roman"/>
                <w:sz w:val="24"/>
                <w:lang w:eastAsia="zh-TW"/>
              </w:rPr>
            </w:pPr>
            <w:r w:rsidRPr="00935D42">
              <w:rPr>
                <w:rFonts w:ascii="Times New Roman" w:eastAsia="標楷體" w:hAnsi="Times New Roman" w:cs="Times New Roman"/>
                <w:spacing w:val="-2"/>
                <w:sz w:val="24"/>
              </w:rPr>
              <w:t>教學重點</w:t>
            </w:r>
          </w:p>
        </w:tc>
      </w:tr>
      <w:tr w:rsidR="00935D42" w:rsidRPr="00935D42" w14:paraId="27869FC8" w14:textId="77777777" w:rsidTr="006E0596">
        <w:trPr>
          <w:trHeight w:val="247"/>
        </w:trPr>
        <w:tc>
          <w:tcPr>
            <w:tcW w:w="653" w:type="pct"/>
            <w:vMerge/>
            <w:tcBorders>
              <w:left w:val="single" w:sz="18" w:space="0" w:color="000000"/>
              <w:bottom w:val="single" w:sz="4" w:space="0" w:color="auto"/>
              <w:right w:val="single" w:sz="4" w:space="0" w:color="auto"/>
            </w:tcBorders>
            <w:vAlign w:val="center"/>
          </w:tcPr>
          <w:p w14:paraId="69C69FDE" w14:textId="77777777" w:rsidR="00902841" w:rsidRPr="00935D42" w:rsidRDefault="00902841" w:rsidP="006A23BE">
            <w:pPr>
              <w:pStyle w:val="TableParagraph"/>
              <w:spacing w:before="179"/>
              <w:ind w:left="480" w:right="52"/>
              <w:jc w:val="center"/>
              <w:rPr>
                <w:rFonts w:ascii="Times New Roman" w:eastAsia="標楷體" w:hAnsi="Times New Roman" w:cs="Times New Roman"/>
                <w:sz w:val="24"/>
                <w:lang w:eastAsia="zh-TW"/>
              </w:rPr>
            </w:pPr>
          </w:p>
        </w:tc>
        <w:tc>
          <w:tcPr>
            <w:tcW w:w="2173" w:type="pct"/>
            <w:gridSpan w:val="2"/>
            <w:tcBorders>
              <w:top w:val="single" w:sz="4" w:space="0" w:color="auto"/>
              <w:left w:val="single" w:sz="4" w:space="0" w:color="auto"/>
              <w:bottom w:val="single" w:sz="4" w:space="0" w:color="auto"/>
              <w:right w:val="single" w:sz="4" w:space="0" w:color="auto"/>
            </w:tcBorders>
            <w:vAlign w:val="center"/>
          </w:tcPr>
          <w:p w14:paraId="03EFF845" w14:textId="1290D31C" w:rsidR="00902841" w:rsidRPr="00935D42" w:rsidRDefault="00902841" w:rsidP="006A23BE">
            <w:pPr>
              <w:pStyle w:val="TableParagraph"/>
              <w:spacing w:before="72"/>
              <w:jc w:val="center"/>
              <w:rPr>
                <w:rFonts w:ascii="Times New Roman" w:eastAsia="標楷體" w:hAnsi="Times New Roman" w:cs="Times New Roman"/>
                <w:sz w:val="24"/>
                <w:lang w:eastAsia="zh-TW"/>
              </w:rPr>
            </w:pPr>
            <w:r w:rsidRPr="00935D42">
              <w:rPr>
                <w:rFonts w:ascii="Times New Roman" w:eastAsia="標楷體" w:hAnsi="Times New Roman" w:cs="Times New Roman"/>
                <w:sz w:val="24"/>
                <w:lang w:eastAsia="zh-TW"/>
              </w:rPr>
              <w:t>學習活動設計</w:t>
            </w:r>
          </w:p>
        </w:tc>
        <w:tc>
          <w:tcPr>
            <w:tcW w:w="2174" w:type="pct"/>
            <w:gridSpan w:val="2"/>
            <w:tcBorders>
              <w:left w:val="single" w:sz="4" w:space="0" w:color="auto"/>
              <w:right w:val="single" w:sz="18" w:space="0" w:color="000000"/>
            </w:tcBorders>
            <w:vAlign w:val="center"/>
          </w:tcPr>
          <w:p w14:paraId="281422C5" w14:textId="77777777" w:rsidR="00902841" w:rsidRPr="00935D42" w:rsidRDefault="00902841" w:rsidP="006A23BE">
            <w:pPr>
              <w:pStyle w:val="TableParagraph"/>
              <w:spacing w:before="72"/>
              <w:jc w:val="center"/>
              <w:rPr>
                <w:rFonts w:ascii="Times New Roman" w:eastAsia="標楷體" w:hAnsi="Times New Roman" w:cs="Times New Roman"/>
                <w:bCs/>
                <w:sz w:val="24"/>
                <w:lang w:eastAsia="zh-TW"/>
              </w:rPr>
            </w:pPr>
            <w:r w:rsidRPr="00935D42">
              <w:rPr>
                <w:rFonts w:ascii="Times New Roman" w:eastAsia="標楷體" w:hAnsi="Times New Roman" w:cs="Times New Roman"/>
                <w:bCs/>
                <w:sz w:val="24"/>
                <w:lang w:eastAsia="zh-TW"/>
              </w:rPr>
              <w:t>學習評量</w:t>
            </w:r>
            <w:r w:rsidRPr="00935D42">
              <w:rPr>
                <w:rFonts w:ascii="Times New Roman" w:eastAsia="標楷體" w:hAnsi="Times New Roman" w:cs="Times New Roman"/>
                <w:bCs/>
                <w:sz w:val="24"/>
                <w:lang w:eastAsia="zh-TW"/>
              </w:rPr>
              <w:t>/</w:t>
            </w:r>
            <w:r w:rsidRPr="00935D42">
              <w:rPr>
                <w:rFonts w:ascii="Times New Roman" w:eastAsia="標楷體" w:hAnsi="Times New Roman" w:cs="Times New Roman"/>
                <w:bCs/>
                <w:sz w:val="24"/>
                <w:lang w:eastAsia="zh-TW"/>
              </w:rPr>
              <w:t>備註</w:t>
            </w:r>
          </w:p>
        </w:tc>
      </w:tr>
      <w:tr w:rsidR="00935D42" w:rsidRPr="00935D42" w14:paraId="0797022D" w14:textId="77777777" w:rsidTr="006E0596">
        <w:trPr>
          <w:trHeight w:val="247"/>
        </w:trPr>
        <w:tc>
          <w:tcPr>
            <w:tcW w:w="653" w:type="pct"/>
            <w:tcBorders>
              <w:top w:val="single" w:sz="4" w:space="0" w:color="auto"/>
              <w:left w:val="single" w:sz="18" w:space="0" w:color="000000"/>
              <w:right w:val="single" w:sz="4" w:space="0" w:color="auto"/>
            </w:tcBorders>
            <w:vAlign w:val="center"/>
          </w:tcPr>
          <w:p w14:paraId="72AC88AE" w14:textId="77777777" w:rsidR="00902841" w:rsidRPr="00935D42" w:rsidRDefault="00902841" w:rsidP="006A23BE">
            <w:pPr>
              <w:pStyle w:val="TableParagraph"/>
              <w:spacing w:before="63"/>
              <w:jc w:val="center"/>
              <w:rPr>
                <w:rFonts w:ascii="Times New Roman" w:eastAsia="標楷體" w:hAnsi="Times New Roman" w:cs="Times New Roman"/>
                <w:sz w:val="24"/>
                <w:lang w:eastAsia="zh-TW"/>
              </w:rPr>
            </w:pPr>
            <w:r w:rsidRPr="00935D42">
              <w:rPr>
                <w:rFonts w:ascii="Times New Roman" w:eastAsia="標楷體" w:hAnsi="Times New Roman" w:cs="Times New Roman"/>
                <w:sz w:val="24"/>
              </w:rPr>
              <w:t>課前</w:t>
            </w:r>
            <w:r w:rsidRPr="00935D42">
              <w:rPr>
                <w:rFonts w:ascii="Times New Roman" w:eastAsia="標楷體" w:hAnsi="Times New Roman" w:cs="Times New Roman"/>
                <w:sz w:val="24"/>
                <w:lang w:eastAsia="zh-TW"/>
              </w:rPr>
              <w:t>準備</w:t>
            </w:r>
          </w:p>
          <w:p w14:paraId="600470EC" w14:textId="77777777" w:rsidR="00902841" w:rsidRPr="00935D42" w:rsidRDefault="00902841" w:rsidP="006A23BE">
            <w:pPr>
              <w:pStyle w:val="TableParagraph"/>
              <w:spacing w:before="63"/>
              <w:jc w:val="center"/>
              <w:rPr>
                <w:rFonts w:ascii="Times New Roman" w:eastAsia="標楷體" w:hAnsi="Times New Roman" w:cs="Times New Roman"/>
                <w:sz w:val="24"/>
              </w:rPr>
            </w:pPr>
            <w:r w:rsidRPr="00935D42">
              <w:rPr>
                <w:rFonts w:ascii="Times New Roman" w:eastAsia="標楷體" w:hAnsi="Times New Roman" w:cs="Times New Roman"/>
                <w:sz w:val="24"/>
              </w:rPr>
              <w:t>（教師）</w:t>
            </w:r>
          </w:p>
        </w:tc>
        <w:tc>
          <w:tcPr>
            <w:tcW w:w="2173" w:type="pct"/>
            <w:gridSpan w:val="2"/>
            <w:tcBorders>
              <w:top w:val="single" w:sz="4" w:space="0" w:color="auto"/>
              <w:left w:val="single" w:sz="4" w:space="0" w:color="auto"/>
              <w:right w:val="single" w:sz="4" w:space="0" w:color="auto"/>
            </w:tcBorders>
          </w:tcPr>
          <w:p w14:paraId="13CC6307" w14:textId="006CD000" w:rsidR="00643BD8" w:rsidRPr="00935D42" w:rsidRDefault="00643BD8" w:rsidP="00FC4B0C">
            <w:pPr>
              <w:pStyle w:val="TableParagraph"/>
              <w:numPr>
                <w:ilvl w:val="0"/>
                <w:numId w:val="24"/>
              </w:numPr>
              <w:snapToGrid w:val="0"/>
              <w:spacing w:line="276" w:lineRule="auto"/>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準備並測試【我要去網聚】影片連結與教室的網路、投影設備。</w:t>
            </w:r>
          </w:p>
          <w:p w14:paraId="22FFCC86" w14:textId="29981D00" w:rsidR="00643BD8" w:rsidRPr="00935D42" w:rsidRDefault="00643BD8" w:rsidP="00FC4B0C">
            <w:pPr>
              <w:pStyle w:val="TableParagraph"/>
              <w:numPr>
                <w:ilvl w:val="0"/>
                <w:numId w:val="24"/>
              </w:numPr>
              <w:snapToGrid w:val="0"/>
              <w:spacing w:line="276" w:lineRule="auto"/>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印製本節課所需之學習單。</w:t>
            </w:r>
          </w:p>
          <w:p w14:paraId="4A56075F" w14:textId="3535691A" w:rsidR="00643BD8" w:rsidRPr="00935D42" w:rsidRDefault="00643BD8" w:rsidP="00FC4B0C">
            <w:pPr>
              <w:pStyle w:val="TableParagraph"/>
              <w:numPr>
                <w:ilvl w:val="0"/>
                <w:numId w:val="24"/>
              </w:numPr>
              <w:snapToGrid w:val="0"/>
              <w:spacing w:line="276" w:lineRule="auto"/>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預先開啟並熟悉「</w:t>
            </w:r>
            <w:r w:rsidRPr="00935D42">
              <w:rPr>
                <w:rFonts w:ascii="Times New Roman" w:eastAsia="標楷體" w:hAnsi="Times New Roman"/>
                <w:sz w:val="24"/>
                <w:szCs w:val="24"/>
                <w:lang w:eastAsia="zh-TW"/>
              </w:rPr>
              <w:t>113</w:t>
            </w:r>
            <w:r w:rsidRPr="00935D42">
              <w:rPr>
                <w:rFonts w:ascii="Times New Roman" w:eastAsia="標楷體" w:hAnsi="Times New Roman"/>
                <w:sz w:val="24"/>
                <w:szCs w:val="24"/>
                <w:lang w:eastAsia="zh-TW"/>
              </w:rPr>
              <w:t>保護專線」網站與「內政部警政署</w:t>
            </w:r>
            <w:r w:rsidRPr="00935D42">
              <w:rPr>
                <w:rFonts w:ascii="Times New Roman" w:eastAsia="標楷體" w:hAnsi="Times New Roman"/>
                <w:sz w:val="24"/>
                <w:szCs w:val="24"/>
                <w:lang w:eastAsia="zh-TW"/>
              </w:rPr>
              <w:t>165</w:t>
            </w:r>
            <w:r w:rsidRPr="00935D42">
              <w:rPr>
                <w:rFonts w:ascii="Times New Roman" w:eastAsia="標楷體" w:hAnsi="Times New Roman"/>
                <w:sz w:val="24"/>
                <w:szCs w:val="24"/>
                <w:lang w:eastAsia="zh-TW"/>
              </w:rPr>
              <w:t>全民防騙網」的求助頁面，以便課堂中引</w:t>
            </w:r>
            <w:r w:rsidRPr="00935D42">
              <w:rPr>
                <w:rFonts w:ascii="Times New Roman" w:eastAsia="標楷體" w:hAnsi="Times New Roman"/>
                <w:sz w:val="24"/>
                <w:szCs w:val="24"/>
                <w:lang w:eastAsia="zh-TW"/>
              </w:rPr>
              <w:lastRenderedPageBreak/>
              <w:t>導學生查詢。</w:t>
            </w:r>
          </w:p>
          <w:p w14:paraId="256CF55D" w14:textId="67555717" w:rsidR="004F0D63" w:rsidRPr="00935D42" w:rsidRDefault="00643BD8" w:rsidP="00FC4B0C">
            <w:pPr>
              <w:pStyle w:val="TableParagraph"/>
              <w:numPr>
                <w:ilvl w:val="0"/>
                <w:numId w:val="24"/>
              </w:numPr>
              <w:snapToGrid w:val="0"/>
              <w:spacing w:line="276" w:lineRule="auto"/>
              <w:jc w:val="both"/>
              <w:rPr>
                <w:rFonts w:ascii="Times New Roman" w:eastAsia="標楷體" w:hAnsi="Times New Roman"/>
                <w:lang w:eastAsia="zh-TW"/>
              </w:rPr>
            </w:pPr>
            <w:r w:rsidRPr="00935D42">
              <w:rPr>
                <w:rFonts w:ascii="Times New Roman" w:eastAsia="標楷體" w:hAnsi="Times New Roman"/>
                <w:sz w:val="24"/>
                <w:szCs w:val="24"/>
                <w:lang w:eastAsia="zh-TW"/>
              </w:rPr>
              <w:t>蒐集近期關於網路交友陷阱、未成年網友見面遭誘騙或人身安全受威脅的時事新聞，作為討論素材。</w:t>
            </w:r>
          </w:p>
        </w:tc>
        <w:tc>
          <w:tcPr>
            <w:tcW w:w="2174" w:type="pct"/>
            <w:gridSpan w:val="2"/>
            <w:tcBorders>
              <w:top w:val="single" w:sz="4" w:space="0" w:color="auto"/>
              <w:left w:val="single" w:sz="4" w:space="0" w:color="auto"/>
              <w:right w:val="single" w:sz="18" w:space="0" w:color="000000"/>
            </w:tcBorders>
          </w:tcPr>
          <w:p w14:paraId="600DAC47" w14:textId="572AD202" w:rsidR="00755BBE" w:rsidRPr="00935D42" w:rsidRDefault="0066199A" w:rsidP="005458D8">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sz w:val="24"/>
                <w:lang w:eastAsia="zh-TW"/>
              </w:rPr>
              <w:lastRenderedPageBreak/>
              <w:t>請參考本教案之教材來源與參考資料連結。</w:t>
            </w:r>
          </w:p>
        </w:tc>
      </w:tr>
      <w:tr w:rsidR="00935D42" w:rsidRPr="00935D42" w14:paraId="046576FA" w14:textId="77777777" w:rsidTr="006E0596">
        <w:trPr>
          <w:trHeight w:val="57"/>
        </w:trPr>
        <w:tc>
          <w:tcPr>
            <w:tcW w:w="653" w:type="pct"/>
            <w:vMerge w:val="restart"/>
            <w:tcBorders>
              <w:left w:val="single" w:sz="18" w:space="0" w:color="000000"/>
              <w:right w:val="single" w:sz="4" w:space="0" w:color="auto"/>
            </w:tcBorders>
            <w:shd w:val="clear" w:color="auto" w:fill="E2EFD9" w:themeFill="accent6" w:themeFillTint="33"/>
            <w:vAlign w:val="center"/>
          </w:tcPr>
          <w:p w14:paraId="2CCC9AAD" w14:textId="77777777" w:rsidR="005458D8" w:rsidRPr="00935D42" w:rsidRDefault="005458D8" w:rsidP="006A23BE">
            <w:pPr>
              <w:pStyle w:val="TableParagraph"/>
              <w:spacing w:before="63"/>
              <w:jc w:val="center"/>
              <w:rPr>
                <w:rFonts w:ascii="Times New Roman" w:eastAsia="標楷體" w:hAnsi="Times New Roman" w:cs="Times New Roman"/>
                <w:bCs/>
                <w:sz w:val="24"/>
              </w:rPr>
            </w:pPr>
            <w:r w:rsidRPr="00935D42">
              <w:rPr>
                <w:rFonts w:ascii="Times New Roman" w:eastAsia="標楷體" w:hAnsi="Times New Roman" w:cs="Times New Roman"/>
                <w:b/>
                <w:sz w:val="24"/>
                <w:lang w:eastAsia="zh-TW"/>
              </w:rPr>
              <w:t>第</w:t>
            </w:r>
            <w:r w:rsidRPr="00935D42">
              <w:rPr>
                <w:rFonts w:ascii="Times New Roman" w:eastAsia="標楷體" w:hAnsi="Times New Roman" w:cs="Times New Roman"/>
                <w:b/>
                <w:sz w:val="24"/>
                <w:lang w:eastAsia="zh-TW"/>
              </w:rPr>
              <w:t>1</w:t>
            </w:r>
            <w:r w:rsidRPr="00935D42">
              <w:rPr>
                <w:rFonts w:ascii="Times New Roman" w:eastAsia="標楷體" w:hAnsi="Times New Roman" w:cs="Times New Roman"/>
                <w:b/>
                <w:sz w:val="24"/>
                <w:lang w:eastAsia="zh-TW"/>
              </w:rPr>
              <w:t>節</w:t>
            </w:r>
          </w:p>
        </w:tc>
        <w:tc>
          <w:tcPr>
            <w:tcW w:w="2173" w:type="pct"/>
            <w:gridSpan w:val="2"/>
            <w:tcBorders>
              <w:left w:val="single" w:sz="4" w:space="0" w:color="auto"/>
              <w:right w:val="single" w:sz="4" w:space="0" w:color="auto"/>
            </w:tcBorders>
          </w:tcPr>
          <w:p w14:paraId="55B88F5F" w14:textId="77777777" w:rsidR="005458D8" w:rsidRPr="00935D42" w:rsidRDefault="005458D8" w:rsidP="005458D8">
            <w:pPr>
              <w:pStyle w:val="TableParagraph"/>
              <w:snapToGrid w:val="0"/>
              <w:spacing w:line="276" w:lineRule="auto"/>
              <w:jc w:val="both"/>
              <w:rPr>
                <w:rFonts w:ascii="Times New Roman" w:eastAsia="標楷體" w:hAnsi="Times New Roman" w:cs="Times New Roman"/>
                <w:b/>
                <w:bCs/>
                <w:sz w:val="24"/>
                <w:lang w:eastAsia="zh-TW"/>
              </w:rPr>
            </w:pPr>
            <w:r w:rsidRPr="00935D42">
              <w:rPr>
                <w:rFonts w:ascii="Times New Roman" w:eastAsia="標楷體" w:hAnsi="Times New Roman" w:cs="Times New Roman" w:hint="eastAsia"/>
                <w:b/>
                <w:bCs/>
                <w:sz w:val="24"/>
                <w:lang w:eastAsia="zh-TW"/>
              </w:rPr>
              <w:t>引起動機</w:t>
            </w:r>
          </w:p>
          <w:p w14:paraId="03EA0334" w14:textId="77777777" w:rsidR="006E0596" w:rsidRPr="00935D42" w:rsidRDefault="005458D8" w:rsidP="005458D8">
            <w:pPr>
              <w:pStyle w:val="TableParagraph"/>
              <w:snapToGrid w:val="0"/>
              <w:spacing w:line="276" w:lineRule="auto"/>
              <w:jc w:val="both"/>
              <w:rPr>
                <w:rFonts w:ascii="Times New Roman" w:eastAsia="標楷體" w:hAnsi="Times New Roman" w:cs="Times New Roman"/>
                <w:sz w:val="24"/>
                <w:szCs w:val="24"/>
                <w:lang w:eastAsia="zh-TW"/>
              </w:rPr>
            </w:pPr>
            <w:r w:rsidRPr="00935D42">
              <w:rPr>
                <w:rFonts w:ascii="Times New Roman" w:eastAsia="標楷體" w:hAnsi="Times New Roman" w:cs="Times New Roman" w:hint="eastAsia"/>
                <w:sz w:val="24"/>
                <w:szCs w:val="24"/>
                <w:lang w:eastAsia="zh-TW"/>
              </w:rPr>
              <w:t>教學時間：</w:t>
            </w:r>
            <w:r w:rsidR="0025745E" w:rsidRPr="00935D42">
              <w:rPr>
                <w:rFonts w:ascii="Times New Roman" w:eastAsia="標楷體" w:hAnsi="Times New Roman" w:cs="Times New Roman"/>
                <w:sz w:val="24"/>
                <w:szCs w:val="24"/>
                <w:lang w:eastAsia="zh-TW"/>
              </w:rPr>
              <w:t>5</w:t>
            </w:r>
            <w:r w:rsidR="0025745E" w:rsidRPr="00935D42">
              <w:rPr>
                <w:rFonts w:ascii="Times New Roman" w:eastAsia="標楷體" w:hAnsi="Times New Roman" w:cs="Times New Roman"/>
                <w:sz w:val="24"/>
                <w:szCs w:val="24"/>
                <w:lang w:eastAsia="zh-TW"/>
              </w:rPr>
              <w:t>分鐘</w:t>
            </w:r>
          </w:p>
          <w:p w14:paraId="12752559" w14:textId="77777777" w:rsidR="00FC4B0C" w:rsidRPr="00935D42" w:rsidRDefault="00405FBA" w:rsidP="00405FBA">
            <w:pPr>
              <w:pStyle w:val="TableParagraph"/>
              <w:numPr>
                <w:ilvl w:val="0"/>
                <w:numId w:val="25"/>
              </w:numPr>
              <w:snapToGrid w:val="0"/>
              <w:spacing w:line="276" w:lineRule="auto"/>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生活經驗連結與提問：</w:t>
            </w:r>
          </w:p>
          <w:p w14:paraId="6744DD3B" w14:textId="77777777" w:rsidR="00FC4B0C" w:rsidRPr="00935D42" w:rsidRDefault="00405FBA" w:rsidP="00FC4B0C">
            <w:pPr>
              <w:pStyle w:val="TableParagraph"/>
              <w:snapToGrid w:val="0"/>
              <w:spacing w:line="276" w:lineRule="auto"/>
              <w:ind w:left="480"/>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(1)</w:t>
            </w:r>
            <w:r w:rsidRPr="00935D42">
              <w:rPr>
                <w:rFonts w:ascii="Times New Roman" w:eastAsia="標楷體" w:hAnsi="Times New Roman"/>
                <w:sz w:val="24"/>
                <w:szCs w:val="24"/>
                <w:lang w:eastAsia="zh-TW"/>
              </w:rPr>
              <w:t>教師提問：「大家在玩線上遊戲或社群軟體時，有沒有認識聊得來的網友？對方有沒有曾經提議要互加</w:t>
            </w:r>
            <w:r w:rsidRPr="00935D42">
              <w:rPr>
                <w:rFonts w:ascii="Times New Roman" w:eastAsia="標楷體" w:hAnsi="Times New Roman"/>
                <w:sz w:val="24"/>
                <w:szCs w:val="24"/>
                <w:lang w:eastAsia="zh-TW"/>
              </w:rPr>
              <w:t>LINE</w:t>
            </w:r>
            <w:r w:rsidRPr="00935D42">
              <w:rPr>
                <w:rFonts w:ascii="Times New Roman" w:eastAsia="標楷體" w:hAnsi="Times New Roman"/>
                <w:sz w:val="24"/>
                <w:szCs w:val="24"/>
                <w:lang w:eastAsia="zh-TW"/>
              </w:rPr>
              <w:t>，甚至約出來實體見面？」</w:t>
            </w:r>
          </w:p>
          <w:p w14:paraId="19329D2A" w14:textId="57E8068F" w:rsidR="00405FBA" w:rsidRPr="00935D42" w:rsidRDefault="00405FBA" w:rsidP="00FC4B0C">
            <w:pPr>
              <w:pStyle w:val="TableParagraph"/>
              <w:snapToGrid w:val="0"/>
              <w:spacing w:line="276" w:lineRule="auto"/>
              <w:ind w:left="480"/>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(2)</w:t>
            </w:r>
            <w:r w:rsidRPr="00935D42">
              <w:rPr>
                <w:rFonts w:ascii="Times New Roman" w:eastAsia="標楷體" w:hAnsi="Times New Roman"/>
                <w:sz w:val="24"/>
                <w:szCs w:val="24"/>
                <w:lang w:eastAsia="zh-TW"/>
              </w:rPr>
              <w:t>引導換位思考：</w:t>
            </w:r>
            <w:r w:rsidR="001658A4" w:rsidRPr="00935D42">
              <w:rPr>
                <w:rFonts w:ascii="Times New Roman" w:eastAsia="標楷體" w:hAnsi="Times New Roman"/>
                <w:sz w:val="24"/>
                <w:szCs w:val="24"/>
                <w:lang w:eastAsia="zh-TW"/>
              </w:rPr>
              <w:t>「如果你在遊戲中認識一位神隊友，你們每天語音聊天、默契超好，對方也常常送你稀有裝備。今天他突然說：『週末我剛好去你的縣市，我們單獨吃個麥當勞吧！我請客！』面對這個邀約，你會立刻答應、果斷拒絕，還是會覺得很猶豫？如果你很想去，心裡會有什麼顧慮？如果不去，你會怎麼拒絕才不會破壞感情？」</w:t>
            </w:r>
          </w:p>
          <w:p w14:paraId="7B508BE4" w14:textId="77777777" w:rsidR="00FC4B0C" w:rsidRPr="00935D42" w:rsidRDefault="00FC4B0C" w:rsidP="00FC4B0C">
            <w:pPr>
              <w:pStyle w:val="TableParagraph"/>
              <w:snapToGrid w:val="0"/>
              <w:spacing w:line="276" w:lineRule="auto"/>
              <w:ind w:left="480"/>
              <w:jc w:val="both"/>
              <w:rPr>
                <w:rFonts w:ascii="Times New Roman" w:eastAsia="標楷體" w:hAnsi="Times New Roman"/>
                <w:sz w:val="24"/>
                <w:szCs w:val="24"/>
                <w:lang w:eastAsia="zh-TW"/>
              </w:rPr>
            </w:pPr>
          </w:p>
          <w:p w14:paraId="644DC1DA" w14:textId="77777777" w:rsidR="00FC4B0C" w:rsidRPr="00935D42" w:rsidRDefault="00405FBA" w:rsidP="005458D8">
            <w:pPr>
              <w:pStyle w:val="TableParagraph"/>
              <w:numPr>
                <w:ilvl w:val="0"/>
                <w:numId w:val="25"/>
              </w:numPr>
              <w:snapToGrid w:val="0"/>
              <w:spacing w:line="276" w:lineRule="auto"/>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引入教學主題：</w:t>
            </w:r>
          </w:p>
          <w:p w14:paraId="4056A6EE" w14:textId="7A0671EE" w:rsidR="00405FBA" w:rsidRPr="00935D42" w:rsidRDefault="00405FBA" w:rsidP="00FC4B0C">
            <w:pPr>
              <w:pStyle w:val="TableParagraph"/>
              <w:snapToGrid w:val="0"/>
              <w:spacing w:line="276" w:lineRule="auto"/>
              <w:ind w:left="480"/>
              <w:jc w:val="both"/>
              <w:rPr>
                <w:rFonts w:ascii="Times New Roman" w:eastAsia="標楷體" w:hAnsi="Times New Roman"/>
                <w:sz w:val="24"/>
                <w:szCs w:val="24"/>
                <w:lang w:eastAsia="zh-TW"/>
              </w:rPr>
            </w:pPr>
            <w:r w:rsidRPr="00935D42">
              <w:rPr>
                <w:rFonts w:ascii="Times New Roman" w:eastAsia="標楷體" w:hAnsi="Times New Roman"/>
                <w:sz w:val="24"/>
                <w:szCs w:val="24"/>
                <w:lang w:eastAsia="zh-TW"/>
              </w:rPr>
              <w:t>網路交友雖然方便，但隔著螢幕，我們很難確認對方的真實身分。今天我們要先看一段影片，接著認識網路交友的潛在風險，以及網聚的安全防護觀念。</w:t>
            </w:r>
          </w:p>
        </w:tc>
        <w:tc>
          <w:tcPr>
            <w:tcW w:w="2174" w:type="pct"/>
            <w:gridSpan w:val="2"/>
            <w:tcBorders>
              <w:left w:val="single" w:sz="4" w:space="0" w:color="auto"/>
              <w:right w:val="single" w:sz="18" w:space="0" w:color="000000"/>
            </w:tcBorders>
          </w:tcPr>
          <w:p w14:paraId="574EC842" w14:textId="10CBD28F" w:rsidR="005458D8" w:rsidRPr="00935D42" w:rsidRDefault="003700C8" w:rsidP="005458D8">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觀察學生是否專注聆聽，並鼓勵學生舉手分享網路交友或被邀約見面的經驗與感受，以此評估學生對虛擬交友陷阱的警覺心與先備概念。</w:t>
            </w:r>
          </w:p>
        </w:tc>
      </w:tr>
      <w:tr w:rsidR="00935D42" w:rsidRPr="00935D42" w14:paraId="2720B5A6" w14:textId="77777777" w:rsidTr="006E0596">
        <w:trPr>
          <w:trHeight w:val="57"/>
        </w:trPr>
        <w:tc>
          <w:tcPr>
            <w:tcW w:w="653" w:type="pct"/>
            <w:vMerge/>
            <w:tcBorders>
              <w:left w:val="single" w:sz="18" w:space="0" w:color="000000"/>
              <w:right w:val="single" w:sz="4" w:space="0" w:color="auto"/>
            </w:tcBorders>
            <w:shd w:val="clear" w:color="auto" w:fill="E2EFD9" w:themeFill="accent6" w:themeFillTint="33"/>
            <w:vAlign w:val="center"/>
          </w:tcPr>
          <w:p w14:paraId="63C68A41" w14:textId="77777777" w:rsidR="005458D8" w:rsidRPr="00935D42" w:rsidRDefault="005458D8" w:rsidP="006A23BE">
            <w:pPr>
              <w:pStyle w:val="TableParagraph"/>
              <w:spacing w:before="63"/>
              <w:jc w:val="center"/>
              <w:rPr>
                <w:rFonts w:ascii="Times New Roman" w:eastAsia="標楷體" w:hAnsi="Times New Roman" w:cs="Times New Roman"/>
                <w:b/>
                <w:sz w:val="24"/>
                <w:lang w:eastAsia="zh-TW"/>
              </w:rPr>
            </w:pPr>
          </w:p>
        </w:tc>
        <w:tc>
          <w:tcPr>
            <w:tcW w:w="2173" w:type="pct"/>
            <w:gridSpan w:val="2"/>
            <w:tcBorders>
              <w:left w:val="single" w:sz="4" w:space="0" w:color="auto"/>
              <w:right w:val="single" w:sz="4" w:space="0" w:color="auto"/>
            </w:tcBorders>
          </w:tcPr>
          <w:p w14:paraId="6D0E110F" w14:textId="312C03C9" w:rsidR="005458D8" w:rsidRPr="00935D42" w:rsidRDefault="005458D8" w:rsidP="005458D8">
            <w:pPr>
              <w:pStyle w:val="TableParagraph"/>
              <w:snapToGrid w:val="0"/>
              <w:spacing w:before="72" w:line="276" w:lineRule="auto"/>
              <w:jc w:val="both"/>
              <w:rPr>
                <w:rFonts w:ascii="Times New Roman" w:eastAsia="標楷體" w:hAnsi="Times New Roman" w:cs="Times New Roman"/>
                <w:b/>
                <w:bCs/>
                <w:sz w:val="24"/>
                <w:lang w:eastAsia="zh-TW"/>
              </w:rPr>
            </w:pPr>
            <w:r w:rsidRPr="00935D42">
              <w:rPr>
                <w:rFonts w:ascii="Times New Roman" w:eastAsia="標楷體" w:hAnsi="Times New Roman" w:cs="Times New Roman" w:hint="eastAsia"/>
                <w:b/>
                <w:bCs/>
                <w:sz w:val="24"/>
                <w:lang w:eastAsia="zh-TW"/>
              </w:rPr>
              <w:t>情境劇播放</w:t>
            </w:r>
          </w:p>
          <w:p w14:paraId="6E51FB9F" w14:textId="1B522932" w:rsidR="005458D8" w:rsidRPr="00935D42" w:rsidRDefault="005458D8" w:rsidP="005458D8">
            <w:pPr>
              <w:pStyle w:val="TableParagraph"/>
              <w:snapToGrid w:val="0"/>
              <w:spacing w:before="72"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教學時間：</w:t>
            </w:r>
            <w:r w:rsidR="00654F4C" w:rsidRPr="00935D42">
              <w:rPr>
                <w:rFonts w:ascii="Times New Roman" w:eastAsia="標楷體" w:hAnsi="Times New Roman" w:cs="Times New Roman"/>
                <w:sz w:val="24"/>
                <w:szCs w:val="24"/>
                <w:lang w:eastAsia="zh-TW"/>
              </w:rPr>
              <w:t>10</w:t>
            </w:r>
            <w:r w:rsidR="00654F4C" w:rsidRPr="00935D42">
              <w:rPr>
                <w:rFonts w:ascii="Times New Roman" w:eastAsia="標楷體" w:hAnsi="Times New Roman" w:cs="Times New Roman" w:hint="eastAsia"/>
                <w:sz w:val="24"/>
                <w:szCs w:val="24"/>
                <w:lang w:eastAsia="zh-TW"/>
              </w:rPr>
              <w:t>分鐘</w:t>
            </w:r>
          </w:p>
          <w:p w14:paraId="3B1156C8" w14:textId="75D1304B" w:rsidR="005878B7" w:rsidRPr="00935D42" w:rsidRDefault="005878B7" w:rsidP="00FC4B0C">
            <w:pPr>
              <w:pStyle w:val="TableParagraph"/>
              <w:numPr>
                <w:ilvl w:val="0"/>
                <w:numId w:val="26"/>
              </w:numPr>
              <w:snapToGrid w:val="0"/>
              <w:spacing w:before="72"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發下學習單並提醒影片重點：</w:t>
            </w:r>
          </w:p>
          <w:p w14:paraId="255B54AF" w14:textId="22816F00" w:rsidR="005878B7" w:rsidRPr="00935D42" w:rsidRDefault="005878B7" w:rsidP="005878B7">
            <w:pPr>
              <w:pStyle w:val="TableParagraph"/>
              <w:snapToGrid w:val="0"/>
              <w:spacing w:before="72"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提醒學生在觀看影片時，觀察主角遇到了什麼誘惑？他在答應見面前，忽略了哪些危險警訊？</w:t>
            </w:r>
          </w:p>
          <w:p w14:paraId="7DCFDFC4" w14:textId="59AF272E" w:rsidR="005878B7" w:rsidRPr="00935D42" w:rsidRDefault="005878B7" w:rsidP="00FC4B0C">
            <w:pPr>
              <w:pStyle w:val="TableParagraph"/>
              <w:numPr>
                <w:ilvl w:val="0"/>
                <w:numId w:val="26"/>
              </w:numPr>
              <w:snapToGrid w:val="0"/>
              <w:spacing w:before="72"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影片播放：</w:t>
            </w:r>
          </w:p>
          <w:p w14:paraId="7B5EA45E" w14:textId="4335EDBD" w:rsidR="005878B7" w:rsidRPr="00935D42" w:rsidRDefault="005878B7" w:rsidP="00FB23CA">
            <w:pPr>
              <w:pStyle w:val="TableParagraph"/>
              <w:snapToGrid w:val="0"/>
              <w:spacing w:before="72" w:line="276" w:lineRule="auto"/>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播放【我要去網聚】影片。</w:t>
            </w:r>
            <w:r w:rsidRPr="00935D42">
              <w:rPr>
                <w:rFonts w:ascii="Times New Roman" w:eastAsia="標楷體" w:hAnsi="Times New Roman" w:cs="Times New Roman" w:hint="eastAsia"/>
                <w:sz w:val="24"/>
                <w:lang w:eastAsia="zh-TW"/>
              </w:rPr>
              <w:lastRenderedPageBreak/>
              <w:t>https://eliteracy.edu.tw/Material.aspx?id=3057</w:t>
            </w:r>
          </w:p>
          <w:p w14:paraId="7CADD5CD" w14:textId="4AADBA0C" w:rsidR="005878B7" w:rsidRPr="00935D42" w:rsidRDefault="005878B7" w:rsidP="00FC4B0C">
            <w:pPr>
              <w:pStyle w:val="TableParagraph"/>
              <w:numPr>
                <w:ilvl w:val="0"/>
                <w:numId w:val="26"/>
              </w:numPr>
              <w:snapToGrid w:val="0"/>
              <w:spacing w:before="72"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即時問答：</w:t>
            </w:r>
          </w:p>
          <w:p w14:paraId="52B2C3F1" w14:textId="33F00C1D" w:rsidR="005458D8" w:rsidRPr="00935D42" w:rsidRDefault="005878B7" w:rsidP="005878B7">
            <w:pPr>
              <w:pStyle w:val="TableParagraph"/>
              <w:snapToGrid w:val="0"/>
              <w:spacing w:before="72"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影片播放結束後，請學生完成學習單的第一部分，並進行隨機抽問，確認學生有掌握影片重點。</w:t>
            </w:r>
          </w:p>
        </w:tc>
        <w:tc>
          <w:tcPr>
            <w:tcW w:w="2174" w:type="pct"/>
            <w:gridSpan w:val="2"/>
            <w:tcBorders>
              <w:left w:val="single" w:sz="4" w:space="0" w:color="auto"/>
              <w:right w:val="single" w:sz="18" w:space="0" w:color="000000"/>
            </w:tcBorders>
          </w:tcPr>
          <w:p w14:paraId="2F13D6B5" w14:textId="0F813D2E" w:rsidR="005458D8" w:rsidRPr="00935D42" w:rsidRDefault="00CD4167" w:rsidP="005458D8">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lastRenderedPageBreak/>
              <w:t>透過學習單的勾選與口頭提問，檢核學生是否掌握影片中</w:t>
            </w:r>
            <w:r w:rsidR="00866114" w:rsidRPr="00935D42">
              <w:rPr>
                <w:rFonts w:ascii="Times New Roman" w:eastAsia="標楷體" w:hAnsi="Times New Roman" w:cs="Times New Roman" w:hint="eastAsia"/>
                <w:sz w:val="24"/>
                <w:lang w:eastAsia="zh-TW"/>
              </w:rPr>
              <w:t>主角</w:t>
            </w:r>
            <w:r w:rsidRPr="00935D42">
              <w:rPr>
                <w:rFonts w:ascii="Times New Roman" w:eastAsia="標楷體" w:hAnsi="Times New Roman" w:cs="Times New Roman" w:hint="eastAsia"/>
                <w:sz w:val="24"/>
                <w:lang w:eastAsia="zh-TW"/>
              </w:rPr>
              <w:t>輕信網友與遭遇人身危機的因果關係。</w:t>
            </w:r>
          </w:p>
        </w:tc>
      </w:tr>
      <w:tr w:rsidR="00935D42" w:rsidRPr="00935D42" w14:paraId="11F7434D" w14:textId="77777777" w:rsidTr="006E0596">
        <w:trPr>
          <w:trHeight w:val="57"/>
        </w:trPr>
        <w:tc>
          <w:tcPr>
            <w:tcW w:w="653" w:type="pct"/>
            <w:vMerge/>
            <w:tcBorders>
              <w:left w:val="single" w:sz="18" w:space="0" w:color="000000"/>
              <w:right w:val="single" w:sz="4" w:space="0" w:color="auto"/>
            </w:tcBorders>
            <w:shd w:val="clear" w:color="auto" w:fill="E2EFD9" w:themeFill="accent6" w:themeFillTint="33"/>
            <w:vAlign w:val="center"/>
          </w:tcPr>
          <w:p w14:paraId="21F79FAC" w14:textId="77777777" w:rsidR="005458D8" w:rsidRPr="00935D42" w:rsidRDefault="005458D8" w:rsidP="006A23BE">
            <w:pPr>
              <w:pStyle w:val="TableParagraph"/>
              <w:spacing w:before="63"/>
              <w:jc w:val="center"/>
              <w:rPr>
                <w:rFonts w:ascii="Times New Roman" w:eastAsia="標楷體" w:hAnsi="Times New Roman" w:cs="Times New Roman"/>
                <w:b/>
                <w:sz w:val="24"/>
                <w:lang w:eastAsia="zh-TW"/>
              </w:rPr>
            </w:pPr>
          </w:p>
        </w:tc>
        <w:tc>
          <w:tcPr>
            <w:tcW w:w="2173" w:type="pct"/>
            <w:gridSpan w:val="2"/>
            <w:tcBorders>
              <w:left w:val="single" w:sz="4" w:space="0" w:color="auto"/>
              <w:right w:val="single" w:sz="4" w:space="0" w:color="auto"/>
            </w:tcBorders>
          </w:tcPr>
          <w:p w14:paraId="5DE7721C" w14:textId="77777777" w:rsidR="005458D8" w:rsidRPr="00935D42" w:rsidRDefault="005458D8" w:rsidP="005458D8">
            <w:pPr>
              <w:pStyle w:val="TableParagraph"/>
              <w:snapToGrid w:val="0"/>
              <w:spacing w:line="276" w:lineRule="auto"/>
              <w:jc w:val="both"/>
              <w:rPr>
                <w:rFonts w:ascii="Times New Roman" w:eastAsia="標楷體" w:hAnsi="Times New Roman" w:cs="Times New Roman"/>
                <w:b/>
                <w:bCs/>
                <w:sz w:val="24"/>
                <w:lang w:eastAsia="zh-TW"/>
              </w:rPr>
            </w:pPr>
            <w:r w:rsidRPr="00935D42">
              <w:rPr>
                <w:rFonts w:ascii="Times New Roman" w:eastAsia="標楷體" w:hAnsi="Times New Roman" w:cs="Times New Roman" w:hint="eastAsia"/>
                <w:b/>
                <w:bCs/>
                <w:sz w:val="24"/>
                <w:lang w:eastAsia="zh-TW"/>
              </w:rPr>
              <w:t>課堂討論</w:t>
            </w:r>
          </w:p>
          <w:p w14:paraId="425C91B7" w14:textId="15B7B998" w:rsidR="005458D8" w:rsidRPr="00935D42" w:rsidRDefault="005458D8" w:rsidP="005458D8">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教學時間：</w:t>
            </w:r>
            <w:r w:rsidR="00BA6653" w:rsidRPr="00935D42">
              <w:rPr>
                <w:rFonts w:ascii="Times New Roman" w:eastAsia="標楷體" w:hAnsi="Times New Roman" w:cs="Times New Roman" w:hint="eastAsia"/>
                <w:sz w:val="24"/>
                <w:szCs w:val="24"/>
                <w:lang w:eastAsia="zh-TW"/>
              </w:rPr>
              <w:t>25</w:t>
            </w:r>
            <w:r w:rsidR="00BA6653" w:rsidRPr="00935D42">
              <w:rPr>
                <w:rFonts w:ascii="Times New Roman" w:eastAsia="標楷體" w:hAnsi="Times New Roman" w:cs="Times New Roman"/>
                <w:sz w:val="24"/>
                <w:szCs w:val="24"/>
                <w:lang w:eastAsia="zh-TW"/>
              </w:rPr>
              <w:t>分鐘</w:t>
            </w:r>
          </w:p>
          <w:p w14:paraId="02C54BC8" w14:textId="77777777" w:rsidR="00FC4B0C" w:rsidRPr="00935D42" w:rsidRDefault="00FB23CA" w:rsidP="00FB23CA">
            <w:pPr>
              <w:pStyle w:val="TableParagraph"/>
              <w:numPr>
                <w:ilvl w:val="0"/>
                <w:numId w:val="27"/>
              </w:numPr>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介紹網路交友風險與自我保護責任</w:t>
            </w:r>
          </w:p>
          <w:p w14:paraId="196AD950" w14:textId="77777777" w:rsidR="00FC4B0C" w:rsidRPr="00935D42" w:rsidRDefault="00FB23CA" w:rsidP="00FC4B0C">
            <w:pPr>
              <w:pStyle w:val="TableParagraph"/>
              <w:snapToGrid w:val="0"/>
              <w:spacing w:line="276" w:lineRule="auto"/>
              <w:ind w:left="480"/>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(1)</w:t>
            </w:r>
            <w:r w:rsidRPr="00935D42">
              <w:rPr>
                <w:rFonts w:ascii="Times New Roman" w:eastAsia="標楷體" w:hAnsi="Times New Roman" w:cs="Times New Roman" w:hint="eastAsia"/>
                <w:sz w:val="24"/>
                <w:lang w:eastAsia="zh-TW"/>
              </w:rPr>
              <w:t>講解何謂網路交友陷阱與虛擬身分的偽裝。</w:t>
            </w:r>
          </w:p>
          <w:p w14:paraId="3A5552AE" w14:textId="16536C35" w:rsidR="00FB23CA" w:rsidRPr="00935D42" w:rsidRDefault="00FB23CA" w:rsidP="00FC4B0C">
            <w:pPr>
              <w:pStyle w:val="TableParagraph"/>
              <w:snapToGrid w:val="0"/>
              <w:spacing w:line="276" w:lineRule="auto"/>
              <w:ind w:left="480"/>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(2)</w:t>
            </w:r>
            <w:r w:rsidRPr="00935D42">
              <w:rPr>
                <w:rFonts w:ascii="Times New Roman" w:eastAsia="標楷體" w:hAnsi="Times New Roman" w:cs="Times New Roman" w:hint="eastAsia"/>
                <w:sz w:val="24"/>
                <w:lang w:eastAsia="zh-TW"/>
              </w:rPr>
              <w:t>講解網聚的實務安全守則與遭遇危機的正確因應步驟。</w:t>
            </w:r>
          </w:p>
          <w:p w14:paraId="31FF2BA1" w14:textId="77777777" w:rsidR="00FC4B0C" w:rsidRPr="00935D42" w:rsidRDefault="00FB23CA" w:rsidP="00FB23CA">
            <w:pPr>
              <w:pStyle w:val="TableParagraph"/>
              <w:numPr>
                <w:ilvl w:val="0"/>
                <w:numId w:val="27"/>
              </w:numPr>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分組活動</w:t>
            </w:r>
          </w:p>
          <w:p w14:paraId="4BF49928" w14:textId="77777777" w:rsidR="00FC4B0C" w:rsidRPr="00935D42" w:rsidRDefault="00FB23CA" w:rsidP="00FC4B0C">
            <w:pPr>
              <w:pStyle w:val="TableParagraph"/>
              <w:snapToGrid w:val="0"/>
              <w:spacing w:line="276" w:lineRule="auto"/>
              <w:ind w:left="480"/>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(1)</w:t>
            </w:r>
            <w:r w:rsidRPr="00935D42">
              <w:rPr>
                <w:rFonts w:ascii="Times New Roman" w:eastAsia="標楷體" w:hAnsi="Times New Roman" w:cs="Times New Roman" w:hint="eastAsia"/>
                <w:sz w:val="24"/>
                <w:lang w:eastAsia="zh-TW"/>
              </w:rPr>
              <w:t>回答學習單第二部份。</w:t>
            </w:r>
          </w:p>
          <w:p w14:paraId="4461CD23" w14:textId="77777777" w:rsidR="00FC4B0C" w:rsidRPr="00935D42" w:rsidRDefault="00FB23CA" w:rsidP="00FC4B0C">
            <w:pPr>
              <w:pStyle w:val="TableParagraph"/>
              <w:snapToGrid w:val="0"/>
              <w:spacing w:line="276" w:lineRule="auto"/>
              <w:ind w:left="480"/>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(2)</w:t>
            </w:r>
            <w:r w:rsidRPr="00935D42">
              <w:rPr>
                <w:rFonts w:ascii="Times New Roman" w:eastAsia="標楷體" w:hAnsi="Times New Roman" w:cs="Times New Roman" w:hint="eastAsia"/>
                <w:sz w:val="24"/>
                <w:lang w:eastAsia="zh-TW"/>
              </w:rPr>
              <w:t>討論影片內容中主角輕易赴約的危險性與防範策略。</w:t>
            </w:r>
          </w:p>
          <w:p w14:paraId="33B55204" w14:textId="1C0D46CC" w:rsidR="006E0596" w:rsidRPr="00935D42" w:rsidRDefault="00FB23CA" w:rsidP="00FC4B0C">
            <w:pPr>
              <w:pStyle w:val="TableParagraph"/>
              <w:snapToGrid w:val="0"/>
              <w:spacing w:line="276" w:lineRule="auto"/>
              <w:ind w:left="480"/>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(3)</w:t>
            </w:r>
            <w:r w:rsidRPr="00935D42">
              <w:rPr>
                <w:rFonts w:ascii="Times New Roman" w:eastAsia="標楷體" w:hAnsi="Times New Roman" w:cs="Times New Roman" w:hint="eastAsia"/>
                <w:sz w:val="24"/>
                <w:lang w:eastAsia="zh-TW"/>
              </w:rPr>
              <w:t>教師引導學生分組認識求助機制（如</w:t>
            </w:r>
            <w:r w:rsidRPr="00935D42">
              <w:rPr>
                <w:rFonts w:ascii="Times New Roman" w:eastAsia="標楷體" w:hAnsi="Times New Roman" w:cs="Times New Roman" w:hint="eastAsia"/>
                <w:sz w:val="24"/>
                <w:lang w:eastAsia="zh-TW"/>
              </w:rPr>
              <w:t>113</w:t>
            </w:r>
            <w:r w:rsidRPr="00935D42">
              <w:rPr>
                <w:rFonts w:ascii="Times New Roman" w:eastAsia="標楷體" w:hAnsi="Times New Roman" w:cs="Times New Roman" w:hint="eastAsia"/>
                <w:sz w:val="24"/>
                <w:lang w:eastAsia="zh-TW"/>
              </w:rPr>
              <w:t>、</w:t>
            </w:r>
            <w:r w:rsidRPr="00935D42">
              <w:rPr>
                <w:rFonts w:ascii="Times New Roman" w:eastAsia="標楷體" w:hAnsi="Times New Roman" w:cs="Times New Roman" w:hint="eastAsia"/>
                <w:sz w:val="24"/>
                <w:lang w:eastAsia="zh-TW"/>
              </w:rPr>
              <w:t>165</w:t>
            </w:r>
            <w:r w:rsidRPr="00935D42">
              <w:rPr>
                <w:rFonts w:ascii="Times New Roman" w:eastAsia="標楷體" w:hAnsi="Times New Roman" w:cs="Times New Roman" w:hint="eastAsia"/>
                <w:sz w:val="24"/>
                <w:lang w:eastAsia="zh-TW"/>
              </w:rPr>
              <w:t>專線）與防護演練。</w:t>
            </w:r>
          </w:p>
        </w:tc>
        <w:tc>
          <w:tcPr>
            <w:tcW w:w="2174" w:type="pct"/>
            <w:gridSpan w:val="2"/>
            <w:tcBorders>
              <w:left w:val="single" w:sz="4" w:space="0" w:color="auto"/>
              <w:right w:val="single" w:sz="18" w:space="0" w:color="000000"/>
            </w:tcBorders>
          </w:tcPr>
          <w:p w14:paraId="704A6D46" w14:textId="331FA469" w:rsidR="00CD4167" w:rsidRPr="00935D42" w:rsidRDefault="00CD4167" w:rsidP="00FC4B0C">
            <w:pPr>
              <w:pStyle w:val="TableParagraph"/>
              <w:numPr>
                <w:ilvl w:val="0"/>
                <w:numId w:val="28"/>
              </w:numPr>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介紹網路交友風險與自我保護責任：</w:t>
            </w:r>
          </w:p>
          <w:p w14:paraId="3DB68F84" w14:textId="6479A3DE" w:rsidR="00CD4167" w:rsidRPr="00935D42" w:rsidRDefault="00CD4167" w:rsidP="00CD4167">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(1)</w:t>
            </w:r>
            <w:r w:rsidRPr="00935D42">
              <w:rPr>
                <w:rFonts w:ascii="Times New Roman" w:eastAsia="標楷體" w:hAnsi="Times New Roman" w:cs="Times New Roman" w:hint="eastAsia"/>
                <w:sz w:val="24"/>
                <w:lang w:eastAsia="zh-TW"/>
              </w:rPr>
              <w:t>說明何謂網路交友陷阱與身分偽裝</w:t>
            </w:r>
          </w:p>
          <w:p w14:paraId="5E88F366" w14:textId="36A7A70A" w:rsidR="00CD4167" w:rsidRPr="00935D42" w:rsidRDefault="00CD4167" w:rsidP="00CD4167">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網路交友陷阱是指有心人士利用網路匿名的特性，偽裝成帥哥、美女或同齡朋友，透過長時間的噓寒問暖</w:t>
            </w:r>
            <w:r w:rsidR="0045148D" w:rsidRPr="00935D42">
              <w:rPr>
                <w:rFonts w:ascii="Times New Roman" w:eastAsia="標楷體" w:hAnsi="Times New Roman" w:cs="Times New Roman" w:hint="eastAsia"/>
                <w:sz w:val="24"/>
                <w:lang w:eastAsia="zh-TW"/>
              </w:rPr>
              <w:t>來</w:t>
            </w:r>
            <w:r w:rsidRPr="00935D42">
              <w:rPr>
                <w:rFonts w:ascii="Times New Roman" w:eastAsia="標楷體" w:hAnsi="Times New Roman" w:cs="Times New Roman" w:hint="eastAsia"/>
                <w:sz w:val="24"/>
                <w:lang w:eastAsia="zh-TW"/>
              </w:rPr>
              <w:t>建立信任或贈送</w:t>
            </w:r>
            <w:r w:rsidR="0045148D" w:rsidRPr="00935D42">
              <w:rPr>
                <w:rFonts w:ascii="Times New Roman" w:eastAsia="標楷體" w:hAnsi="Times New Roman" w:cs="Times New Roman" w:hint="eastAsia"/>
                <w:sz w:val="24"/>
                <w:lang w:eastAsia="zh-TW"/>
              </w:rPr>
              <w:t>物品</w:t>
            </w:r>
            <w:r w:rsidR="0007569B" w:rsidRPr="00935D42">
              <w:rPr>
                <w:rFonts w:ascii="Times New Roman" w:eastAsia="標楷體" w:hAnsi="Times New Roman" w:cs="Times New Roman" w:hint="eastAsia"/>
                <w:sz w:val="24"/>
                <w:lang w:eastAsia="zh-TW"/>
              </w:rPr>
              <w:t>利誘</w:t>
            </w:r>
            <w:r w:rsidRPr="00935D42">
              <w:rPr>
                <w:rFonts w:ascii="Times New Roman" w:eastAsia="標楷體" w:hAnsi="Times New Roman" w:cs="Times New Roman" w:hint="eastAsia"/>
                <w:sz w:val="24"/>
                <w:lang w:eastAsia="zh-TW"/>
              </w:rPr>
              <w:t>，誘騙</w:t>
            </w:r>
            <w:r w:rsidR="00D158B6" w:rsidRPr="00935D42">
              <w:rPr>
                <w:rFonts w:ascii="Times New Roman" w:eastAsia="標楷體" w:hAnsi="Times New Roman" w:cs="Times New Roman" w:hint="eastAsia"/>
                <w:sz w:val="24"/>
                <w:lang w:eastAsia="zh-TW"/>
              </w:rPr>
              <w:t>受害者</w:t>
            </w:r>
            <w:r w:rsidRPr="00935D42">
              <w:rPr>
                <w:rFonts w:ascii="Times New Roman" w:eastAsia="標楷體" w:hAnsi="Times New Roman" w:cs="Times New Roman" w:hint="eastAsia"/>
                <w:sz w:val="24"/>
                <w:lang w:eastAsia="zh-TW"/>
              </w:rPr>
              <w:t>提供私密影像或出面赴約。由於虛擬身分容易造假，眼見不一定為憑，過度信任網友將讓自己暴露在巨大的危險中。</w:t>
            </w:r>
          </w:p>
          <w:p w14:paraId="60959549" w14:textId="58BFEF0B" w:rsidR="00CD4167" w:rsidRPr="00935D42" w:rsidRDefault="00CD4167" w:rsidP="00CD4167">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(2)</w:t>
            </w:r>
            <w:r w:rsidRPr="00935D42">
              <w:rPr>
                <w:rFonts w:ascii="Times New Roman" w:eastAsia="標楷體" w:hAnsi="Times New Roman" w:cs="Times New Roman" w:hint="eastAsia"/>
                <w:sz w:val="24"/>
                <w:lang w:eastAsia="zh-TW"/>
              </w:rPr>
              <w:t>列舉安全守則與因應規範</w:t>
            </w:r>
          </w:p>
          <w:p w14:paraId="00E0441D" w14:textId="187AAAA6" w:rsidR="00CD4167" w:rsidRPr="00935D42" w:rsidRDefault="00CD4167" w:rsidP="00CD4167">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與網友見面可能面臨詐騙、恐嚇甚至妨害性自主等嚴重人身危機。當面對網友的實體見面邀約時，應熟記「網聚安全三守則」：</w:t>
            </w:r>
          </w:p>
          <w:p w14:paraId="323174A4" w14:textId="455E1CA8" w:rsidR="00CD4167" w:rsidRPr="00935D42" w:rsidRDefault="00CD4167" w:rsidP="00CD4167">
            <w:pPr>
              <w:pStyle w:val="TableParagraph"/>
              <w:snapToGrid w:val="0"/>
              <w:spacing w:line="276" w:lineRule="auto"/>
              <w:jc w:val="both"/>
              <w:rPr>
                <w:rFonts w:ascii="標楷體" w:eastAsia="標楷體" w:hAnsi="標楷體" w:cs="Times New Roman"/>
                <w:sz w:val="24"/>
                <w:lang w:eastAsia="zh-TW"/>
              </w:rPr>
            </w:pPr>
            <w:r w:rsidRPr="00935D42">
              <w:rPr>
                <w:rFonts w:ascii="Cambria Math" w:eastAsia="標楷體" w:hAnsi="Cambria Math" w:cs="Cambria Math"/>
                <w:sz w:val="24"/>
                <w:lang w:eastAsia="zh-TW"/>
              </w:rPr>
              <w:t>①</w:t>
            </w:r>
            <w:r w:rsidRPr="00935D42">
              <w:rPr>
                <w:rFonts w:ascii="標楷體" w:eastAsia="標楷體" w:hAnsi="標楷體" w:cs="Times New Roman" w:hint="eastAsia"/>
                <w:sz w:val="24"/>
                <w:lang w:eastAsia="zh-TW"/>
              </w:rPr>
              <w:t>不輕信：拒絕單獨前往隱密地點（如包廂、對方住處），不隨便收受昂貴禮物。</w:t>
            </w:r>
          </w:p>
          <w:p w14:paraId="101EC233" w14:textId="3BA42649" w:rsidR="00CD4167" w:rsidRPr="00935D42" w:rsidRDefault="00CD4167" w:rsidP="00CD4167">
            <w:pPr>
              <w:pStyle w:val="TableParagraph"/>
              <w:snapToGrid w:val="0"/>
              <w:spacing w:line="276" w:lineRule="auto"/>
              <w:jc w:val="both"/>
              <w:rPr>
                <w:rFonts w:ascii="標楷體" w:eastAsia="標楷體" w:hAnsi="標楷體" w:cs="Times New Roman"/>
                <w:sz w:val="24"/>
                <w:lang w:eastAsia="zh-TW"/>
              </w:rPr>
            </w:pPr>
            <w:r w:rsidRPr="00935D42">
              <w:rPr>
                <w:rFonts w:ascii="Cambria Math" w:eastAsia="標楷體" w:hAnsi="Cambria Math" w:cs="Cambria Math"/>
                <w:sz w:val="24"/>
                <w:lang w:eastAsia="zh-TW"/>
              </w:rPr>
              <w:t>②</w:t>
            </w:r>
            <w:r w:rsidRPr="00935D42">
              <w:rPr>
                <w:rFonts w:ascii="標楷體" w:eastAsia="標楷體" w:hAnsi="標楷體" w:cs="Times New Roman" w:hint="eastAsia"/>
                <w:sz w:val="24"/>
                <w:lang w:eastAsia="zh-TW"/>
              </w:rPr>
              <w:t>要查證：見面前可透過視訊確認對方真實樣貌，對過度完美的個人檔案保持懷疑。</w:t>
            </w:r>
          </w:p>
          <w:p w14:paraId="67A67013" w14:textId="6A5E2839" w:rsidR="00CD4167" w:rsidRPr="00935D42" w:rsidRDefault="00CD4167" w:rsidP="00CD4167">
            <w:pPr>
              <w:pStyle w:val="TableParagraph"/>
              <w:snapToGrid w:val="0"/>
              <w:spacing w:line="276" w:lineRule="auto"/>
              <w:jc w:val="both"/>
              <w:rPr>
                <w:rFonts w:ascii="標楷體" w:eastAsia="標楷體" w:hAnsi="標楷體" w:cs="Times New Roman"/>
                <w:sz w:val="24"/>
                <w:lang w:eastAsia="zh-TW"/>
              </w:rPr>
            </w:pPr>
            <w:r w:rsidRPr="00935D42">
              <w:rPr>
                <w:rFonts w:ascii="Cambria Math" w:eastAsia="標楷體" w:hAnsi="Cambria Math" w:cs="Cambria Math"/>
                <w:sz w:val="24"/>
                <w:lang w:eastAsia="zh-TW"/>
              </w:rPr>
              <w:t>③</w:t>
            </w:r>
            <w:r w:rsidRPr="00935D42">
              <w:rPr>
                <w:rFonts w:ascii="標楷體" w:eastAsia="標楷體" w:hAnsi="標楷體" w:cs="Times New Roman" w:hint="eastAsia"/>
                <w:sz w:val="24"/>
                <w:lang w:eastAsia="zh-TW"/>
              </w:rPr>
              <w:t>結伴同行：若真要見面，務必約在白天、人多的公共場所，且一定要告知家長並請親友陪同。</w:t>
            </w:r>
          </w:p>
          <w:p w14:paraId="7363E83D" w14:textId="12D408F4" w:rsidR="00CD4167" w:rsidRPr="00935D42" w:rsidRDefault="00CD4167" w:rsidP="00CD4167">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若在網聚現場察覺不對勁，應立刻找藉口離開；若遭遇威脅或詐騙，務必尋求家長、師長協助，或撥打</w:t>
            </w:r>
            <w:r w:rsidRPr="00935D42">
              <w:rPr>
                <w:rFonts w:ascii="Times New Roman" w:eastAsia="標楷體" w:hAnsi="Times New Roman" w:cs="Times New Roman" w:hint="eastAsia"/>
                <w:sz w:val="24"/>
                <w:lang w:eastAsia="zh-TW"/>
              </w:rPr>
              <w:t>113</w:t>
            </w:r>
            <w:r w:rsidRPr="00935D42">
              <w:rPr>
                <w:rFonts w:ascii="Times New Roman" w:eastAsia="標楷體" w:hAnsi="Times New Roman" w:cs="Times New Roman" w:hint="eastAsia"/>
                <w:sz w:val="24"/>
                <w:lang w:eastAsia="zh-TW"/>
              </w:rPr>
              <w:t>保護專線、</w:t>
            </w:r>
            <w:r w:rsidRPr="00935D42">
              <w:rPr>
                <w:rFonts w:ascii="Times New Roman" w:eastAsia="標楷體" w:hAnsi="Times New Roman" w:cs="Times New Roman" w:hint="eastAsia"/>
                <w:sz w:val="24"/>
                <w:lang w:eastAsia="zh-TW"/>
              </w:rPr>
              <w:t>165</w:t>
            </w:r>
            <w:r w:rsidRPr="00935D42">
              <w:rPr>
                <w:rFonts w:ascii="Times New Roman" w:eastAsia="標楷體" w:hAnsi="Times New Roman" w:cs="Times New Roman" w:hint="eastAsia"/>
                <w:sz w:val="24"/>
                <w:lang w:eastAsia="zh-TW"/>
              </w:rPr>
              <w:t>反詐騙專線求助。</w:t>
            </w:r>
          </w:p>
          <w:p w14:paraId="2C46A8E0" w14:textId="2D1790BF" w:rsidR="00CD4167" w:rsidRPr="00935D42" w:rsidRDefault="00CD4167" w:rsidP="00CD4167">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(3)</w:t>
            </w:r>
            <w:r w:rsidRPr="00935D42">
              <w:rPr>
                <w:rFonts w:ascii="Times New Roman" w:eastAsia="標楷體" w:hAnsi="Times New Roman" w:cs="Times New Roman" w:hint="eastAsia"/>
                <w:sz w:val="24"/>
                <w:lang w:eastAsia="zh-TW"/>
              </w:rPr>
              <w:t>應用數位安全與健康交友</w:t>
            </w:r>
            <w:r w:rsidR="00D158B6" w:rsidRPr="00935D42">
              <w:rPr>
                <w:rFonts w:ascii="Times New Roman" w:eastAsia="標楷體" w:hAnsi="Times New Roman" w:cs="Times New Roman" w:hint="eastAsia"/>
                <w:sz w:val="24"/>
                <w:lang w:eastAsia="zh-TW"/>
              </w:rPr>
              <w:t>，如</w:t>
            </w:r>
            <w:r w:rsidRPr="00935D42">
              <w:rPr>
                <w:rFonts w:ascii="Times New Roman" w:eastAsia="標楷體" w:hAnsi="Times New Roman" w:cs="Times New Roman" w:hint="eastAsia"/>
                <w:sz w:val="24"/>
                <w:lang w:eastAsia="zh-TW"/>
              </w:rPr>
              <w:t>劃清界線、勇敢拒絕、要通報</w:t>
            </w:r>
            <w:r w:rsidR="00D158B6" w:rsidRPr="00935D42">
              <w:rPr>
                <w:rFonts w:ascii="Times New Roman" w:eastAsia="標楷體" w:hAnsi="Times New Roman" w:cs="Times New Roman" w:hint="eastAsia"/>
                <w:sz w:val="24"/>
                <w:lang w:eastAsia="zh-TW"/>
              </w:rPr>
              <w:t>等</w:t>
            </w:r>
            <w:r w:rsidRPr="00935D42">
              <w:rPr>
                <w:rFonts w:ascii="Times New Roman" w:eastAsia="標楷體" w:hAnsi="Times New Roman" w:cs="Times New Roman" w:hint="eastAsia"/>
                <w:sz w:val="24"/>
                <w:lang w:eastAsia="zh-TW"/>
              </w:rPr>
              <w:t>觀念於數位生活之中</w:t>
            </w:r>
          </w:p>
          <w:p w14:paraId="1E106E62" w14:textId="71F6040B" w:rsidR="00CD4167" w:rsidRPr="00935D42" w:rsidRDefault="00CD4167" w:rsidP="00FC4B0C">
            <w:pPr>
              <w:pStyle w:val="TableParagraph"/>
              <w:numPr>
                <w:ilvl w:val="0"/>
                <w:numId w:val="28"/>
              </w:numPr>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配合學習單第二部分：分組討論。</w:t>
            </w:r>
          </w:p>
          <w:p w14:paraId="6B85C62D" w14:textId="5B742431" w:rsidR="00CD4167" w:rsidRPr="00935D42" w:rsidRDefault="00CD4167" w:rsidP="00CD4167">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(1)</w:t>
            </w:r>
            <w:r w:rsidRPr="00935D42">
              <w:rPr>
                <w:rFonts w:ascii="Times New Roman" w:eastAsia="標楷體" w:hAnsi="Times New Roman" w:cs="Times New Roman" w:hint="eastAsia"/>
                <w:sz w:val="24"/>
                <w:lang w:eastAsia="zh-TW"/>
              </w:rPr>
              <w:t>描述影片內容有關主角陷入交友圈</w:t>
            </w:r>
            <w:r w:rsidRPr="00935D42">
              <w:rPr>
                <w:rFonts w:ascii="Times New Roman" w:eastAsia="標楷體" w:hAnsi="Times New Roman" w:cs="Times New Roman" w:hint="eastAsia"/>
                <w:sz w:val="24"/>
                <w:lang w:eastAsia="zh-TW"/>
              </w:rPr>
              <w:lastRenderedPageBreak/>
              <w:t>套與遭遇危機的部份。</w:t>
            </w:r>
          </w:p>
          <w:p w14:paraId="728DCA3D" w14:textId="119D5D9F" w:rsidR="00CD4167" w:rsidRPr="00935D42" w:rsidRDefault="00CD4167" w:rsidP="00CD4167">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(2)</w:t>
            </w:r>
            <w:r w:rsidRPr="00935D42">
              <w:rPr>
                <w:rFonts w:ascii="Times New Roman" w:eastAsia="標楷體" w:hAnsi="Times New Roman" w:cs="Times New Roman" w:hint="eastAsia"/>
                <w:sz w:val="24"/>
                <w:lang w:eastAsia="zh-TW"/>
              </w:rPr>
              <w:t>描述影片內容有關危機應變與求助機制的部份，引導學生熟記</w:t>
            </w:r>
            <w:r w:rsidRPr="00935D42">
              <w:rPr>
                <w:rFonts w:ascii="Times New Roman" w:eastAsia="標楷體" w:hAnsi="Times New Roman" w:cs="Times New Roman" w:hint="eastAsia"/>
                <w:sz w:val="24"/>
                <w:lang w:eastAsia="zh-TW"/>
              </w:rPr>
              <w:t>113/165</w:t>
            </w:r>
            <w:r w:rsidRPr="00935D42">
              <w:rPr>
                <w:rFonts w:ascii="Times New Roman" w:eastAsia="標楷體" w:hAnsi="Times New Roman" w:cs="Times New Roman" w:hint="eastAsia"/>
                <w:sz w:val="24"/>
                <w:lang w:eastAsia="zh-TW"/>
              </w:rPr>
              <w:t>專線並演練勇敢拒絕的技巧。</w:t>
            </w:r>
          </w:p>
          <w:p w14:paraId="0813515A" w14:textId="5D1D4CDD" w:rsidR="00CD4167" w:rsidRPr="00935D42" w:rsidRDefault="00CD4167" w:rsidP="00CD4167">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(3)</w:t>
            </w:r>
            <w:r w:rsidRPr="00935D42">
              <w:rPr>
                <w:rFonts w:ascii="Times New Roman" w:eastAsia="標楷體" w:hAnsi="Times New Roman" w:cs="Times New Roman" w:hint="eastAsia"/>
                <w:sz w:val="24"/>
                <w:lang w:eastAsia="zh-TW"/>
              </w:rPr>
              <w:t>小組討論時，紀錄學生參與情況。</w:t>
            </w:r>
          </w:p>
          <w:p w14:paraId="4E1836B3" w14:textId="481AABA7" w:rsidR="005458D8" w:rsidRPr="00935D42" w:rsidRDefault="00CD4167" w:rsidP="00CD4167">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(4)</w:t>
            </w:r>
            <w:r w:rsidRPr="00935D42">
              <w:rPr>
                <w:rFonts w:ascii="Times New Roman" w:eastAsia="標楷體" w:hAnsi="Times New Roman" w:cs="Times New Roman" w:hint="eastAsia"/>
                <w:sz w:val="24"/>
                <w:lang w:eastAsia="zh-TW"/>
              </w:rPr>
              <w:t>能夠理解本課程的內容並落實人身與數位防護。</w:t>
            </w:r>
          </w:p>
        </w:tc>
      </w:tr>
      <w:tr w:rsidR="00935D42" w:rsidRPr="00935D42" w14:paraId="03249A63" w14:textId="77777777" w:rsidTr="006E0596">
        <w:trPr>
          <w:trHeight w:val="57"/>
        </w:trPr>
        <w:tc>
          <w:tcPr>
            <w:tcW w:w="653" w:type="pct"/>
            <w:vMerge/>
            <w:tcBorders>
              <w:left w:val="single" w:sz="18" w:space="0" w:color="000000"/>
              <w:right w:val="single" w:sz="4" w:space="0" w:color="auto"/>
            </w:tcBorders>
            <w:shd w:val="clear" w:color="auto" w:fill="E2EFD9" w:themeFill="accent6" w:themeFillTint="33"/>
            <w:vAlign w:val="center"/>
          </w:tcPr>
          <w:p w14:paraId="47A2C7AC" w14:textId="77777777" w:rsidR="005458D8" w:rsidRPr="00935D42" w:rsidRDefault="005458D8" w:rsidP="006A23BE">
            <w:pPr>
              <w:pStyle w:val="TableParagraph"/>
              <w:spacing w:before="63"/>
              <w:jc w:val="center"/>
              <w:rPr>
                <w:rFonts w:ascii="Times New Roman" w:eastAsia="標楷體" w:hAnsi="Times New Roman" w:cs="Times New Roman"/>
                <w:b/>
                <w:sz w:val="24"/>
                <w:lang w:eastAsia="zh-TW"/>
              </w:rPr>
            </w:pPr>
          </w:p>
        </w:tc>
        <w:tc>
          <w:tcPr>
            <w:tcW w:w="2173" w:type="pct"/>
            <w:gridSpan w:val="2"/>
            <w:tcBorders>
              <w:left w:val="single" w:sz="4" w:space="0" w:color="auto"/>
              <w:right w:val="single" w:sz="4" w:space="0" w:color="auto"/>
            </w:tcBorders>
          </w:tcPr>
          <w:p w14:paraId="04B440D1" w14:textId="77777777" w:rsidR="005458D8" w:rsidRPr="00935D42" w:rsidRDefault="005458D8" w:rsidP="005458D8">
            <w:pPr>
              <w:pStyle w:val="TableParagraph"/>
              <w:snapToGrid w:val="0"/>
              <w:spacing w:line="276" w:lineRule="auto"/>
              <w:jc w:val="both"/>
              <w:rPr>
                <w:rFonts w:ascii="Times New Roman" w:eastAsia="標楷體" w:hAnsi="Times New Roman" w:cs="Times New Roman"/>
                <w:b/>
                <w:bCs/>
                <w:sz w:val="24"/>
                <w:lang w:eastAsia="zh-TW"/>
              </w:rPr>
            </w:pPr>
            <w:r w:rsidRPr="00935D42">
              <w:rPr>
                <w:rFonts w:ascii="Times New Roman" w:eastAsia="標楷體" w:hAnsi="Times New Roman" w:cs="Times New Roman" w:hint="eastAsia"/>
                <w:b/>
                <w:bCs/>
                <w:sz w:val="24"/>
                <w:lang w:eastAsia="zh-TW"/>
              </w:rPr>
              <w:t>課程統整</w:t>
            </w:r>
          </w:p>
          <w:p w14:paraId="10E5647A" w14:textId="27D9AD6D" w:rsidR="005458D8" w:rsidRPr="00935D42" w:rsidRDefault="005458D8" w:rsidP="005458D8">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教學時間：</w:t>
            </w:r>
            <w:r w:rsidR="00405FBA" w:rsidRPr="00935D42">
              <w:rPr>
                <w:rFonts w:ascii="Times New Roman" w:eastAsia="標楷體" w:hAnsi="Times New Roman" w:cs="Times New Roman" w:hint="eastAsia"/>
                <w:sz w:val="24"/>
                <w:szCs w:val="24"/>
                <w:lang w:eastAsia="zh-TW"/>
              </w:rPr>
              <w:t>5</w:t>
            </w:r>
            <w:r w:rsidR="00405FBA" w:rsidRPr="00935D42">
              <w:rPr>
                <w:rFonts w:ascii="Times New Roman" w:eastAsia="標楷體" w:hAnsi="Times New Roman" w:cs="Times New Roman"/>
                <w:sz w:val="24"/>
                <w:szCs w:val="24"/>
                <w:lang w:eastAsia="zh-TW"/>
              </w:rPr>
              <w:t>分鐘</w:t>
            </w:r>
          </w:p>
          <w:p w14:paraId="008A5855" w14:textId="77777777" w:rsidR="00FC4B0C" w:rsidRPr="00935D42" w:rsidRDefault="005C1C15" w:rsidP="005C1C15">
            <w:pPr>
              <w:pStyle w:val="TableParagraph"/>
              <w:numPr>
                <w:ilvl w:val="0"/>
                <w:numId w:val="29"/>
              </w:numPr>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教師提出網路安全相關議題，進行討論：</w:t>
            </w:r>
          </w:p>
          <w:p w14:paraId="7610FB7B" w14:textId="77777777" w:rsidR="00FC4B0C" w:rsidRPr="00935D42" w:rsidRDefault="005C1C15" w:rsidP="00FC4B0C">
            <w:pPr>
              <w:pStyle w:val="TableParagraph"/>
              <w:snapToGrid w:val="0"/>
              <w:spacing w:line="276" w:lineRule="auto"/>
              <w:ind w:left="360"/>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(1)</w:t>
            </w:r>
            <w:r w:rsidRPr="00935D42">
              <w:rPr>
                <w:rFonts w:ascii="Times New Roman" w:eastAsia="標楷體" w:hAnsi="Times New Roman" w:cs="Times New Roman" w:hint="eastAsia"/>
                <w:sz w:val="24"/>
                <w:lang w:eastAsia="zh-TW"/>
              </w:rPr>
              <w:t>如果網友說：「你不出來見面，就是不把我當朋友，那我就要把你之前跟我說的秘密公開！」這時候我們應該怎麼辦？</w:t>
            </w:r>
          </w:p>
          <w:p w14:paraId="6E72742C" w14:textId="6FA3B2D8" w:rsidR="005C1C15" w:rsidRPr="00935D42" w:rsidRDefault="005C1C15" w:rsidP="00FC4B0C">
            <w:pPr>
              <w:pStyle w:val="TableParagraph"/>
              <w:snapToGrid w:val="0"/>
              <w:spacing w:line="276" w:lineRule="auto"/>
              <w:ind w:left="360"/>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(2)</w:t>
            </w:r>
            <w:r w:rsidRPr="00935D42">
              <w:rPr>
                <w:rFonts w:ascii="Times New Roman" w:eastAsia="標楷體" w:hAnsi="Times New Roman" w:cs="Times New Roman" w:hint="eastAsia"/>
                <w:sz w:val="24"/>
                <w:lang w:eastAsia="zh-TW"/>
              </w:rPr>
              <w:t>身為國中生，我們在網路上交朋友時，應該如何設立安全的底線（例如絕對不給真實地址、不拍私密照）？</w:t>
            </w:r>
          </w:p>
          <w:p w14:paraId="39E563F9" w14:textId="77777777" w:rsidR="00FC4B0C" w:rsidRPr="00935D42" w:rsidRDefault="005C1C15" w:rsidP="005C1C15">
            <w:pPr>
              <w:pStyle w:val="TableParagraph"/>
              <w:numPr>
                <w:ilvl w:val="0"/>
                <w:numId w:val="29"/>
              </w:numPr>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重點整理：</w:t>
            </w:r>
          </w:p>
          <w:p w14:paraId="4AD2E6FA" w14:textId="16579B16" w:rsidR="006E0596" w:rsidRPr="00935D42" w:rsidRDefault="005C1C15" w:rsidP="00FC4B0C">
            <w:pPr>
              <w:pStyle w:val="TableParagraph"/>
              <w:snapToGrid w:val="0"/>
              <w:spacing w:line="276" w:lineRule="auto"/>
              <w:ind w:left="360"/>
              <w:jc w:val="both"/>
              <w:rPr>
                <w:rFonts w:ascii="Times New Roman" w:eastAsia="標楷體" w:hAnsi="Times New Roman" w:cs="Times New Roman"/>
                <w:sz w:val="24"/>
                <w:lang w:eastAsia="zh-TW"/>
              </w:rPr>
            </w:pPr>
            <w:r w:rsidRPr="00935D42">
              <w:rPr>
                <w:rFonts w:ascii="Times New Roman" w:eastAsia="標楷體" w:hAnsi="Times New Roman" w:cs="Times New Roman" w:hint="eastAsia"/>
                <w:sz w:val="24"/>
                <w:lang w:eastAsia="zh-TW"/>
              </w:rPr>
              <w:t>回顧課程重點「不輕信、要查證、結伴同行」，鼓勵將所學運用至生活當中，並向親友分享與宣導。</w:t>
            </w:r>
          </w:p>
        </w:tc>
        <w:tc>
          <w:tcPr>
            <w:tcW w:w="2174" w:type="pct"/>
            <w:gridSpan w:val="2"/>
            <w:tcBorders>
              <w:left w:val="single" w:sz="4" w:space="0" w:color="auto"/>
              <w:right w:val="single" w:sz="18" w:space="0" w:color="000000"/>
            </w:tcBorders>
          </w:tcPr>
          <w:p w14:paraId="17F3E854" w14:textId="3AC199C2" w:rsidR="005458D8" w:rsidRPr="00935D42" w:rsidRDefault="001658A4" w:rsidP="005458D8">
            <w:pPr>
              <w:pStyle w:val="TableParagraph"/>
              <w:snapToGrid w:val="0"/>
              <w:spacing w:line="276" w:lineRule="auto"/>
              <w:jc w:val="both"/>
              <w:rPr>
                <w:rFonts w:ascii="Times New Roman" w:eastAsia="標楷體" w:hAnsi="Times New Roman" w:cs="Times New Roman"/>
                <w:sz w:val="24"/>
                <w:lang w:eastAsia="zh-TW"/>
              </w:rPr>
            </w:pPr>
            <w:r w:rsidRPr="00935D42">
              <w:rPr>
                <w:rFonts w:ascii="Times New Roman" w:eastAsia="標楷體" w:hAnsi="Times New Roman" w:cs="Times New Roman"/>
                <w:sz w:val="24"/>
                <w:lang w:eastAsia="zh-TW"/>
              </w:rPr>
              <w:t>透過學習單的自我評量，培養學生對學習歷程的反思能力。</w:t>
            </w:r>
          </w:p>
        </w:tc>
      </w:tr>
    </w:tbl>
    <w:p w14:paraId="60960539" w14:textId="56772F84" w:rsidR="005C2EDA" w:rsidRPr="00935D42" w:rsidRDefault="00414D4A" w:rsidP="004048E8">
      <w:pPr>
        <w:spacing w:line="276" w:lineRule="auto"/>
        <w:jc w:val="right"/>
        <w:rPr>
          <w:rFonts w:ascii="Times New Roman" w:eastAsia="標楷體" w:hAnsi="Times New Roman"/>
          <w:szCs w:val="24"/>
        </w:rPr>
      </w:pPr>
      <w:r w:rsidRPr="00935D42">
        <w:rPr>
          <w:rFonts w:ascii="Times New Roman" w:eastAsia="標楷體" w:hAnsi="Times New Roman" w:hint="eastAsia"/>
        </w:rPr>
        <w:t>根據《教育部中小學數位教學指引</w:t>
      </w:r>
      <w:r w:rsidRPr="00935D42">
        <w:rPr>
          <w:rFonts w:ascii="Times New Roman" w:eastAsia="標楷體" w:hAnsi="Times New Roman" w:hint="eastAsia"/>
        </w:rPr>
        <w:t>3.0</w:t>
      </w:r>
      <w:r w:rsidRPr="00935D42">
        <w:rPr>
          <w:rFonts w:ascii="Times New Roman" w:eastAsia="標楷體" w:hAnsi="Times New Roman" w:hint="eastAsia"/>
        </w:rPr>
        <w:t>版》修訂而成</w:t>
      </w:r>
    </w:p>
    <w:sectPr w:rsidR="005C2EDA" w:rsidRPr="00935D42" w:rsidSect="007B3B57">
      <w:headerReference w:type="default" r:id="rId9"/>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A5956" w14:textId="77777777" w:rsidR="00684F00" w:rsidRDefault="00684F00" w:rsidP="008534CB">
      <w:r>
        <w:separator/>
      </w:r>
    </w:p>
  </w:endnote>
  <w:endnote w:type="continuationSeparator" w:id="0">
    <w:p w14:paraId="745AFB9C" w14:textId="77777777" w:rsidR="00684F00" w:rsidRDefault="00684F00" w:rsidP="008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標楷體">
    <w:altName w:val="DF Kai Shu"/>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5D495" w14:textId="77777777" w:rsidR="00684F00" w:rsidRDefault="00684F00" w:rsidP="008534CB">
      <w:r>
        <w:separator/>
      </w:r>
    </w:p>
  </w:footnote>
  <w:footnote w:type="continuationSeparator" w:id="0">
    <w:p w14:paraId="7721F35A" w14:textId="77777777" w:rsidR="00684F00" w:rsidRDefault="00684F00" w:rsidP="0085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76D6"/>
    <w:multiLevelType w:val="hybridMultilevel"/>
    <w:tmpl w:val="18C487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27C38CB"/>
    <w:multiLevelType w:val="hybridMultilevel"/>
    <w:tmpl w:val="221CEC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2BC5014"/>
    <w:multiLevelType w:val="hybridMultilevel"/>
    <w:tmpl w:val="9AC29670"/>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ACD2750"/>
    <w:multiLevelType w:val="hybridMultilevel"/>
    <w:tmpl w:val="E982C19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DF60C2"/>
    <w:multiLevelType w:val="hybridMultilevel"/>
    <w:tmpl w:val="BBB2360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883F29"/>
    <w:multiLevelType w:val="multilevel"/>
    <w:tmpl w:val="EFBEE734"/>
    <w:lvl w:ilvl="0">
      <w:start w:val="1"/>
      <w:numFmt w:val="decimal"/>
      <w:lvlText w:val="%1."/>
      <w:lvlJc w:val="left"/>
      <w:pPr>
        <w:tabs>
          <w:tab w:val="num" w:pos="720"/>
        </w:tabs>
        <w:ind w:left="720" w:hanging="360"/>
      </w:pPr>
      <w:rPr>
        <w:b w:val="0"/>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FC6C25"/>
    <w:multiLevelType w:val="hybridMultilevel"/>
    <w:tmpl w:val="DA06AD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702769"/>
    <w:multiLevelType w:val="hybridMultilevel"/>
    <w:tmpl w:val="1884D26C"/>
    <w:lvl w:ilvl="0" w:tplc="B02CFB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47B0B7D"/>
    <w:multiLevelType w:val="hybridMultilevel"/>
    <w:tmpl w:val="D51EA0F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AA7BF0"/>
    <w:multiLevelType w:val="hybridMultilevel"/>
    <w:tmpl w:val="51384086"/>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0737AB"/>
    <w:multiLevelType w:val="hybridMultilevel"/>
    <w:tmpl w:val="9C0CF7E2"/>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28816F4"/>
    <w:multiLevelType w:val="hybridMultilevel"/>
    <w:tmpl w:val="D0667A3C"/>
    <w:lvl w:ilvl="0" w:tplc="313297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6B2181"/>
    <w:multiLevelType w:val="hybridMultilevel"/>
    <w:tmpl w:val="31C25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DAD1CE5"/>
    <w:multiLevelType w:val="hybridMultilevel"/>
    <w:tmpl w:val="0C0A5F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5B0967"/>
    <w:multiLevelType w:val="hybridMultilevel"/>
    <w:tmpl w:val="AEE056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5AC1702A"/>
    <w:multiLevelType w:val="hybridMultilevel"/>
    <w:tmpl w:val="A4A601CE"/>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10166A"/>
    <w:multiLevelType w:val="hybridMultilevel"/>
    <w:tmpl w:val="1812F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4B010DB"/>
    <w:multiLevelType w:val="hybridMultilevel"/>
    <w:tmpl w:val="722C83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5D27D5D"/>
    <w:multiLevelType w:val="hybridMultilevel"/>
    <w:tmpl w:val="EA6A9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65E623E"/>
    <w:multiLevelType w:val="hybridMultilevel"/>
    <w:tmpl w:val="845A0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C71BE1"/>
    <w:multiLevelType w:val="hybridMultilevel"/>
    <w:tmpl w:val="573AAD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97329E5"/>
    <w:multiLevelType w:val="hybridMultilevel"/>
    <w:tmpl w:val="9FF4D6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D2E4CF1"/>
    <w:multiLevelType w:val="hybridMultilevel"/>
    <w:tmpl w:val="722C83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69A3DB3"/>
    <w:multiLevelType w:val="hybridMultilevel"/>
    <w:tmpl w:val="EB76A292"/>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A695096"/>
    <w:multiLevelType w:val="hybridMultilevel"/>
    <w:tmpl w:val="09184112"/>
    <w:lvl w:ilvl="0" w:tplc="F74812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5702ED"/>
    <w:multiLevelType w:val="hybridMultilevel"/>
    <w:tmpl w:val="BFE4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31502D"/>
    <w:multiLevelType w:val="hybridMultilevel"/>
    <w:tmpl w:val="4CFA84A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0"/>
  </w:num>
  <w:num w:numId="2">
    <w:abstractNumId w:val="15"/>
  </w:num>
  <w:num w:numId="3">
    <w:abstractNumId w:val="18"/>
  </w:num>
  <w:num w:numId="4">
    <w:abstractNumId w:val="1"/>
  </w:num>
  <w:num w:numId="5">
    <w:abstractNumId w:val="12"/>
  </w:num>
  <w:num w:numId="6">
    <w:abstractNumId w:val="9"/>
  </w:num>
  <w:num w:numId="7">
    <w:abstractNumId w:val="16"/>
  </w:num>
  <w:num w:numId="8">
    <w:abstractNumId w:val="4"/>
  </w:num>
  <w:num w:numId="9">
    <w:abstractNumId w:val="21"/>
  </w:num>
  <w:num w:numId="10">
    <w:abstractNumId w:val="8"/>
  </w:num>
  <w:num w:numId="11">
    <w:abstractNumId w:val="25"/>
  </w:num>
  <w:num w:numId="12">
    <w:abstractNumId w:val="3"/>
  </w:num>
  <w:num w:numId="13">
    <w:abstractNumId w:val="2"/>
  </w:num>
  <w:num w:numId="14">
    <w:abstractNumId w:val="7"/>
  </w:num>
  <w:num w:numId="15">
    <w:abstractNumId w:val="28"/>
  </w:num>
  <w:num w:numId="16">
    <w:abstractNumId w:val="17"/>
  </w:num>
  <w:num w:numId="17">
    <w:abstractNumId w:val="5"/>
  </w:num>
  <w:num w:numId="18">
    <w:abstractNumId w:val="6"/>
  </w:num>
  <w:num w:numId="19">
    <w:abstractNumId w:val="14"/>
  </w:num>
  <w:num w:numId="20">
    <w:abstractNumId w:val="11"/>
  </w:num>
  <w:num w:numId="21">
    <w:abstractNumId w:val="0"/>
  </w:num>
  <w:num w:numId="22">
    <w:abstractNumId w:val="24"/>
  </w:num>
  <w:num w:numId="23">
    <w:abstractNumId w:val="19"/>
  </w:num>
  <w:num w:numId="24">
    <w:abstractNumId w:val="23"/>
  </w:num>
  <w:num w:numId="25">
    <w:abstractNumId w:val="20"/>
  </w:num>
  <w:num w:numId="26">
    <w:abstractNumId w:val="22"/>
  </w:num>
  <w:num w:numId="27">
    <w:abstractNumId w:val="27"/>
  </w:num>
  <w:num w:numId="28">
    <w:abstractNumId w:val="13"/>
  </w:num>
  <w:num w:numId="29">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B9"/>
    <w:rsid w:val="000003CB"/>
    <w:rsid w:val="0000069F"/>
    <w:rsid w:val="00017658"/>
    <w:rsid w:val="00030235"/>
    <w:rsid w:val="0003484D"/>
    <w:rsid w:val="00056AA8"/>
    <w:rsid w:val="00074B95"/>
    <w:rsid w:val="0007569B"/>
    <w:rsid w:val="000820C8"/>
    <w:rsid w:val="00084549"/>
    <w:rsid w:val="000953B2"/>
    <w:rsid w:val="000A047D"/>
    <w:rsid w:val="000A0AB0"/>
    <w:rsid w:val="000A2388"/>
    <w:rsid w:val="000A301E"/>
    <w:rsid w:val="000B2762"/>
    <w:rsid w:val="000C69FF"/>
    <w:rsid w:val="000C7436"/>
    <w:rsid w:val="000C7CA8"/>
    <w:rsid w:val="000D4BEC"/>
    <w:rsid w:val="000E177C"/>
    <w:rsid w:val="000E2AD0"/>
    <w:rsid w:val="000E7191"/>
    <w:rsid w:val="000F143B"/>
    <w:rsid w:val="000F1C55"/>
    <w:rsid w:val="000F71BF"/>
    <w:rsid w:val="0010085E"/>
    <w:rsid w:val="001151A2"/>
    <w:rsid w:val="001319BA"/>
    <w:rsid w:val="00137F6A"/>
    <w:rsid w:val="00142689"/>
    <w:rsid w:val="001565C6"/>
    <w:rsid w:val="001658A4"/>
    <w:rsid w:val="00192C41"/>
    <w:rsid w:val="001B60BF"/>
    <w:rsid w:val="001C43C6"/>
    <w:rsid w:val="001C5C6E"/>
    <w:rsid w:val="001C65A2"/>
    <w:rsid w:val="001D1A11"/>
    <w:rsid w:val="001D6909"/>
    <w:rsid w:val="001D7E51"/>
    <w:rsid w:val="001F30A0"/>
    <w:rsid w:val="002136E6"/>
    <w:rsid w:val="002151B2"/>
    <w:rsid w:val="00224029"/>
    <w:rsid w:val="00225B5E"/>
    <w:rsid w:val="00226162"/>
    <w:rsid w:val="00246933"/>
    <w:rsid w:val="002571E4"/>
    <w:rsid w:val="0025745E"/>
    <w:rsid w:val="00265F63"/>
    <w:rsid w:val="00271004"/>
    <w:rsid w:val="00281816"/>
    <w:rsid w:val="002A18DB"/>
    <w:rsid w:val="002C1264"/>
    <w:rsid w:val="002C38AF"/>
    <w:rsid w:val="002C5940"/>
    <w:rsid w:val="002D4A41"/>
    <w:rsid w:val="002D634F"/>
    <w:rsid w:val="002D636F"/>
    <w:rsid w:val="002E2BCE"/>
    <w:rsid w:val="002F44E8"/>
    <w:rsid w:val="002F4F18"/>
    <w:rsid w:val="003157D3"/>
    <w:rsid w:val="00343EED"/>
    <w:rsid w:val="003523ED"/>
    <w:rsid w:val="00355152"/>
    <w:rsid w:val="00361072"/>
    <w:rsid w:val="003673F9"/>
    <w:rsid w:val="003700C8"/>
    <w:rsid w:val="00374F27"/>
    <w:rsid w:val="00376E7F"/>
    <w:rsid w:val="0037717F"/>
    <w:rsid w:val="003808B6"/>
    <w:rsid w:val="003932BA"/>
    <w:rsid w:val="003A455F"/>
    <w:rsid w:val="003A49D1"/>
    <w:rsid w:val="003B3ACF"/>
    <w:rsid w:val="003C688A"/>
    <w:rsid w:val="003D2C5A"/>
    <w:rsid w:val="003E1BB0"/>
    <w:rsid w:val="003F2425"/>
    <w:rsid w:val="003F38E4"/>
    <w:rsid w:val="003F4149"/>
    <w:rsid w:val="004048E8"/>
    <w:rsid w:val="00405FBA"/>
    <w:rsid w:val="00414D4A"/>
    <w:rsid w:val="00430B73"/>
    <w:rsid w:val="00432094"/>
    <w:rsid w:val="004409B2"/>
    <w:rsid w:val="0045148D"/>
    <w:rsid w:val="00475627"/>
    <w:rsid w:val="00481896"/>
    <w:rsid w:val="004914A0"/>
    <w:rsid w:val="00492C1F"/>
    <w:rsid w:val="00493263"/>
    <w:rsid w:val="004A2DAC"/>
    <w:rsid w:val="004C4B6C"/>
    <w:rsid w:val="004D589F"/>
    <w:rsid w:val="004F0D63"/>
    <w:rsid w:val="004F4912"/>
    <w:rsid w:val="004F67BD"/>
    <w:rsid w:val="00504F67"/>
    <w:rsid w:val="00514FA4"/>
    <w:rsid w:val="00521799"/>
    <w:rsid w:val="00530934"/>
    <w:rsid w:val="00535F1D"/>
    <w:rsid w:val="0054191C"/>
    <w:rsid w:val="005458D8"/>
    <w:rsid w:val="005508E9"/>
    <w:rsid w:val="0055249D"/>
    <w:rsid w:val="00557DA5"/>
    <w:rsid w:val="005647C6"/>
    <w:rsid w:val="00584116"/>
    <w:rsid w:val="005878B7"/>
    <w:rsid w:val="005A3FDE"/>
    <w:rsid w:val="005B63FD"/>
    <w:rsid w:val="005C1C15"/>
    <w:rsid w:val="005C2EDA"/>
    <w:rsid w:val="005E4398"/>
    <w:rsid w:val="005F55CA"/>
    <w:rsid w:val="00614886"/>
    <w:rsid w:val="00616CBF"/>
    <w:rsid w:val="00616F4B"/>
    <w:rsid w:val="0062237B"/>
    <w:rsid w:val="00622DA9"/>
    <w:rsid w:val="0063252F"/>
    <w:rsid w:val="00643BD8"/>
    <w:rsid w:val="00653AE3"/>
    <w:rsid w:val="00654F4C"/>
    <w:rsid w:val="0066199A"/>
    <w:rsid w:val="0066389A"/>
    <w:rsid w:val="0066463B"/>
    <w:rsid w:val="00684F00"/>
    <w:rsid w:val="006878F8"/>
    <w:rsid w:val="006A23BE"/>
    <w:rsid w:val="006A7FA5"/>
    <w:rsid w:val="006B0644"/>
    <w:rsid w:val="006B294E"/>
    <w:rsid w:val="006B3355"/>
    <w:rsid w:val="006B47DA"/>
    <w:rsid w:val="006C0B05"/>
    <w:rsid w:val="006C36B5"/>
    <w:rsid w:val="006D453A"/>
    <w:rsid w:val="006E0596"/>
    <w:rsid w:val="006F03BE"/>
    <w:rsid w:val="0070208E"/>
    <w:rsid w:val="007029E7"/>
    <w:rsid w:val="0071668E"/>
    <w:rsid w:val="007335E8"/>
    <w:rsid w:val="007341DD"/>
    <w:rsid w:val="00735ED1"/>
    <w:rsid w:val="00745086"/>
    <w:rsid w:val="00746704"/>
    <w:rsid w:val="00752F13"/>
    <w:rsid w:val="00755BBE"/>
    <w:rsid w:val="00766F33"/>
    <w:rsid w:val="007A489E"/>
    <w:rsid w:val="007B1351"/>
    <w:rsid w:val="007B163F"/>
    <w:rsid w:val="007B3B57"/>
    <w:rsid w:val="007C1731"/>
    <w:rsid w:val="007E333B"/>
    <w:rsid w:val="007E3F69"/>
    <w:rsid w:val="007F2E72"/>
    <w:rsid w:val="0082507D"/>
    <w:rsid w:val="008266BA"/>
    <w:rsid w:val="008534CB"/>
    <w:rsid w:val="00862703"/>
    <w:rsid w:val="00865AAE"/>
    <w:rsid w:val="00866114"/>
    <w:rsid w:val="00870B92"/>
    <w:rsid w:val="00873A8A"/>
    <w:rsid w:val="008758AE"/>
    <w:rsid w:val="00886DBD"/>
    <w:rsid w:val="008A49E3"/>
    <w:rsid w:val="008B1450"/>
    <w:rsid w:val="008B2C7D"/>
    <w:rsid w:val="008C3E96"/>
    <w:rsid w:val="008D6902"/>
    <w:rsid w:val="008E0C47"/>
    <w:rsid w:val="008E1248"/>
    <w:rsid w:val="008E64E0"/>
    <w:rsid w:val="008F442C"/>
    <w:rsid w:val="00902841"/>
    <w:rsid w:val="00906CF8"/>
    <w:rsid w:val="00907DB1"/>
    <w:rsid w:val="00912E7E"/>
    <w:rsid w:val="00917613"/>
    <w:rsid w:val="00922D57"/>
    <w:rsid w:val="009353F6"/>
    <w:rsid w:val="00935D42"/>
    <w:rsid w:val="00937847"/>
    <w:rsid w:val="009525A3"/>
    <w:rsid w:val="00956BFA"/>
    <w:rsid w:val="00974581"/>
    <w:rsid w:val="00976AE2"/>
    <w:rsid w:val="00977D64"/>
    <w:rsid w:val="00981C42"/>
    <w:rsid w:val="00986B37"/>
    <w:rsid w:val="00997BCD"/>
    <w:rsid w:val="009A5324"/>
    <w:rsid w:val="009B1EF6"/>
    <w:rsid w:val="009B23B8"/>
    <w:rsid w:val="009B5F4C"/>
    <w:rsid w:val="009D4F20"/>
    <w:rsid w:val="009E2313"/>
    <w:rsid w:val="009F044E"/>
    <w:rsid w:val="009F0857"/>
    <w:rsid w:val="00A048CC"/>
    <w:rsid w:val="00A06819"/>
    <w:rsid w:val="00A157CF"/>
    <w:rsid w:val="00A16341"/>
    <w:rsid w:val="00A174E2"/>
    <w:rsid w:val="00A33583"/>
    <w:rsid w:val="00A347F0"/>
    <w:rsid w:val="00A466F3"/>
    <w:rsid w:val="00A47B0C"/>
    <w:rsid w:val="00A630BB"/>
    <w:rsid w:val="00A723B9"/>
    <w:rsid w:val="00A75A5D"/>
    <w:rsid w:val="00AB08C1"/>
    <w:rsid w:val="00AC330B"/>
    <w:rsid w:val="00AD013A"/>
    <w:rsid w:val="00AD5062"/>
    <w:rsid w:val="00AD556D"/>
    <w:rsid w:val="00AF3724"/>
    <w:rsid w:val="00B101EA"/>
    <w:rsid w:val="00B30503"/>
    <w:rsid w:val="00B37B9D"/>
    <w:rsid w:val="00B54937"/>
    <w:rsid w:val="00B737E8"/>
    <w:rsid w:val="00B83CF8"/>
    <w:rsid w:val="00B92FD2"/>
    <w:rsid w:val="00BA6653"/>
    <w:rsid w:val="00BB0366"/>
    <w:rsid w:val="00BC22BB"/>
    <w:rsid w:val="00BD5D70"/>
    <w:rsid w:val="00BD6DE7"/>
    <w:rsid w:val="00BE7F6B"/>
    <w:rsid w:val="00C11BB5"/>
    <w:rsid w:val="00C1485A"/>
    <w:rsid w:val="00C27D38"/>
    <w:rsid w:val="00C3228E"/>
    <w:rsid w:val="00C342BE"/>
    <w:rsid w:val="00C455FA"/>
    <w:rsid w:val="00C51B6B"/>
    <w:rsid w:val="00C653D7"/>
    <w:rsid w:val="00C72EEE"/>
    <w:rsid w:val="00CA3C34"/>
    <w:rsid w:val="00CB1B92"/>
    <w:rsid w:val="00CC7703"/>
    <w:rsid w:val="00CD4167"/>
    <w:rsid w:val="00D114C0"/>
    <w:rsid w:val="00D158B6"/>
    <w:rsid w:val="00D32CB0"/>
    <w:rsid w:val="00D32CD5"/>
    <w:rsid w:val="00D359B3"/>
    <w:rsid w:val="00D51BC8"/>
    <w:rsid w:val="00D62A41"/>
    <w:rsid w:val="00D662E3"/>
    <w:rsid w:val="00D7588A"/>
    <w:rsid w:val="00D87B97"/>
    <w:rsid w:val="00DA3D46"/>
    <w:rsid w:val="00DA53E6"/>
    <w:rsid w:val="00DA6B11"/>
    <w:rsid w:val="00DB3F83"/>
    <w:rsid w:val="00DC1BBF"/>
    <w:rsid w:val="00DC3007"/>
    <w:rsid w:val="00DC6CA3"/>
    <w:rsid w:val="00DD793F"/>
    <w:rsid w:val="00E1684E"/>
    <w:rsid w:val="00E2286B"/>
    <w:rsid w:val="00E3162E"/>
    <w:rsid w:val="00E40002"/>
    <w:rsid w:val="00E40539"/>
    <w:rsid w:val="00E51059"/>
    <w:rsid w:val="00E5285C"/>
    <w:rsid w:val="00E714D6"/>
    <w:rsid w:val="00EA759E"/>
    <w:rsid w:val="00EB3B3B"/>
    <w:rsid w:val="00EB52D2"/>
    <w:rsid w:val="00EB6184"/>
    <w:rsid w:val="00EB6DED"/>
    <w:rsid w:val="00EE0E4B"/>
    <w:rsid w:val="00EE4C00"/>
    <w:rsid w:val="00EE5C8D"/>
    <w:rsid w:val="00EF0D0D"/>
    <w:rsid w:val="00F0208B"/>
    <w:rsid w:val="00F151C9"/>
    <w:rsid w:val="00F275E7"/>
    <w:rsid w:val="00F43711"/>
    <w:rsid w:val="00F60101"/>
    <w:rsid w:val="00FB02B5"/>
    <w:rsid w:val="00FB23CA"/>
    <w:rsid w:val="00FB269D"/>
    <w:rsid w:val="00FC4B0C"/>
    <w:rsid w:val="00FD2C7E"/>
    <w:rsid w:val="00FE2AAF"/>
    <w:rsid w:val="00FE74CC"/>
    <w:rsid w:val="00FF1A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C51B6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F275E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uiPriority w:val="34"/>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uiPriority w:val="34"/>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customStyle="1" w:styleId="11">
    <w:name w:val="未解析的提及1"/>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 w:type="character" w:styleId="af5">
    <w:name w:val="Unresolved Mention"/>
    <w:basedOn w:val="a0"/>
    <w:uiPriority w:val="99"/>
    <w:semiHidden/>
    <w:unhideWhenUsed/>
    <w:rsid w:val="006C36B5"/>
    <w:rPr>
      <w:color w:val="605E5C"/>
      <w:shd w:val="clear" w:color="auto" w:fill="E1DFDD"/>
    </w:rPr>
  </w:style>
  <w:style w:type="character" w:customStyle="1" w:styleId="10">
    <w:name w:val="標題 1 字元"/>
    <w:basedOn w:val="a0"/>
    <w:link w:val="1"/>
    <w:uiPriority w:val="9"/>
    <w:rsid w:val="00C51B6B"/>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semiHidden/>
    <w:rsid w:val="00F275E7"/>
    <w:rPr>
      <w:rFonts w:asciiTheme="majorHAnsi" w:eastAsiaTheme="majorEastAsia" w:hAnsiTheme="majorHAnsi" w:cstheme="majorBidi"/>
      <w:b/>
      <w:bCs/>
      <w:kern w:val="2"/>
      <w:sz w:val="36"/>
      <w:szCs w:val="36"/>
    </w:rPr>
  </w:style>
  <w:style w:type="character" w:styleId="af6">
    <w:name w:val="FollowedHyperlink"/>
    <w:basedOn w:val="a0"/>
    <w:uiPriority w:val="99"/>
    <w:semiHidden/>
    <w:unhideWhenUsed/>
    <w:rsid w:val="00AD50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0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teracy.edu.tw/ReadNews.aspx?id=556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9E8-684B-4383-9E10-9D40B0A0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wen</cp:lastModifiedBy>
  <cp:revision>127</cp:revision>
  <cp:lastPrinted>2022-03-07T05:23:00Z</cp:lastPrinted>
  <dcterms:created xsi:type="dcterms:W3CDTF">2026-01-19T05:51:00Z</dcterms:created>
  <dcterms:modified xsi:type="dcterms:W3CDTF">2026-07-01T08:07:00Z</dcterms:modified>
</cp:coreProperties>
</file>